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F04" w:rsidRDefault="008C0F04" w:rsidP="008C0F04">
      <w:pPr>
        <w:jc w:val="center"/>
        <w:rPr>
          <w:b/>
          <w:sz w:val="40"/>
          <w:u w:val="single"/>
        </w:rPr>
      </w:pPr>
    </w:p>
    <w:p w:rsidR="008C0F04" w:rsidRDefault="008C0F04" w:rsidP="008C0F04">
      <w:pPr>
        <w:jc w:val="center"/>
        <w:rPr>
          <w:b/>
          <w:sz w:val="40"/>
          <w:u w:val="single"/>
        </w:rPr>
      </w:pPr>
    </w:p>
    <w:p w:rsidR="008C0F04" w:rsidRDefault="008C0F04" w:rsidP="008C0F04">
      <w:pPr>
        <w:jc w:val="center"/>
        <w:rPr>
          <w:b/>
          <w:sz w:val="40"/>
          <w:u w:val="single"/>
        </w:rPr>
      </w:pPr>
    </w:p>
    <w:p w:rsidR="008C0F04" w:rsidRDefault="008C0F04" w:rsidP="008C0F04">
      <w:pPr>
        <w:jc w:val="center"/>
        <w:rPr>
          <w:b/>
          <w:sz w:val="40"/>
          <w:u w:val="single"/>
        </w:rPr>
      </w:pPr>
    </w:p>
    <w:p w:rsidR="004A4693" w:rsidRDefault="004A4693" w:rsidP="00C24305">
      <w:pPr>
        <w:jc w:val="center"/>
        <w:rPr>
          <w:b/>
          <w:sz w:val="40"/>
          <w:u w:val="single"/>
        </w:rPr>
      </w:pPr>
    </w:p>
    <w:p w:rsidR="004A4693" w:rsidRDefault="004A4693" w:rsidP="00C24305">
      <w:pPr>
        <w:jc w:val="center"/>
        <w:rPr>
          <w:b/>
          <w:sz w:val="40"/>
          <w:u w:val="single"/>
        </w:rPr>
      </w:pPr>
    </w:p>
    <w:p w:rsidR="004A4693" w:rsidRDefault="004A4693" w:rsidP="00C24305">
      <w:pPr>
        <w:jc w:val="center"/>
        <w:rPr>
          <w:b/>
          <w:sz w:val="40"/>
          <w:u w:val="single"/>
        </w:rPr>
      </w:pPr>
    </w:p>
    <w:p w:rsidR="004A4693" w:rsidRDefault="004A4693" w:rsidP="00C24305">
      <w:pPr>
        <w:jc w:val="center"/>
        <w:rPr>
          <w:b/>
          <w:sz w:val="40"/>
          <w:u w:val="single"/>
        </w:rPr>
      </w:pPr>
    </w:p>
    <w:p w:rsidR="004A4693" w:rsidRDefault="004A4693" w:rsidP="00C24305">
      <w:pPr>
        <w:jc w:val="center"/>
        <w:rPr>
          <w:b/>
          <w:sz w:val="40"/>
          <w:u w:val="single"/>
        </w:rPr>
      </w:pPr>
    </w:p>
    <w:p w:rsidR="00C24305" w:rsidRPr="00C24305" w:rsidRDefault="00C24305" w:rsidP="00C24305">
      <w:pPr>
        <w:jc w:val="center"/>
        <w:rPr>
          <w:b/>
          <w:u w:val="single"/>
        </w:rPr>
      </w:pPr>
      <w:r>
        <w:rPr>
          <w:b/>
          <w:sz w:val="40"/>
          <w:u w:val="single"/>
        </w:rPr>
        <w:t>E-commerce Management</w:t>
      </w:r>
      <w:r w:rsidR="009E6B81" w:rsidRPr="008C0F04">
        <w:rPr>
          <w:b/>
          <w:u w:val="single"/>
        </w:rPr>
        <w:br w:type="page"/>
      </w:r>
    </w:p>
    <w:sdt>
      <w:sdtPr>
        <w:rPr>
          <w:rFonts w:eastAsiaTheme="minorHAnsi" w:cstheme="minorBidi"/>
          <w:b w:val="0"/>
          <w:spacing w:val="0"/>
          <w:kern w:val="0"/>
          <w:sz w:val="24"/>
          <w:szCs w:val="22"/>
        </w:rPr>
        <w:id w:val="-939534605"/>
        <w:docPartObj>
          <w:docPartGallery w:val="Table of Contents"/>
          <w:docPartUnique/>
        </w:docPartObj>
      </w:sdtPr>
      <w:sdtEndPr>
        <w:rPr>
          <w:bCs/>
          <w:noProof/>
        </w:rPr>
      </w:sdtEndPr>
      <w:sdtContent>
        <w:p w:rsidR="0045212A" w:rsidRDefault="0045212A" w:rsidP="004A4693">
          <w:pPr>
            <w:pStyle w:val="Title"/>
          </w:pPr>
          <w:r>
            <w:t>Contents</w:t>
          </w:r>
        </w:p>
        <w:p w:rsidR="004A4693" w:rsidRPr="004A4693" w:rsidRDefault="004A4693" w:rsidP="004A4693"/>
        <w:p w:rsidR="00193AD7" w:rsidRDefault="002C0D10">
          <w:pPr>
            <w:pStyle w:val="TOC1"/>
            <w:tabs>
              <w:tab w:val="left" w:pos="440"/>
              <w:tab w:val="right" w:leader="dot" w:pos="9350"/>
            </w:tabs>
            <w:rPr>
              <w:rFonts w:eastAsiaTheme="minorEastAsia"/>
              <w:noProof/>
              <w:sz w:val="22"/>
            </w:rPr>
          </w:pPr>
          <w:r>
            <w:fldChar w:fldCharType="begin"/>
          </w:r>
          <w:r w:rsidR="00D36C3B">
            <w:instrText xml:space="preserve"> TOC \o "1-1" \h \z \u </w:instrText>
          </w:r>
          <w:r>
            <w:fldChar w:fldCharType="separate"/>
          </w:r>
          <w:hyperlink w:anchor="_Toc516400757" w:history="1">
            <w:r w:rsidR="00193AD7" w:rsidRPr="00176FA4">
              <w:rPr>
                <w:rStyle w:val="Hyperlink"/>
                <w:noProof/>
              </w:rPr>
              <w:t>1.</w:t>
            </w:r>
            <w:r w:rsidR="00193AD7">
              <w:rPr>
                <w:rFonts w:eastAsiaTheme="minorEastAsia"/>
                <w:noProof/>
                <w:sz w:val="22"/>
              </w:rPr>
              <w:tab/>
            </w:r>
            <w:r w:rsidR="00193AD7" w:rsidRPr="00176FA4">
              <w:rPr>
                <w:rStyle w:val="Hyperlink"/>
                <w:noProof/>
              </w:rPr>
              <w:t>Online Store: Components of Online Store -- Active Online Presence</w:t>
            </w:r>
            <w:r w:rsidR="00193AD7">
              <w:rPr>
                <w:noProof/>
                <w:webHidden/>
              </w:rPr>
              <w:tab/>
            </w:r>
            <w:r w:rsidR="00193AD7">
              <w:rPr>
                <w:noProof/>
                <w:webHidden/>
              </w:rPr>
              <w:fldChar w:fldCharType="begin"/>
            </w:r>
            <w:r w:rsidR="00193AD7">
              <w:rPr>
                <w:noProof/>
                <w:webHidden/>
              </w:rPr>
              <w:instrText xml:space="preserve"> PAGEREF _Toc516400757 \h </w:instrText>
            </w:r>
            <w:r w:rsidR="00193AD7">
              <w:rPr>
                <w:noProof/>
                <w:webHidden/>
              </w:rPr>
            </w:r>
            <w:r w:rsidR="00193AD7">
              <w:rPr>
                <w:noProof/>
                <w:webHidden/>
              </w:rPr>
              <w:fldChar w:fldCharType="separate"/>
            </w:r>
            <w:r w:rsidR="00193AD7">
              <w:rPr>
                <w:noProof/>
                <w:webHidden/>
              </w:rPr>
              <w:t>4</w:t>
            </w:r>
            <w:r w:rsidR="00193AD7">
              <w:rPr>
                <w:noProof/>
                <w:webHidden/>
              </w:rPr>
              <w:fldChar w:fldCharType="end"/>
            </w:r>
          </w:hyperlink>
        </w:p>
        <w:p w:rsidR="00193AD7" w:rsidRDefault="00193AD7">
          <w:pPr>
            <w:pStyle w:val="TOC1"/>
            <w:tabs>
              <w:tab w:val="left" w:pos="440"/>
              <w:tab w:val="right" w:leader="dot" w:pos="9350"/>
            </w:tabs>
            <w:rPr>
              <w:rFonts w:eastAsiaTheme="minorEastAsia"/>
              <w:noProof/>
              <w:sz w:val="22"/>
            </w:rPr>
          </w:pPr>
          <w:hyperlink w:anchor="_Toc516400758" w:history="1">
            <w:r w:rsidRPr="00176FA4">
              <w:rPr>
                <w:rStyle w:val="Hyperlink"/>
                <w:noProof/>
              </w:rPr>
              <w:t>2.</w:t>
            </w:r>
            <w:r>
              <w:rPr>
                <w:rFonts w:eastAsiaTheme="minorEastAsia"/>
                <w:noProof/>
                <w:sz w:val="22"/>
              </w:rPr>
              <w:tab/>
            </w:r>
            <w:r w:rsidRPr="00176FA4">
              <w:rPr>
                <w:rStyle w:val="Hyperlink"/>
                <w:noProof/>
              </w:rPr>
              <w:t>Online Store: Components of Online Store -- Mobile Responsive Website</w:t>
            </w:r>
            <w:r>
              <w:rPr>
                <w:noProof/>
                <w:webHidden/>
              </w:rPr>
              <w:tab/>
            </w:r>
            <w:r>
              <w:rPr>
                <w:noProof/>
                <w:webHidden/>
              </w:rPr>
              <w:fldChar w:fldCharType="begin"/>
            </w:r>
            <w:r>
              <w:rPr>
                <w:noProof/>
                <w:webHidden/>
              </w:rPr>
              <w:instrText xml:space="preserve"> PAGEREF _Toc516400758 \h </w:instrText>
            </w:r>
            <w:r>
              <w:rPr>
                <w:noProof/>
                <w:webHidden/>
              </w:rPr>
            </w:r>
            <w:r>
              <w:rPr>
                <w:noProof/>
                <w:webHidden/>
              </w:rPr>
              <w:fldChar w:fldCharType="separate"/>
            </w:r>
            <w:r>
              <w:rPr>
                <w:noProof/>
                <w:webHidden/>
              </w:rPr>
              <w:t>4</w:t>
            </w:r>
            <w:r>
              <w:rPr>
                <w:noProof/>
                <w:webHidden/>
              </w:rPr>
              <w:fldChar w:fldCharType="end"/>
            </w:r>
          </w:hyperlink>
        </w:p>
        <w:p w:rsidR="00193AD7" w:rsidRDefault="00193AD7">
          <w:pPr>
            <w:pStyle w:val="TOC1"/>
            <w:tabs>
              <w:tab w:val="left" w:pos="440"/>
              <w:tab w:val="right" w:leader="dot" w:pos="9350"/>
            </w:tabs>
            <w:rPr>
              <w:rFonts w:eastAsiaTheme="minorEastAsia"/>
              <w:noProof/>
              <w:sz w:val="22"/>
            </w:rPr>
          </w:pPr>
          <w:hyperlink w:anchor="_Toc516400759" w:history="1">
            <w:r w:rsidRPr="00176FA4">
              <w:rPr>
                <w:rStyle w:val="Hyperlink"/>
                <w:noProof/>
              </w:rPr>
              <w:t>3.</w:t>
            </w:r>
            <w:r>
              <w:rPr>
                <w:rFonts w:eastAsiaTheme="minorEastAsia"/>
                <w:noProof/>
                <w:sz w:val="22"/>
              </w:rPr>
              <w:tab/>
            </w:r>
            <w:r w:rsidRPr="00176FA4">
              <w:rPr>
                <w:rStyle w:val="Hyperlink"/>
                <w:noProof/>
              </w:rPr>
              <w:t>Online Store: Components of Online Store -- Guest Sign In</w:t>
            </w:r>
            <w:r>
              <w:rPr>
                <w:noProof/>
                <w:webHidden/>
              </w:rPr>
              <w:tab/>
            </w:r>
            <w:r>
              <w:rPr>
                <w:noProof/>
                <w:webHidden/>
              </w:rPr>
              <w:fldChar w:fldCharType="begin"/>
            </w:r>
            <w:r>
              <w:rPr>
                <w:noProof/>
                <w:webHidden/>
              </w:rPr>
              <w:instrText xml:space="preserve"> PAGEREF _Toc516400759 \h </w:instrText>
            </w:r>
            <w:r>
              <w:rPr>
                <w:noProof/>
                <w:webHidden/>
              </w:rPr>
            </w:r>
            <w:r>
              <w:rPr>
                <w:noProof/>
                <w:webHidden/>
              </w:rPr>
              <w:fldChar w:fldCharType="separate"/>
            </w:r>
            <w:r>
              <w:rPr>
                <w:noProof/>
                <w:webHidden/>
              </w:rPr>
              <w:t>4</w:t>
            </w:r>
            <w:r>
              <w:rPr>
                <w:noProof/>
                <w:webHidden/>
              </w:rPr>
              <w:fldChar w:fldCharType="end"/>
            </w:r>
          </w:hyperlink>
        </w:p>
        <w:p w:rsidR="00193AD7" w:rsidRDefault="00193AD7">
          <w:pPr>
            <w:pStyle w:val="TOC1"/>
            <w:tabs>
              <w:tab w:val="left" w:pos="440"/>
              <w:tab w:val="right" w:leader="dot" w:pos="9350"/>
            </w:tabs>
            <w:rPr>
              <w:rFonts w:eastAsiaTheme="minorEastAsia"/>
              <w:noProof/>
              <w:sz w:val="22"/>
            </w:rPr>
          </w:pPr>
          <w:hyperlink w:anchor="_Toc516400760" w:history="1">
            <w:r w:rsidRPr="00176FA4">
              <w:rPr>
                <w:rStyle w:val="Hyperlink"/>
                <w:noProof/>
              </w:rPr>
              <w:t>4.</w:t>
            </w:r>
            <w:r>
              <w:rPr>
                <w:rFonts w:eastAsiaTheme="minorEastAsia"/>
                <w:noProof/>
                <w:sz w:val="22"/>
              </w:rPr>
              <w:tab/>
            </w:r>
            <w:r w:rsidRPr="00176FA4">
              <w:rPr>
                <w:rStyle w:val="Hyperlink"/>
                <w:noProof/>
              </w:rPr>
              <w:t>Online Store: Components of Online Store -- Product Catalogue and Branded Products</w:t>
            </w:r>
            <w:r>
              <w:rPr>
                <w:noProof/>
                <w:webHidden/>
              </w:rPr>
              <w:tab/>
            </w:r>
            <w:r>
              <w:rPr>
                <w:noProof/>
                <w:webHidden/>
              </w:rPr>
              <w:fldChar w:fldCharType="begin"/>
            </w:r>
            <w:r>
              <w:rPr>
                <w:noProof/>
                <w:webHidden/>
              </w:rPr>
              <w:instrText xml:space="preserve"> PAGEREF _Toc516400760 \h </w:instrText>
            </w:r>
            <w:r>
              <w:rPr>
                <w:noProof/>
                <w:webHidden/>
              </w:rPr>
            </w:r>
            <w:r>
              <w:rPr>
                <w:noProof/>
                <w:webHidden/>
              </w:rPr>
              <w:fldChar w:fldCharType="separate"/>
            </w:r>
            <w:r>
              <w:rPr>
                <w:noProof/>
                <w:webHidden/>
              </w:rPr>
              <w:t>5</w:t>
            </w:r>
            <w:r>
              <w:rPr>
                <w:noProof/>
                <w:webHidden/>
              </w:rPr>
              <w:fldChar w:fldCharType="end"/>
            </w:r>
          </w:hyperlink>
        </w:p>
        <w:p w:rsidR="00193AD7" w:rsidRDefault="00193AD7">
          <w:pPr>
            <w:pStyle w:val="TOC1"/>
            <w:tabs>
              <w:tab w:val="left" w:pos="440"/>
              <w:tab w:val="right" w:leader="dot" w:pos="9350"/>
            </w:tabs>
            <w:rPr>
              <w:rFonts w:eastAsiaTheme="minorEastAsia"/>
              <w:noProof/>
              <w:sz w:val="22"/>
            </w:rPr>
          </w:pPr>
          <w:hyperlink w:anchor="_Toc516400761" w:history="1">
            <w:r w:rsidRPr="00176FA4">
              <w:rPr>
                <w:rStyle w:val="Hyperlink"/>
                <w:noProof/>
              </w:rPr>
              <w:t>5.</w:t>
            </w:r>
            <w:r>
              <w:rPr>
                <w:rFonts w:eastAsiaTheme="minorEastAsia"/>
                <w:noProof/>
                <w:sz w:val="22"/>
              </w:rPr>
              <w:tab/>
            </w:r>
            <w:r w:rsidRPr="00176FA4">
              <w:rPr>
                <w:rStyle w:val="Hyperlink"/>
                <w:noProof/>
              </w:rPr>
              <w:t>Online Store: Components of Online Store -- Product Review and Rating</w:t>
            </w:r>
            <w:r>
              <w:rPr>
                <w:noProof/>
                <w:webHidden/>
              </w:rPr>
              <w:tab/>
            </w:r>
            <w:r>
              <w:rPr>
                <w:noProof/>
                <w:webHidden/>
              </w:rPr>
              <w:fldChar w:fldCharType="begin"/>
            </w:r>
            <w:r>
              <w:rPr>
                <w:noProof/>
                <w:webHidden/>
              </w:rPr>
              <w:instrText xml:space="preserve"> PAGEREF _Toc516400761 \h </w:instrText>
            </w:r>
            <w:r>
              <w:rPr>
                <w:noProof/>
                <w:webHidden/>
              </w:rPr>
            </w:r>
            <w:r>
              <w:rPr>
                <w:noProof/>
                <w:webHidden/>
              </w:rPr>
              <w:fldChar w:fldCharType="separate"/>
            </w:r>
            <w:r>
              <w:rPr>
                <w:noProof/>
                <w:webHidden/>
              </w:rPr>
              <w:t>5</w:t>
            </w:r>
            <w:r>
              <w:rPr>
                <w:noProof/>
                <w:webHidden/>
              </w:rPr>
              <w:fldChar w:fldCharType="end"/>
            </w:r>
          </w:hyperlink>
        </w:p>
        <w:p w:rsidR="00193AD7" w:rsidRDefault="00193AD7">
          <w:pPr>
            <w:pStyle w:val="TOC1"/>
            <w:tabs>
              <w:tab w:val="left" w:pos="440"/>
              <w:tab w:val="right" w:leader="dot" w:pos="9350"/>
            </w:tabs>
            <w:rPr>
              <w:rFonts w:eastAsiaTheme="minorEastAsia"/>
              <w:noProof/>
              <w:sz w:val="22"/>
            </w:rPr>
          </w:pPr>
          <w:hyperlink w:anchor="_Toc516400762" w:history="1">
            <w:r w:rsidRPr="00176FA4">
              <w:rPr>
                <w:rStyle w:val="Hyperlink"/>
                <w:noProof/>
              </w:rPr>
              <w:t>6.</w:t>
            </w:r>
            <w:r>
              <w:rPr>
                <w:rFonts w:eastAsiaTheme="minorEastAsia"/>
                <w:noProof/>
                <w:sz w:val="22"/>
              </w:rPr>
              <w:tab/>
            </w:r>
            <w:r w:rsidRPr="00176FA4">
              <w:rPr>
                <w:rStyle w:val="Hyperlink"/>
                <w:noProof/>
              </w:rPr>
              <w:t>Online Store: Components of Online Store -- Recommendations</w:t>
            </w:r>
            <w:r>
              <w:rPr>
                <w:noProof/>
                <w:webHidden/>
              </w:rPr>
              <w:tab/>
            </w:r>
            <w:r>
              <w:rPr>
                <w:noProof/>
                <w:webHidden/>
              </w:rPr>
              <w:fldChar w:fldCharType="begin"/>
            </w:r>
            <w:r>
              <w:rPr>
                <w:noProof/>
                <w:webHidden/>
              </w:rPr>
              <w:instrText xml:space="preserve"> PAGEREF _Toc516400762 \h </w:instrText>
            </w:r>
            <w:r>
              <w:rPr>
                <w:noProof/>
                <w:webHidden/>
              </w:rPr>
            </w:r>
            <w:r>
              <w:rPr>
                <w:noProof/>
                <w:webHidden/>
              </w:rPr>
              <w:fldChar w:fldCharType="separate"/>
            </w:r>
            <w:r>
              <w:rPr>
                <w:noProof/>
                <w:webHidden/>
              </w:rPr>
              <w:t>5</w:t>
            </w:r>
            <w:r>
              <w:rPr>
                <w:noProof/>
                <w:webHidden/>
              </w:rPr>
              <w:fldChar w:fldCharType="end"/>
            </w:r>
          </w:hyperlink>
        </w:p>
        <w:p w:rsidR="00193AD7" w:rsidRDefault="00193AD7">
          <w:pPr>
            <w:pStyle w:val="TOC1"/>
            <w:tabs>
              <w:tab w:val="left" w:pos="440"/>
              <w:tab w:val="right" w:leader="dot" w:pos="9350"/>
            </w:tabs>
            <w:rPr>
              <w:rFonts w:eastAsiaTheme="minorEastAsia"/>
              <w:noProof/>
              <w:sz w:val="22"/>
            </w:rPr>
          </w:pPr>
          <w:hyperlink w:anchor="_Toc516400763" w:history="1">
            <w:r w:rsidRPr="00176FA4">
              <w:rPr>
                <w:rStyle w:val="Hyperlink"/>
                <w:noProof/>
              </w:rPr>
              <w:t>7.</w:t>
            </w:r>
            <w:r>
              <w:rPr>
                <w:rFonts w:eastAsiaTheme="minorEastAsia"/>
                <w:noProof/>
                <w:sz w:val="22"/>
              </w:rPr>
              <w:tab/>
            </w:r>
            <w:r w:rsidRPr="00176FA4">
              <w:rPr>
                <w:rStyle w:val="Hyperlink"/>
                <w:noProof/>
              </w:rPr>
              <w:t>Online Store: Components of Online Store -- Efficient Search Capabilities</w:t>
            </w:r>
            <w:r>
              <w:rPr>
                <w:noProof/>
                <w:webHidden/>
              </w:rPr>
              <w:tab/>
            </w:r>
            <w:r>
              <w:rPr>
                <w:noProof/>
                <w:webHidden/>
              </w:rPr>
              <w:fldChar w:fldCharType="begin"/>
            </w:r>
            <w:r>
              <w:rPr>
                <w:noProof/>
                <w:webHidden/>
              </w:rPr>
              <w:instrText xml:space="preserve"> PAGEREF _Toc516400763 \h </w:instrText>
            </w:r>
            <w:r>
              <w:rPr>
                <w:noProof/>
                <w:webHidden/>
              </w:rPr>
            </w:r>
            <w:r>
              <w:rPr>
                <w:noProof/>
                <w:webHidden/>
              </w:rPr>
              <w:fldChar w:fldCharType="separate"/>
            </w:r>
            <w:r>
              <w:rPr>
                <w:noProof/>
                <w:webHidden/>
              </w:rPr>
              <w:t>6</w:t>
            </w:r>
            <w:r>
              <w:rPr>
                <w:noProof/>
                <w:webHidden/>
              </w:rPr>
              <w:fldChar w:fldCharType="end"/>
            </w:r>
          </w:hyperlink>
        </w:p>
        <w:p w:rsidR="00193AD7" w:rsidRDefault="00193AD7">
          <w:pPr>
            <w:pStyle w:val="TOC1"/>
            <w:tabs>
              <w:tab w:val="left" w:pos="440"/>
              <w:tab w:val="right" w:leader="dot" w:pos="9350"/>
            </w:tabs>
            <w:rPr>
              <w:rFonts w:eastAsiaTheme="minorEastAsia"/>
              <w:noProof/>
              <w:sz w:val="22"/>
            </w:rPr>
          </w:pPr>
          <w:hyperlink w:anchor="_Toc516400764" w:history="1">
            <w:r w:rsidRPr="00176FA4">
              <w:rPr>
                <w:rStyle w:val="Hyperlink"/>
                <w:noProof/>
              </w:rPr>
              <w:t>8.</w:t>
            </w:r>
            <w:r>
              <w:rPr>
                <w:rFonts w:eastAsiaTheme="minorEastAsia"/>
                <w:noProof/>
                <w:sz w:val="22"/>
              </w:rPr>
              <w:tab/>
            </w:r>
            <w:r w:rsidRPr="00176FA4">
              <w:rPr>
                <w:rStyle w:val="Hyperlink"/>
                <w:noProof/>
              </w:rPr>
              <w:t>Online Store: User Experience (UX)</w:t>
            </w:r>
            <w:r>
              <w:rPr>
                <w:noProof/>
                <w:webHidden/>
              </w:rPr>
              <w:tab/>
            </w:r>
            <w:r>
              <w:rPr>
                <w:noProof/>
                <w:webHidden/>
              </w:rPr>
              <w:fldChar w:fldCharType="begin"/>
            </w:r>
            <w:r>
              <w:rPr>
                <w:noProof/>
                <w:webHidden/>
              </w:rPr>
              <w:instrText xml:space="preserve"> PAGEREF _Toc516400764 \h </w:instrText>
            </w:r>
            <w:r>
              <w:rPr>
                <w:noProof/>
                <w:webHidden/>
              </w:rPr>
            </w:r>
            <w:r>
              <w:rPr>
                <w:noProof/>
                <w:webHidden/>
              </w:rPr>
              <w:fldChar w:fldCharType="separate"/>
            </w:r>
            <w:r>
              <w:rPr>
                <w:noProof/>
                <w:webHidden/>
              </w:rPr>
              <w:t>7</w:t>
            </w:r>
            <w:r>
              <w:rPr>
                <w:noProof/>
                <w:webHidden/>
              </w:rPr>
              <w:fldChar w:fldCharType="end"/>
            </w:r>
          </w:hyperlink>
        </w:p>
        <w:p w:rsidR="00193AD7" w:rsidRDefault="00193AD7">
          <w:pPr>
            <w:pStyle w:val="TOC1"/>
            <w:tabs>
              <w:tab w:val="left" w:pos="440"/>
              <w:tab w:val="right" w:leader="dot" w:pos="9350"/>
            </w:tabs>
            <w:rPr>
              <w:rFonts w:eastAsiaTheme="minorEastAsia"/>
              <w:noProof/>
              <w:sz w:val="22"/>
            </w:rPr>
          </w:pPr>
          <w:hyperlink w:anchor="_Toc516400765" w:history="1">
            <w:r w:rsidRPr="00176FA4">
              <w:rPr>
                <w:rStyle w:val="Hyperlink"/>
                <w:noProof/>
              </w:rPr>
              <w:t>9.</w:t>
            </w:r>
            <w:r>
              <w:rPr>
                <w:rFonts w:eastAsiaTheme="minorEastAsia"/>
                <w:noProof/>
                <w:sz w:val="22"/>
              </w:rPr>
              <w:tab/>
            </w:r>
            <w:r w:rsidRPr="00176FA4">
              <w:rPr>
                <w:rStyle w:val="Hyperlink"/>
                <w:noProof/>
              </w:rPr>
              <w:t>Online Store: Components of Online Store -- Inventory Management</w:t>
            </w:r>
            <w:r>
              <w:rPr>
                <w:noProof/>
                <w:webHidden/>
              </w:rPr>
              <w:tab/>
            </w:r>
            <w:r>
              <w:rPr>
                <w:noProof/>
                <w:webHidden/>
              </w:rPr>
              <w:fldChar w:fldCharType="begin"/>
            </w:r>
            <w:r>
              <w:rPr>
                <w:noProof/>
                <w:webHidden/>
              </w:rPr>
              <w:instrText xml:space="preserve"> PAGEREF _Toc516400765 \h </w:instrText>
            </w:r>
            <w:r>
              <w:rPr>
                <w:noProof/>
                <w:webHidden/>
              </w:rPr>
            </w:r>
            <w:r>
              <w:rPr>
                <w:noProof/>
                <w:webHidden/>
              </w:rPr>
              <w:fldChar w:fldCharType="separate"/>
            </w:r>
            <w:r>
              <w:rPr>
                <w:noProof/>
                <w:webHidden/>
              </w:rPr>
              <w:t>7</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66" w:history="1">
            <w:r w:rsidRPr="00176FA4">
              <w:rPr>
                <w:rStyle w:val="Hyperlink"/>
                <w:noProof/>
              </w:rPr>
              <w:t>10.</w:t>
            </w:r>
            <w:r>
              <w:rPr>
                <w:rFonts w:eastAsiaTheme="minorEastAsia"/>
                <w:noProof/>
                <w:sz w:val="22"/>
              </w:rPr>
              <w:tab/>
            </w:r>
            <w:r w:rsidRPr="00176FA4">
              <w:rPr>
                <w:rStyle w:val="Hyperlink"/>
                <w:noProof/>
              </w:rPr>
              <w:t>Online Store: Components of Online Store -- Supply Side Management</w:t>
            </w:r>
            <w:r>
              <w:rPr>
                <w:noProof/>
                <w:webHidden/>
              </w:rPr>
              <w:tab/>
            </w:r>
            <w:r>
              <w:rPr>
                <w:noProof/>
                <w:webHidden/>
              </w:rPr>
              <w:fldChar w:fldCharType="begin"/>
            </w:r>
            <w:r>
              <w:rPr>
                <w:noProof/>
                <w:webHidden/>
              </w:rPr>
              <w:instrText xml:space="preserve"> PAGEREF _Toc516400766 \h </w:instrText>
            </w:r>
            <w:r>
              <w:rPr>
                <w:noProof/>
                <w:webHidden/>
              </w:rPr>
            </w:r>
            <w:r>
              <w:rPr>
                <w:noProof/>
                <w:webHidden/>
              </w:rPr>
              <w:fldChar w:fldCharType="separate"/>
            </w:r>
            <w:r>
              <w:rPr>
                <w:noProof/>
                <w:webHidden/>
              </w:rPr>
              <w:t>7</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67" w:history="1">
            <w:r w:rsidRPr="00176FA4">
              <w:rPr>
                <w:rStyle w:val="Hyperlink"/>
                <w:noProof/>
              </w:rPr>
              <w:t>11.</w:t>
            </w:r>
            <w:r>
              <w:rPr>
                <w:rFonts w:eastAsiaTheme="minorEastAsia"/>
                <w:noProof/>
                <w:sz w:val="22"/>
              </w:rPr>
              <w:tab/>
            </w:r>
            <w:r w:rsidRPr="00176FA4">
              <w:rPr>
                <w:rStyle w:val="Hyperlink"/>
                <w:noProof/>
              </w:rPr>
              <w:t>Online Store: Components of Online Store – Drop Shipping</w:t>
            </w:r>
            <w:r>
              <w:rPr>
                <w:noProof/>
                <w:webHidden/>
              </w:rPr>
              <w:tab/>
            </w:r>
            <w:r>
              <w:rPr>
                <w:noProof/>
                <w:webHidden/>
              </w:rPr>
              <w:fldChar w:fldCharType="begin"/>
            </w:r>
            <w:r>
              <w:rPr>
                <w:noProof/>
                <w:webHidden/>
              </w:rPr>
              <w:instrText xml:space="preserve"> PAGEREF _Toc516400767 \h </w:instrText>
            </w:r>
            <w:r>
              <w:rPr>
                <w:noProof/>
                <w:webHidden/>
              </w:rPr>
            </w:r>
            <w:r>
              <w:rPr>
                <w:noProof/>
                <w:webHidden/>
              </w:rPr>
              <w:fldChar w:fldCharType="separate"/>
            </w:r>
            <w:r>
              <w:rPr>
                <w:noProof/>
                <w:webHidden/>
              </w:rPr>
              <w:t>8</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68" w:history="1">
            <w:r w:rsidRPr="00176FA4">
              <w:rPr>
                <w:rStyle w:val="Hyperlink"/>
                <w:noProof/>
              </w:rPr>
              <w:t>12.</w:t>
            </w:r>
            <w:r>
              <w:rPr>
                <w:rFonts w:eastAsiaTheme="minorEastAsia"/>
                <w:noProof/>
                <w:sz w:val="22"/>
              </w:rPr>
              <w:tab/>
            </w:r>
            <w:r w:rsidRPr="00176FA4">
              <w:rPr>
                <w:rStyle w:val="Hyperlink"/>
                <w:noProof/>
              </w:rPr>
              <w:t>Online Store: Components of Online Store -- How Drop Shipping Works</w:t>
            </w:r>
            <w:r>
              <w:rPr>
                <w:noProof/>
                <w:webHidden/>
              </w:rPr>
              <w:tab/>
            </w:r>
            <w:r>
              <w:rPr>
                <w:noProof/>
                <w:webHidden/>
              </w:rPr>
              <w:fldChar w:fldCharType="begin"/>
            </w:r>
            <w:r>
              <w:rPr>
                <w:noProof/>
                <w:webHidden/>
              </w:rPr>
              <w:instrText xml:space="preserve"> PAGEREF _Toc516400768 \h </w:instrText>
            </w:r>
            <w:r>
              <w:rPr>
                <w:noProof/>
                <w:webHidden/>
              </w:rPr>
            </w:r>
            <w:r>
              <w:rPr>
                <w:noProof/>
                <w:webHidden/>
              </w:rPr>
              <w:fldChar w:fldCharType="separate"/>
            </w:r>
            <w:r>
              <w:rPr>
                <w:noProof/>
                <w:webHidden/>
              </w:rPr>
              <w:t>8</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69" w:history="1">
            <w:r w:rsidRPr="00176FA4">
              <w:rPr>
                <w:rStyle w:val="Hyperlink"/>
                <w:noProof/>
              </w:rPr>
              <w:t>13.</w:t>
            </w:r>
            <w:r>
              <w:rPr>
                <w:rFonts w:eastAsiaTheme="minorEastAsia"/>
                <w:noProof/>
                <w:sz w:val="22"/>
              </w:rPr>
              <w:tab/>
            </w:r>
            <w:r w:rsidRPr="00176FA4">
              <w:rPr>
                <w:rStyle w:val="Hyperlink"/>
                <w:noProof/>
              </w:rPr>
              <w:t>Online Store: Components of Online Store -- Pros and Cons of Drop Shipping</w:t>
            </w:r>
            <w:r>
              <w:rPr>
                <w:noProof/>
                <w:webHidden/>
              </w:rPr>
              <w:tab/>
            </w:r>
            <w:r>
              <w:rPr>
                <w:noProof/>
                <w:webHidden/>
              </w:rPr>
              <w:fldChar w:fldCharType="begin"/>
            </w:r>
            <w:r>
              <w:rPr>
                <w:noProof/>
                <w:webHidden/>
              </w:rPr>
              <w:instrText xml:space="preserve"> PAGEREF _Toc516400769 \h </w:instrText>
            </w:r>
            <w:r>
              <w:rPr>
                <w:noProof/>
                <w:webHidden/>
              </w:rPr>
            </w:r>
            <w:r>
              <w:rPr>
                <w:noProof/>
                <w:webHidden/>
              </w:rPr>
              <w:fldChar w:fldCharType="separate"/>
            </w:r>
            <w:r>
              <w:rPr>
                <w:noProof/>
                <w:webHidden/>
              </w:rPr>
              <w:t>9</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0" w:history="1">
            <w:r w:rsidRPr="00176FA4">
              <w:rPr>
                <w:rStyle w:val="Hyperlink"/>
                <w:noProof/>
              </w:rPr>
              <w:t>14.</w:t>
            </w:r>
            <w:r>
              <w:rPr>
                <w:rFonts w:eastAsiaTheme="minorEastAsia"/>
                <w:noProof/>
                <w:sz w:val="22"/>
              </w:rPr>
              <w:tab/>
            </w:r>
            <w:r w:rsidRPr="00176FA4">
              <w:rPr>
                <w:rStyle w:val="Hyperlink"/>
                <w:noProof/>
              </w:rPr>
              <w:t>Online Store: Components of Online Store -- Reliable Shopping Cart</w:t>
            </w:r>
            <w:r>
              <w:rPr>
                <w:noProof/>
                <w:webHidden/>
              </w:rPr>
              <w:tab/>
            </w:r>
            <w:r>
              <w:rPr>
                <w:noProof/>
                <w:webHidden/>
              </w:rPr>
              <w:fldChar w:fldCharType="begin"/>
            </w:r>
            <w:r>
              <w:rPr>
                <w:noProof/>
                <w:webHidden/>
              </w:rPr>
              <w:instrText xml:space="preserve"> PAGEREF _Toc516400770 \h </w:instrText>
            </w:r>
            <w:r>
              <w:rPr>
                <w:noProof/>
                <w:webHidden/>
              </w:rPr>
            </w:r>
            <w:r>
              <w:rPr>
                <w:noProof/>
                <w:webHidden/>
              </w:rPr>
              <w:fldChar w:fldCharType="separate"/>
            </w:r>
            <w:r>
              <w:rPr>
                <w:noProof/>
                <w:webHidden/>
              </w:rPr>
              <w:t>9</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1" w:history="1">
            <w:r w:rsidRPr="00176FA4">
              <w:rPr>
                <w:rStyle w:val="Hyperlink"/>
                <w:noProof/>
              </w:rPr>
              <w:t>15.</w:t>
            </w:r>
            <w:r>
              <w:rPr>
                <w:rFonts w:eastAsiaTheme="minorEastAsia"/>
                <w:noProof/>
                <w:sz w:val="22"/>
              </w:rPr>
              <w:tab/>
            </w:r>
            <w:r w:rsidRPr="00176FA4">
              <w:rPr>
                <w:rStyle w:val="Hyperlink"/>
                <w:noProof/>
              </w:rPr>
              <w:t>Online Store: Components of Online Store -- Secure Online Payment</w:t>
            </w:r>
            <w:r>
              <w:rPr>
                <w:noProof/>
                <w:webHidden/>
              </w:rPr>
              <w:tab/>
            </w:r>
            <w:r>
              <w:rPr>
                <w:noProof/>
                <w:webHidden/>
              </w:rPr>
              <w:fldChar w:fldCharType="begin"/>
            </w:r>
            <w:r>
              <w:rPr>
                <w:noProof/>
                <w:webHidden/>
              </w:rPr>
              <w:instrText xml:space="preserve"> PAGEREF _Toc516400771 \h </w:instrText>
            </w:r>
            <w:r>
              <w:rPr>
                <w:noProof/>
                <w:webHidden/>
              </w:rPr>
            </w:r>
            <w:r>
              <w:rPr>
                <w:noProof/>
                <w:webHidden/>
              </w:rPr>
              <w:fldChar w:fldCharType="separate"/>
            </w:r>
            <w:r>
              <w:rPr>
                <w:noProof/>
                <w:webHidden/>
              </w:rPr>
              <w:t>10</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2" w:history="1">
            <w:r w:rsidRPr="00176FA4">
              <w:rPr>
                <w:rStyle w:val="Hyperlink"/>
                <w:noProof/>
              </w:rPr>
              <w:t>16.</w:t>
            </w:r>
            <w:r>
              <w:rPr>
                <w:rFonts w:eastAsiaTheme="minorEastAsia"/>
                <w:noProof/>
                <w:sz w:val="22"/>
              </w:rPr>
              <w:tab/>
            </w:r>
            <w:r w:rsidRPr="00176FA4">
              <w:rPr>
                <w:rStyle w:val="Hyperlink"/>
                <w:noProof/>
              </w:rPr>
              <w:t>Online Store: Components of Online Store -- Shipping Information and Charges</w:t>
            </w:r>
            <w:r>
              <w:rPr>
                <w:noProof/>
                <w:webHidden/>
              </w:rPr>
              <w:tab/>
            </w:r>
            <w:r>
              <w:rPr>
                <w:noProof/>
                <w:webHidden/>
              </w:rPr>
              <w:fldChar w:fldCharType="begin"/>
            </w:r>
            <w:r>
              <w:rPr>
                <w:noProof/>
                <w:webHidden/>
              </w:rPr>
              <w:instrText xml:space="preserve"> PAGEREF _Toc516400772 \h </w:instrText>
            </w:r>
            <w:r>
              <w:rPr>
                <w:noProof/>
                <w:webHidden/>
              </w:rPr>
            </w:r>
            <w:r>
              <w:rPr>
                <w:noProof/>
                <w:webHidden/>
              </w:rPr>
              <w:fldChar w:fldCharType="separate"/>
            </w:r>
            <w:r>
              <w:rPr>
                <w:noProof/>
                <w:webHidden/>
              </w:rPr>
              <w:t>10</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3" w:history="1">
            <w:r w:rsidRPr="00176FA4">
              <w:rPr>
                <w:rStyle w:val="Hyperlink"/>
                <w:noProof/>
              </w:rPr>
              <w:t>17.</w:t>
            </w:r>
            <w:r>
              <w:rPr>
                <w:rFonts w:eastAsiaTheme="minorEastAsia"/>
                <w:noProof/>
                <w:sz w:val="22"/>
              </w:rPr>
              <w:tab/>
            </w:r>
            <w:r w:rsidRPr="00176FA4">
              <w:rPr>
                <w:rStyle w:val="Hyperlink"/>
                <w:noProof/>
              </w:rPr>
              <w:t>Online Store: Components of Online Store -- Easy Checkout Process</w:t>
            </w:r>
            <w:r>
              <w:rPr>
                <w:noProof/>
                <w:webHidden/>
              </w:rPr>
              <w:tab/>
            </w:r>
            <w:r>
              <w:rPr>
                <w:noProof/>
                <w:webHidden/>
              </w:rPr>
              <w:fldChar w:fldCharType="begin"/>
            </w:r>
            <w:r>
              <w:rPr>
                <w:noProof/>
                <w:webHidden/>
              </w:rPr>
              <w:instrText xml:space="preserve"> PAGEREF _Toc516400773 \h </w:instrText>
            </w:r>
            <w:r>
              <w:rPr>
                <w:noProof/>
                <w:webHidden/>
              </w:rPr>
            </w:r>
            <w:r>
              <w:rPr>
                <w:noProof/>
                <w:webHidden/>
              </w:rPr>
              <w:fldChar w:fldCharType="separate"/>
            </w:r>
            <w:r>
              <w:rPr>
                <w:noProof/>
                <w:webHidden/>
              </w:rPr>
              <w:t>10</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4" w:history="1">
            <w:r w:rsidRPr="00176FA4">
              <w:rPr>
                <w:rStyle w:val="Hyperlink"/>
                <w:noProof/>
              </w:rPr>
              <w:t>18.</w:t>
            </w:r>
            <w:r>
              <w:rPr>
                <w:rFonts w:eastAsiaTheme="minorEastAsia"/>
                <w:noProof/>
                <w:sz w:val="22"/>
              </w:rPr>
              <w:tab/>
            </w:r>
            <w:r w:rsidRPr="00176FA4">
              <w:rPr>
                <w:rStyle w:val="Hyperlink"/>
                <w:noProof/>
              </w:rPr>
              <w:t>Online Store: Components of Online Store -- Order Tracking</w:t>
            </w:r>
            <w:r>
              <w:rPr>
                <w:noProof/>
                <w:webHidden/>
              </w:rPr>
              <w:tab/>
            </w:r>
            <w:r>
              <w:rPr>
                <w:noProof/>
                <w:webHidden/>
              </w:rPr>
              <w:fldChar w:fldCharType="begin"/>
            </w:r>
            <w:r>
              <w:rPr>
                <w:noProof/>
                <w:webHidden/>
              </w:rPr>
              <w:instrText xml:space="preserve"> PAGEREF _Toc516400774 \h </w:instrText>
            </w:r>
            <w:r>
              <w:rPr>
                <w:noProof/>
                <w:webHidden/>
              </w:rPr>
            </w:r>
            <w:r>
              <w:rPr>
                <w:noProof/>
                <w:webHidden/>
              </w:rPr>
              <w:fldChar w:fldCharType="separate"/>
            </w:r>
            <w:r>
              <w:rPr>
                <w:noProof/>
                <w:webHidden/>
              </w:rPr>
              <w:t>11</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5" w:history="1">
            <w:r w:rsidRPr="00176FA4">
              <w:rPr>
                <w:rStyle w:val="Hyperlink"/>
                <w:noProof/>
              </w:rPr>
              <w:t>19.</w:t>
            </w:r>
            <w:r>
              <w:rPr>
                <w:rFonts w:eastAsiaTheme="minorEastAsia"/>
                <w:noProof/>
                <w:sz w:val="22"/>
              </w:rPr>
              <w:tab/>
            </w:r>
            <w:r w:rsidRPr="00176FA4">
              <w:rPr>
                <w:rStyle w:val="Hyperlink"/>
                <w:noProof/>
              </w:rPr>
              <w:t>Online Store: Components of Online Store -- Loyalty Program</w:t>
            </w:r>
            <w:r>
              <w:rPr>
                <w:noProof/>
                <w:webHidden/>
              </w:rPr>
              <w:tab/>
            </w:r>
            <w:r>
              <w:rPr>
                <w:noProof/>
                <w:webHidden/>
              </w:rPr>
              <w:fldChar w:fldCharType="begin"/>
            </w:r>
            <w:r>
              <w:rPr>
                <w:noProof/>
                <w:webHidden/>
              </w:rPr>
              <w:instrText xml:space="preserve"> PAGEREF _Toc516400775 \h </w:instrText>
            </w:r>
            <w:r>
              <w:rPr>
                <w:noProof/>
                <w:webHidden/>
              </w:rPr>
            </w:r>
            <w:r>
              <w:rPr>
                <w:noProof/>
                <w:webHidden/>
              </w:rPr>
              <w:fldChar w:fldCharType="separate"/>
            </w:r>
            <w:r>
              <w:rPr>
                <w:noProof/>
                <w:webHidden/>
              </w:rPr>
              <w:t>11</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6" w:history="1">
            <w:r w:rsidRPr="00176FA4">
              <w:rPr>
                <w:rStyle w:val="Hyperlink"/>
                <w:noProof/>
              </w:rPr>
              <w:t>20.</w:t>
            </w:r>
            <w:r>
              <w:rPr>
                <w:rFonts w:eastAsiaTheme="minorEastAsia"/>
                <w:noProof/>
                <w:sz w:val="22"/>
              </w:rPr>
              <w:tab/>
            </w:r>
            <w:r w:rsidRPr="00176FA4">
              <w:rPr>
                <w:rStyle w:val="Hyperlink"/>
                <w:noProof/>
              </w:rPr>
              <w:t>Online Store: Components of Online Store -- Customer Relationship Management</w:t>
            </w:r>
            <w:r>
              <w:rPr>
                <w:noProof/>
                <w:webHidden/>
              </w:rPr>
              <w:tab/>
            </w:r>
            <w:r>
              <w:rPr>
                <w:noProof/>
                <w:webHidden/>
              </w:rPr>
              <w:fldChar w:fldCharType="begin"/>
            </w:r>
            <w:r>
              <w:rPr>
                <w:noProof/>
                <w:webHidden/>
              </w:rPr>
              <w:instrText xml:space="preserve"> PAGEREF _Toc516400776 \h </w:instrText>
            </w:r>
            <w:r>
              <w:rPr>
                <w:noProof/>
                <w:webHidden/>
              </w:rPr>
            </w:r>
            <w:r>
              <w:rPr>
                <w:noProof/>
                <w:webHidden/>
              </w:rPr>
              <w:fldChar w:fldCharType="separate"/>
            </w:r>
            <w:r>
              <w:rPr>
                <w:noProof/>
                <w:webHidden/>
              </w:rPr>
              <w:t>11</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7" w:history="1">
            <w:r w:rsidRPr="00176FA4">
              <w:rPr>
                <w:rStyle w:val="Hyperlink"/>
                <w:noProof/>
              </w:rPr>
              <w:t>21.</w:t>
            </w:r>
            <w:r>
              <w:rPr>
                <w:rFonts w:eastAsiaTheme="minorEastAsia"/>
                <w:noProof/>
                <w:sz w:val="22"/>
              </w:rPr>
              <w:tab/>
            </w:r>
            <w:r w:rsidRPr="00176FA4">
              <w:rPr>
                <w:rStyle w:val="Hyperlink"/>
                <w:noProof/>
              </w:rPr>
              <w:t>Refresher on Database:  Database Basics</w:t>
            </w:r>
            <w:r>
              <w:rPr>
                <w:noProof/>
                <w:webHidden/>
              </w:rPr>
              <w:tab/>
            </w:r>
            <w:r>
              <w:rPr>
                <w:noProof/>
                <w:webHidden/>
              </w:rPr>
              <w:fldChar w:fldCharType="begin"/>
            </w:r>
            <w:r>
              <w:rPr>
                <w:noProof/>
                <w:webHidden/>
              </w:rPr>
              <w:instrText xml:space="preserve"> PAGEREF _Toc516400777 \h </w:instrText>
            </w:r>
            <w:r>
              <w:rPr>
                <w:noProof/>
                <w:webHidden/>
              </w:rPr>
            </w:r>
            <w:r>
              <w:rPr>
                <w:noProof/>
                <w:webHidden/>
              </w:rPr>
              <w:fldChar w:fldCharType="separate"/>
            </w:r>
            <w:r>
              <w:rPr>
                <w:noProof/>
                <w:webHidden/>
              </w:rPr>
              <w:t>12</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8" w:history="1">
            <w:r w:rsidRPr="00176FA4">
              <w:rPr>
                <w:rStyle w:val="Hyperlink"/>
                <w:noProof/>
              </w:rPr>
              <w:t>22.</w:t>
            </w:r>
            <w:r>
              <w:rPr>
                <w:rFonts w:eastAsiaTheme="minorEastAsia"/>
                <w:noProof/>
                <w:sz w:val="22"/>
              </w:rPr>
              <w:tab/>
            </w:r>
            <w:r w:rsidRPr="00176FA4">
              <w:rPr>
                <w:rStyle w:val="Hyperlink"/>
                <w:noProof/>
              </w:rPr>
              <w:t>Refresher on Database: Entities in Databases</w:t>
            </w:r>
            <w:r>
              <w:rPr>
                <w:noProof/>
                <w:webHidden/>
              </w:rPr>
              <w:tab/>
            </w:r>
            <w:r>
              <w:rPr>
                <w:noProof/>
                <w:webHidden/>
              </w:rPr>
              <w:fldChar w:fldCharType="begin"/>
            </w:r>
            <w:r>
              <w:rPr>
                <w:noProof/>
                <w:webHidden/>
              </w:rPr>
              <w:instrText xml:space="preserve"> PAGEREF _Toc516400778 \h </w:instrText>
            </w:r>
            <w:r>
              <w:rPr>
                <w:noProof/>
                <w:webHidden/>
              </w:rPr>
            </w:r>
            <w:r>
              <w:rPr>
                <w:noProof/>
                <w:webHidden/>
              </w:rPr>
              <w:fldChar w:fldCharType="separate"/>
            </w:r>
            <w:r>
              <w:rPr>
                <w:noProof/>
                <w:webHidden/>
              </w:rPr>
              <w:t>12</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79" w:history="1">
            <w:r w:rsidRPr="00176FA4">
              <w:rPr>
                <w:rStyle w:val="Hyperlink"/>
                <w:noProof/>
              </w:rPr>
              <w:t>23.</w:t>
            </w:r>
            <w:r>
              <w:rPr>
                <w:rFonts w:eastAsiaTheme="minorEastAsia"/>
                <w:noProof/>
                <w:sz w:val="22"/>
              </w:rPr>
              <w:tab/>
            </w:r>
            <w:r w:rsidRPr="00176FA4">
              <w:rPr>
                <w:rStyle w:val="Hyperlink"/>
                <w:noProof/>
              </w:rPr>
              <w:t>Refresher on Database: Example of Identifying Entities from Real-time Scenario</w:t>
            </w:r>
            <w:r>
              <w:rPr>
                <w:noProof/>
                <w:webHidden/>
              </w:rPr>
              <w:tab/>
            </w:r>
            <w:r>
              <w:rPr>
                <w:noProof/>
                <w:webHidden/>
              </w:rPr>
              <w:fldChar w:fldCharType="begin"/>
            </w:r>
            <w:r>
              <w:rPr>
                <w:noProof/>
                <w:webHidden/>
              </w:rPr>
              <w:instrText xml:space="preserve"> PAGEREF _Toc516400779 \h </w:instrText>
            </w:r>
            <w:r>
              <w:rPr>
                <w:noProof/>
                <w:webHidden/>
              </w:rPr>
            </w:r>
            <w:r>
              <w:rPr>
                <w:noProof/>
                <w:webHidden/>
              </w:rPr>
              <w:fldChar w:fldCharType="separate"/>
            </w:r>
            <w:r>
              <w:rPr>
                <w:noProof/>
                <w:webHidden/>
              </w:rPr>
              <w:t>13</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0" w:history="1">
            <w:r w:rsidRPr="00176FA4">
              <w:rPr>
                <w:rStyle w:val="Hyperlink"/>
                <w:noProof/>
              </w:rPr>
              <w:t>24.</w:t>
            </w:r>
            <w:r>
              <w:rPr>
                <w:rFonts w:eastAsiaTheme="minorEastAsia"/>
                <w:noProof/>
                <w:sz w:val="22"/>
              </w:rPr>
              <w:tab/>
            </w:r>
            <w:r w:rsidRPr="00176FA4">
              <w:rPr>
                <w:rStyle w:val="Hyperlink"/>
                <w:noProof/>
              </w:rPr>
              <w:t>Refresher on Database: Keys in Databases</w:t>
            </w:r>
            <w:r>
              <w:rPr>
                <w:noProof/>
                <w:webHidden/>
              </w:rPr>
              <w:tab/>
            </w:r>
            <w:r>
              <w:rPr>
                <w:noProof/>
                <w:webHidden/>
              </w:rPr>
              <w:fldChar w:fldCharType="begin"/>
            </w:r>
            <w:r>
              <w:rPr>
                <w:noProof/>
                <w:webHidden/>
              </w:rPr>
              <w:instrText xml:space="preserve"> PAGEREF _Toc516400780 \h </w:instrText>
            </w:r>
            <w:r>
              <w:rPr>
                <w:noProof/>
                <w:webHidden/>
              </w:rPr>
            </w:r>
            <w:r>
              <w:rPr>
                <w:noProof/>
                <w:webHidden/>
              </w:rPr>
              <w:fldChar w:fldCharType="separate"/>
            </w:r>
            <w:r>
              <w:rPr>
                <w:noProof/>
                <w:webHidden/>
              </w:rPr>
              <w:t>13</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1" w:history="1">
            <w:r w:rsidRPr="00176FA4">
              <w:rPr>
                <w:rStyle w:val="Hyperlink"/>
                <w:noProof/>
              </w:rPr>
              <w:t>25.</w:t>
            </w:r>
            <w:r>
              <w:rPr>
                <w:rFonts w:eastAsiaTheme="minorEastAsia"/>
                <w:noProof/>
                <w:sz w:val="22"/>
              </w:rPr>
              <w:tab/>
            </w:r>
            <w:r w:rsidRPr="00176FA4">
              <w:rPr>
                <w:rStyle w:val="Hyperlink"/>
                <w:noProof/>
              </w:rPr>
              <w:t>Refresher on Database: Example of Identifying Primary Key and Foreign Key with Real-time Scenario</w:t>
            </w:r>
            <w:r>
              <w:rPr>
                <w:noProof/>
                <w:webHidden/>
              </w:rPr>
              <w:tab/>
            </w:r>
            <w:r>
              <w:rPr>
                <w:noProof/>
                <w:webHidden/>
              </w:rPr>
              <w:fldChar w:fldCharType="begin"/>
            </w:r>
            <w:r>
              <w:rPr>
                <w:noProof/>
                <w:webHidden/>
              </w:rPr>
              <w:instrText xml:space="preserve"> PAGEREF _Toc516400781 \h </w:instrText>
            </w:r>
            <w:r>
              <w:rPr>
                <w:noProof/>
                <w:webHidden/>
              </w:rPr>
            </w:r>
            <w:r>
              <w:rPr>
                <w:noProof/>
                <w:webHidden/>
              </w:rPr>
              <w:fldChar w:fldCharType="separate"/>
            </w:r>
            <w:r>
              <w:rPr>
                <w:noProof/>
                <w:webHidden/>
              </w:rPr>
              <w:t>14</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2" w:history="1">
            <w:r w:rsidRPr="00176FA4">
              <w:rPr>
                <w:rStyle w:val="Hyperlink"/>
                <w:noProof/>
              </w:rPr>
              <w:t>26.</w:t>
            </w:r>
            <w:r>
              <w:rPr>
                <w:rFonts w:eastAsiaTheme="minorEastAsia"/>
                <w:noProof/>
                <w:sz w:val="22"/>
              </w:rPr>
              <w:tab/>
            </w:r>
            <w:r w:rsidRPr="00176FA4">
              <w:rPr>
                <w:rStyle w:val="Hyperlink"/>
                <w:noProof/>
              </w:rPr>
              <w:t>Refresher on Database: Relationships</w:t>
            </w:r>
            <w:r>
              <w:rPr>
                <w:noProof/>
                <w:webHidden/>
              </w:rPr>
              <w:tab/>
            </w:r>
            <w:r>
              <w:rPr>
                <w:noProof/>
                <w:webHidden/>
              </w:rPr>
              <w:fldChar w:fldCharType="begin"/>
            </w:r>
            <w:r>
              <w:rPr>
                <w:noProof/>
                <w:webHidden/>
              </w:rPr>
              <w:instrText xml:space="preserve"> PAGEREF _Toc516400782 \h </w:instrText>
            </w:r>
            <w:r>
              <w:rPr>
                <w:noProof/>
                <w:webHidden/>
              </w:rPr>
            </w:r>
            <w:r>
              <w:rPr>
                <w:noProof/>
                <w:webHidden/>
              </w:rPr>
              <w:fldChar w:fldCharType="separate"/>
            </w:r>
            <w:r>
              <w:rPr>
                <w:noProof/>
                <w:webHidden/>
              </w:rPr>
              <w:t>15</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3" w:history="1">
            <w:r w:rsidRPr="00176FA4">
              <w:rPr>
                <w:rStyle w:val="Hyperlink"/>
                <w:noProof/>
              </w:rPr>
              <w:t>27.</w:t>
            </w:r>
            <w:r>
              <w:rPr>
                <w:rFonts w:eastAsiaTheme="minorEastAsia"/>
                <w:noProof/>
                <w:sz w:val="22"/>
              </w:rPr>
              <w:tab/>
            </w:r>
            <w:r w:rsidRPr="00176FA4">
              <w:rPr>
                <w:rStyle w:val="Hyperlink"/>
                <w:noProof/>
              </w:rPr>
              <w:t>Refresher on Database: Relationship -- Optionality</w:t>
            </w:r>
            <w:r>
              <w:rPr>
                <w:noProof/>
                <w:webHidden/>
              </w:rPr>
              <w:tab/>
            </w:r>
            <w:r>
              <w:rPr>
                <w:noProof/>
                <w:webHidden/>
              </w:rPr>
              <w:fldChar w:fldCharType="begin"/>
            </w:r>
            <w:r>
              <w:rPr>
                <w:noProof/>
                <w:webHidden/>
              </w:rPr>
              <w:instrText xml:space="preserve"> PAGEREF _Toc516400783 \h </w:instrText>
            </w:r>
            <w:r>
              <w:rPr>
                <w:noProof/>
                <w:webHidden/>
              </w:rPr>
            </w:r>
            <w:r>
              <w:rPr>
                <w:noProof/>
                <w:webHidden/>
              </w:rPr>
              <w:fldChar w:fldCharType="separate"/>
            </w:r>
            <w:r>
              <w:rPr>
                <w:noProof/>
                <w:webHidden/>
              </w:rPr>
              <w:t>15</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4" w:history="1">
            <w:r w:rsidRPr="00176FA4">
              <w:rPr>
                <w:rStyle w:val="Hyperlink"/>
                <w:noProof/>
              </w:rPr>
              <w:t>28.</w:t>
            </w:r>
            <w:r>
              <w:rPr>
                <w:rFonts w:eastAsiaTheme="minorEastAsia"/>
                <w:noProof/>
                <w:sz w:val="22"/>
              </w:rPr>
              <w:tab/>
            </w:r>
            <w:r w:rsidRPr="00176FA4">
              <w:rPr>
                <w:rStyle w:val="Hyperlink"/>
                <w:noProof/>
              </w:rPr>
              <w:t>Refresher on Database: Relationship – Cardinality</w:t>
            </w:r>
            <w:r>
              <w:rPr>
                <w:noProof/>
                <w:webHidden/>
              </w:rPr>
              <w:tab/>
            </w:r>
            <w:r>
              <w:rPr>
                <w:noProof/>
                <w:webHidden/>
              </w:rPr>
              <w:fldChar w:fldCharType="begin"/>
            </w:r>
            <w:r>
              <w:rPr>
                <w:noProof/>
                <w:webHidden/>
              </w:rPr>
              <w:instrText xml:space="preserve"> PAGEREF _Toc516400784 \h </w:instrText>
            </w:r>
            <w:r>
              <w:rPr>
                <w:noProof/>
                <w:webHidden/>
              </w:rPr>
            </w:r>
            <w:r>
              <w:rPr>
                <w:noProof/>
                <w:webHidden/>
              </w:rPr>
              <w:fldChar w:fldCharType="separate"/>
            </w:r>
            <w:r>
              <w:rPr>
                <w:noProof/>
                <w:webHidden/>
              </w:rPr>
              <w:t>15</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5" w:history="1">
            <w:r w:rsidRPr="00176FA4">
              <w:rPr>
                <w:rStyle w:val="Hyperlink"/>
                <w:noProof/>
              </w:rPr>
              <w:t>29.</w:t>
            </w:r>
            <w:r>
              <w:rPr>
                <w:rFonts w:eastAsiaTheme="minorEastAsia"/>
                <w:noProof/>
                <w:sz w:val="22"/>
              </w:rPr>
              <w:tab/>
            </w:r>
            <w:r w:rsidRPr="00176FA4">
              <w:rPr>
                <w:rStyle w:val="Hyperlink"/>
                <w:noProof/>
              </w:rPr>
              <w:t>Refresher on Database: Relationships -- (One - to - One)</w:t>
            </w:r>
            <w:r>
              <w:rPr>
                <w:noProof/>
                <w:webHidden/>
              </w:rPr>
              <w:tab/>
            </w:r>
            <w:r>
              <w:rPr>
                <w:noProof/>
                <w:webHidden/>
              </w:rPr>
              <w:fldChar w:fldCharType="begin"/>
            </w:r>
            <w:r>
              <w:rPr>
                <w:noProof/>
                <w:webHidden/>
              </w:rPr>
              <w:instrText xml:space="preserve"> PAGEREF _Toc516400785 \h </w:instrText>
            </w:r>
            <w:r>
              <w:rPr>
                <w:noProof/>
                <w:webHidden/>
              </w:rPr>
            </w:r>
            <w:r>
              <w:rPr>
                <w:noProof/>
                <w:webHidden/>
              </w:rPr>
              <w:fldChar w:fldCharType="separate"/>
            </w:r>
            <w:r>
              <w:rPr>
                <w:noProof/>
                <w:webHidden/>
              </w:rPr>
              <w:t>16</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6" w:history="1">
            <w:r w:rsidRPr="00176FA4">
              <w:rPr>
                <w:rStyle w:val="Hyperlink"/>
                <w:noProof/>
              </w:rPr>
              <w:t>30.</w:t>
            </w:r>
            <w:r>
              <w:rPr>
                <w:rFonts w:eastAsiaTheme="minorEastAsia"/>
                <w:noProof/>
                <w:sz w:val="22"/>
              </w:rPr>
              <w:tab/>
            </w:r>
            <w:r w:rsidRPr="00176FA4">
              <w:rPr>
                <w:rStyle w:val="Hyperlink"/>
                <w:noProof/>
              </w:rPr>
              <w:t>Refresher on Database: Relationships -- (One - to - Many)</w:t>
            </w:r>
            <w:r>
              <w:rPr>
                <w:noProof/>
                <w:webHidden/>
              </w:rPr>
              <w:tab/>
            </w:r>
            <w:r>
              <w:rPr>
                <w:noProof/>
                <w:webHidden/>
              </w:rPr>
              <w:fldChar w:fldCharType="begin"/>
            </w:r>
            <w:r>
              <w:rPr>
                <w:noProof/>
                <w:webHidden/>
              </w:rPr>
              <w:instrText xml:space="preserve"> PAGEREF _Toc516400786 \h </w:instrText>
            </w:r>
            <w:r>
              <w:rPr>
                <w:noProof/>
                <w:webHidden/>
              </w:rPr>
            </w:r>
            <w:r>
              <w:rPr>
                <w:noProof/>
                <w:webHidden/>
              </w:rPr>
              <w:fldChar w:fldCharType="separate"/>
            </w:r>
            <w:r>
              <w:rPr>
                <w:noProof/>
                <w:webHidden/>
              </w:rPr>
              <w:t>16</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7" w:history="1">
            <w:r w:rsidRPr="00176FA4">
              <w:rPr>
                <w:rStyle w:val="Hyperlink"/>
                <w:noProof/>
              </w:rPr>
              <w:t>31.</w:t>
            </w:r>
            <w:r>
              <w:rPr>
                <w:rFonts w:eastAsiaTheme="minorEastAsia"/>
                <w:noProof/>
                <w:sz w:val="22"/>
              </w:rPr>
              <w:tab/>
            </w:r>
            <w:r w:rsidRPr="00176FA4">
              <w:rPr>
                <w:rStyle w:val="Hyperlink"/>
                <w:noProof/>
              </w:rPr>
              <w:t>Refresher on Database: Relationships -- (Many - to - Many)</w:t>
            </w:r>
            <w:r>
              <w:rPr>
                <w:noProof/>
                <w:webHidden/>
              </w:rPr>
              <w:tab/>
            </w:r>
            <w:r>
              <w:rPr>
                <w:noProof/>
                <w:webHidden/>
              </w:rPr>
              <w:fldChar w:fldCharType="begin"/>
            </w:r>
            <w:r>
              <w:rPr>
                <w:noProof/>
                <w:webHidden/>
              </w:rPr>
              <w:instrText xml:space="preserve"> PAGEREF _Toc516400787 \h </w:instrText>
            </w:r>
            <w:r>
              <w:rPr>
                <w:noProof/>
                <w:webHidden/>
              </w:rPr>
            </w:r>
            <w:r>
              <w:rPr>
                <w:noProof/>
                <w:webHidden/>
              </w:rPr>
              <w:fldChar w:fldCharType="separate"/>
            </w:r>
            <w:r>
              <w:rPr>
                <w:noProof/>
                <w:webHidden/>
              </w:rPr>
              <w:t>16</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8" w:history="1">
            <w:r w:rsidRPr="00176FA4">
              <w:rPr>
                <w:rStyle w:val="Hyperlink"/>
                <w:noProof/>
              </w:rPr>
              <w:t>32.</w:t>
            </w:r>
            <w:r>
              <w:rPr>
                <w:rFonts w:eastAsiaTheme="minorEastAsia"/>
                <w:noProof/>
                <w:sz w:val="22"/>
              </w:rPr>
              <w:tab/>
            </w:r>
            <w:r w:rsidRPr="00176FA4">
              <w:rPr>
                <w:rStyle w:val="Hyperlink"/>
                <w:noProof/>
              </w:rPr>
              <w:t>Refresher on Database: Example of Identifying Relationships in Real-time Scenario</w:t>
            </w:r>
            <w:r>
              <w:rPr>
                <w:noProof/>
                <w:webHidden/>
              </w:rPr>
              <w:tab/>
            </w:r>
            <w:r>
              <w:rPr>
                <w:noProof/>
                <w:webHidden/>
              </w:rPr>
              <w:fldChar w:fldCharType="begin"/>
            </w:r>
            <w:r>
              <w:rPr>
                <w:noProof/>
                <w:webHidden/>
              </w:rPr>
              <w:instrText xml:space="preserve"> PAGEREF _Toc516400788 \h </w:instrText>
            </w:r>
            <w:r>
              <w:rPr>
                <w:noProof/>
                <w:webHidden/>
              </w:rPr>
            </w:r>
            <w:r>
              <w:rPr>
                <w:noProof/>
                <w:webHidden/>
              </w:rPr>
              <w:fldChar w:fldCharType="separate"/>
            </w:r>
            <w:r>
              <w:rPr>
                <w:noProof/>
                <w:webHidden/>
              </w:rPr>
              <w:t>16</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89" w:history="1">
            <w:r w:rsidRPr="00176FA4">
              <w:rPr>
                <w:rStyle w:val="Hyperlink"/>
                <w:noProof/>
              </w:rPr>
              <w:t>33.</w:t>
            </w:r>
            <w:r>
              <w:rPr>
                <w:rFonts w:eastAsiaTheme="minorEastAsia"/>
                <w:noProof/>
                <w:sz w:val="22"/>
              </w:rPr>
              <w:tab/>
            </w:r>
            <w:r w:rsidRPr="00176FA4">
              <w:rPr>
                <w:rStyle w:val="Hyperlink"/>
                <w:noProof/>
              </w:rPr>
              <w:t>Refresher on Database: Workshop - I -- Creating Entity Relationship Diagram from Real-time Scenario</w:t>
            </w:r>
            <w:r>
              <w:rPr>
                <w:noProof/>
                <w:webHidden/>
              </w:rPr>
              <w:tab/>
            </w:r>
            <w:r>
              <w:rPr>
                <w:noProof/>
                <w:webHidden/>
              </w:rPr>
              <w:fldChar w:fldCharType="begin"/>
            </w:r>
            <w:r>
              <w:rPr>
                <w:noProof/>
                <w:webHidden/>
              </w:rPr>
              <w:instrText xml:space="preserve"> PAGEREF _Toc516400789 \h </w:instrText>
            </w:r>
            <w:r>
              <w:rPr>
                <w:noProof/>
                <w:webHidden/>
              </w:rPr>
            </w:r>
            <w:r>
              <w:rPr>
                <w:noProof/>
                <w:webHidden/>
              </w:rPr>
              <w:fldChar w:fldCharType="separate"/>
            </w:r>
            <w:r>
              <w:rPr>
                <w:noProof/>
                <w:webHidden/>
              </w:rPr>
              <w:t>17</w:t>
            </w:r>
            <w:r>
              <w:rPr>
                <w:noProof/>
                <w:webHidden/>
              </w:rPr>
              <w:fldChar w:fldCharType="end"/>
            </w:r>
          </w:hyperlink>
        </w:p>
        <w:p w:rsidR="00193AD7" w:rsidRDefault="00193AD7">
          <w:pPr>
            <w:pStyle w:val="TOC1"/>
            <w:tabs>
              <w:tab w:val="left" w:pos="660"/>
              <w:tab w:val="right" w:leader="dot" w:pos="9350"/>
            </w:tabs>
            <w:rPr>
              <w:rFonts w:eastAsiaTheme="minorEastAsia"/>
              <w:noProof/>
              <w:sz w:val="22"/>
            </w:rPr>
          </w:pPr>
          <w:hyperlink w:anchor="_Toc516400790" w:history="1">
            <w:r w:rsidRPr="00176FA4">
              <w:rPr>
                <w:rStyle w:val="Hyperlink"/>
                <w:noProof/>
              </w:rPr>
              <w:t>34.</w:t>
            </w:r>
            <w:r>
              <w:rPr>
                <w:rFonts w:eastAsiaTheme="minorEastAsia"/>
                <w:noProof/>
                <w:sz w:val="22"/>
              </w:rPr>
              <w:tab/>
            </w:r>
            <w:r w:rsidRPr="00176FA4">
              <w:rPr>
                <w:rStyle w:val="Hyperlink"/>
                <w:noProof/>
              </w:rPr>
              <w:t>Refresher on Database: Workshop - II -- Creating Entity Relationship Diagram from Real-time Scenario</w:t>
            </w:r>
            <w:r>
              <w:rPr>
                <w:noProof/>
                <w:webHidden/>
              </w:rPr>
              <w:tab/>
            </w:r>
            <w:r>
              <w:rPr>
                <w:noProof/>
                <w:webHidden/>
              </w:rPr>
              <w:fldChar w:fldCharType="begin"/>
            </w:r>
            <w:r>
              <w:rPr>
                <w:noProof/>
                <w:webHidden/>
              </w:rPr>
              <w:instrText xml:space="preserve"> PAGEREF _Toc516400790 \h </w:instrText>
            </w:r>
            <w:r>
              <w:rPr>
                <w:noProof/>
                <w:webHidden/>
              </w:rPr>
            </w:r>
            <w:r>
              <w:rPr>
                <w:noProof/>
                <w:webHidden/>
              </w:rPr>
              <w:fldChar w:fldCharType="separate"/>
            </w:r>
            <w:r>
              <w:rPr>
                <w:noProof/>
                <w:webHidden/>
              </w:rPr>
              <w:t>18</w:t>
            </w:r>
            <w:r>
              <w:rPr>
                <w:noProof/>
                <w:webHidden/>
              </w:rPr>
              <w:fldChar w:fldCharType="end"/>
            </w:r>
          </w:hyperlink>
        </w:p>
        <w:p w:rsidR="0045212A" w:rsidRDefault="002C0D10" w:rsidP="00D34E41">
          <w:r>
            <w:fldChar w:fldCharType="end"/>
          </w:r>
        </w:p>
      </w:sdtContent>
    </w:sdt>
    <w:p w:rsidR="00A516F2" w:rsidRDefault="00A516F2" w:rsidP="00D34E41">
      <w:pPr>
        <w:rPr>
          <w:rFonts w:asciiTheme="majorHAnsi" w:eastAsiaTheme="majorEastAsia" w:hAnsiTheme="majorHAnsi" w:cstheme="majorBidi"/>
          <w:b/>
          <w:color w:val="2E74B5" w:themeColor="accent1" w:themeShade="BF"/>
          <w:sz w:val="32"/>
          <w:szCs w:val="32"/>
        </w:rPr>
      </w:pPr>
      <w:r>
        <w:br w:type="page"/>
      </w:r>
    </w:p>
    <w:p w:rsidR="00AA5D09" w:rsidRPr="00AA5D09" w:rsidRDefault="00B2606A" w:rsidP="00BE77C5">
      <w:pPr>
        <w:pStyle w:val="Heading1"/>
        <w:numPr>
          <w:ilvl w:val="0"/>
          <w:numId w:val="16"/>
        </w:numPr>
      </w:pPr>
      <w:bookmarkStart w:id="0" w:name="_Toc516400757"/>
      <w:r>
        <w:lastRenderedPageBreak/>
        <w:t>Online Store: Components of Online Store -- Active Online Presence</w:t>
      </w:r>
      <w:bookmarkEnd w:id="0"/>
    </w:p>
    <w:p w:rsidR="00C5537E" w:rsidRDefault="00C5537E" w:rsidP="00393F56">
      <w:r>
        <w:t xml:space="preserve">Just like another business, online businesses need to attract customers in order to successful generation of business. So online store businesses must focus on continuous marketing activities while using multiple channels so the customer know about the existence of online store. Not only this, customers should be </w:t>
      </w:r>
      <w:r w:rsidRPr="00C5537E">
        <w:t xml:space="preserve">updated regularly by running </w:t>
      </w:r>
      <w:r>
        <w:t xml:space="preserve">different </w:t>
      </w:r>
      <w:r w:rsidRPr="00C5537E">
        <w:t>campaigns</w:t>
      </w:r>
      <w:r>
        <w:t xml:space="preserve"> in order to attract them. </w:t>
      </w:r>
      <w:r w:rsidRPr="00C5537E">
        <w:t>Promotions, offers</w:t>
      </w:r>
      <w:r>
        <w:t>, sales and discounts</w:t>
      </w:r>
      <w:r w:rsidRPr="00C5537E">
        <w:t xml:space="preserve"> should be </w:t>
      </w:r>
      <w:r>
        <w:t xml:space="preserve">properly communicated </w:t>
      </w:r>
      <w:r w:rsidRPr="00C5537E">
        <w:t>to customers constantly</w:t>
      </w:r>
      <w:r>
        <w:t xml:space="preserve"> and they must be related to customers in order to increase their interest in buying and for that c</w:t>
      </w:r>
      <w:r w:rsidRPr="00C5537E">
        <w:t xml:space="preserve">ontent on </w:t>
      </w:r>
      <w:r>
        <w:t>s</w:t>
      </w:r>
      <w:r w:rsidRPr="00C5537E">
        <w:t>tore should be updated in real-time.</w:t>
      </w:r>
    </w:p>
    <w:p w:rsidR="00393F56" w:rsidRDefault="00C5537E" w:rsidP="00BE77C5">
      <w:pPr>
        <w:pStyle w:val="Heading1"/>
        <w:numPr>
          <w:ilvl w:val="0"/>
          <w:numId w:val="16"/>
        </w:numPr>
      </w:pPr>
      <w:bookmarkStart w:id="1" w:name="_Toc516400758"/>
      <w:r>
        <w:t>Online Store: Components of Online Store -- Mobile Responsive Website</w:t>
      </w:r>
      <w:bookmarkEnd w:id="1"/>
    </w:p>
    <w:p w:rsidR="00EF1321" w:rsidRDefault="00EF1321" w:rsidP="00C5537E">
      <w:r w:rsidRPr="00EF1321">
        <w:rPr>
          <w:noProof/>
        </w:rPr>
        <w:drawing>
          <wp:anchor distT="0" distB="0" distL="114300" distR="114300" simplePos="0" relativeHeight="251663360" behindDoc="0" locked="0" layoutInCell="1" allowOverlap="1" wp14:anchorId="67A8F2D1" wp14:editId="577833D9">
            <wp:simplePos x="0" y="0"/>
            <wp:positionH relativeFrom="column">
              <wp:posOffset>3028315</wp:posOffset>
            </wp:positionH>
            <wp:positionV relativeFrom="paragraph">
              <wp:posOffset>463550</wp:posOffset>
            </wp:positionV>
            <wp:extent cx="2880995" cy="2536825"/>
            <wp:effectExtent l="0" t="0" r="0" b="0"/>
            <wp:wrapSquare wrapText="bothSides"/>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880995" cy="2536825"/>
                    </a:xfrm>
                    <a:prstGeom prst="rect">
                      <a:avLst/>
                    </a:prstGeom>
                  </pic:spPr>
                </pic:pic>
              </a:graphicData>
            </a:graphic>
            <wp14:sizeRelH relativeFrom="page">
              <wp14:pctWidth>0</wp14:pctWidth>
            </wp14:sizeRelH>
            <wp14:sizeRelV relativeFrom="page">
              <wp14:pctHeight>0</wp14:pctHeight>
            </wp14:sizeRelV>
          </wp:anchor>
        </w:drawing>
      </w:r>
      <w:r w:rsidR="00C5537E">
        <w:t>Technology not only makes things easy for businesses but add challenges as well. Cust</w:t>
      </w:r>
      <w:r w:rsidR="004325C3">
        <w:t xml:space="preserve">omers are accessing Desktop and Mobile devices to access online </w:t>
      </w:r>
      <w:r w:rsidR="00C5537E">
        <w:t>stores</w:t>
      </w:r>
      <w:r w:rsidR="004325C3">
        <w:t>, ecommerce store</w:t>
      </w:r>
      <w:r w:rsidR="00C5537E">
        <w:t xml:space="preserve"> must </w:t>
      </w:r>
      <w:r w:rsidR="00AB3D7C">
        <w:t>ensure customers</w:t>
      </w:r>
      <w:r w:rsidR="00C5537E">
        <w:t xml:space="preserve"> enjoy same user experience regardless of the device. One such thing is responsive website which means w</w:t>
      </w:r>
      <w:r w:rsidR="00C5537E" w:rsidRPr="00C5537E">
        <w:t>ebsite should be open properly without disorientatio</w:t>
      </w:r>
      <w:r w:rsidR="00C5537E">
        <w:t>n in Mobile and other devices (tablet</w:t>
      </w:r>
      <w:r w:rsidR="00C5537E" w:rsidRPr="00C5537E">
        <w:t>)</w:t>
      </w:r>
      <w:r w:rsidR="00C5537E">
        <w:t xml:space="preserve">. Mobile users are increasing day by </w:t>
      </w:r>
      <w:r>
        <w:t>day;</w:t>
      </w:r>
      <w:r w:rsidR="00C5537E">
        <w:t xml:space="preserve"> </w:t>
      </w:r>
      <w:r>
        <w:t xml:space="preserve">roughly there are 5 billion mobile users in 2018 as compared to 4.01 billion in 2013. This increase in numbers makes responsive website a key success factor for online businesses. </w:t>
      </w:r>
      <w:r w:rsidR="005B159A">
        <w:t>Examples of responsive websites are</w:t>
      </w:r>
      <w:r>
        <w:t xml:space="preserve"> as follows:</w:t>
      </w:r>
    </w:p>
    <w:p w:rsidR="00EF1321" w:rsidRPr="00EF1321" w:rsidRDefault="00691ABB" w:rsidP="00BE77C5">
      <w:pPr>
        <w:pStyle w:val="ListParagraph"/>
        <w:numPr>
          <w:ilvl w:val="0"/>
          <w:numId w:val="3"/>
        </w:numPr>
      </w:pPr>
      <w:hyperlink r:id="rId10" w:history="1">
        <w:r w:rsidR="00EF1321" w:rsidRPr="00EE6D9F">
          <w:rPr>
            <w:rStyle w:val="Hyperlink"/>
          </w:rPr>
          <w:t>www.amazon.com</w:t>
        </w:r>
      </w:hyperlink>
      <w:r w:rsidR="00EF1321">
        <w:t xml:space="preserve"> </w:t>
      </w:r>
    </w:p>
    <w:p w:rsidR="00EF1321" w:rsidRDefault="00691ABB" w:rsidP="00BE77C5">
      <w:pPr>
        <w:pStyle w:val="ListParagraph"/>
        <w:numPr>
          <w:ilvl w:val="0"/>
          <w:numId w:val="3"/>
        </w:numPr>
      </w:pPr>
      <w:hyperlink r:id="rId11" w:history="1">
        <w:r w:rsidR="00EF1321" w:rsidRPr="00EE6D9F">
          <w:rPr>
            <w:rStyle w:val="Hyperlink"/>
          </w:rPr>
          <w:t>www.aliexpress.com</w:t>
        </w:r>
      </w:hyperlink>
      <w:r w:rsidR="00EF1321">
        <w:t xml:space="preserve"> </w:t>
      </w:r>
    </w:p>
    <w:p w:rsidR="00EF1321" w:rsidRDefault="005B159A" w:rsidP="00EF1321">
      <w:r>
        <w:t>And</w:t>
      </w:r>
      <w:r w:rsidR="00EF1321">
        <w:t xml:space="preserve"> the example of non-responsive website is:</w:t>
      </w:r>
    </w:p>
    <w:p w:rsidR="00EF1321" w:rsidRDefault="00691ABB" w:rsidP="00BE77C5">
      <w:pPr>
        <w:pStyle w:val="ListParagraph"/>
        <w:numPr>
          <w:ilvl w:val="0"/>
          <w:numId w:val="4"/>
        </w:numPr>
      </w:pPr>
      <w:hyperlink r:id="rId12" w:history="1">
        <w:r w:rsidR="00EF1321" w:rsidRPr="00EE6D9F">
          <w:rPr>
            <w:rStyle w:val="Hyperlink"/>
          </w:rPr>
          <w:t>www.fccollege.edu.pk</w:t>
        </w:r>
      </w:hyperlink>
      <w:r w:rsidR="00EF1321">
        <w:t xml:space="preserve"> </w:t>
      </w:r>
    </w:p>
    <w:p w:rsidR="00C5537E" w:rsidRDefault="005B159A" w:rsidP="00BE77C5">
      <w:pPr>
        <w:pStyle w:val="Heading1"/>
        <w:numPr>
          <w:ilvl w:val="0"/>
          <w:numId w:val="16"/>
        </w:numPr>
      </w:pPr>
      <w:bookmarkStart w:id="2" w:name="_Toc516400759"/>
      <w:r>
        <w:t>Online Store: Components of Online Store -- Guest Sign In</w:t>
      </w:r>
      <w:bookmarkEnd w:id="2"/>
    </w:p>
    <w:p w:rsidR="005B159A" w:rsidRDefault="005B159A" w:rsidP="005B159A">
      <w:r>
        <w:t xml:space="preserve">Another important factor is the ease of purchasing a product from an online store because </w:t>
      </w:r>
      <w:r w:rsidRPr="005B159A">
        <w:t xml:space="preserve">online shopping is about convenience </w:t>
      </w:r>
      <w:r>
        <w:t>with</w:t>
      </w:r>
      <w:r w:rsidRPr="005B159A">
        <w:t xml:space="preserve"> no-bargain</w:t>
      </w:r>
      <w:r>
        <w:t xml:space="preserve"> facility. Some store required a hectic procedure to create an account before they can actually checkout with the product. </w:t>
      </w:r>
      <w:r w:rsidRPr="005B159A">
        <w:t>Guest Sign is to enable customer to procee</w:t>
      </w:r>
      <w:r>
        <w:t>d with online shopping without f</w:t>
      </w:r>
      <w:r w:rsidRPr="005B159A">
        <w:t>orcing to register first.</w:t>
      </w:r>
      <w:r>
        <w:t xml:space="preserve"> According to a research in 2017, “creating an account” was the second biggest reason behind abandoning purchase during checkout followed by “too long and complex checkout process” on third number.</w:t>
      </w:r>
    </w:p>
    <w:p w:rsidR="005B159A" w:rsidRPr="005B159A" w:rsidRDefault="005B159A" w:rsidP="005B159A">
      <w:pPr>
        <w:jc w:val="center"/>
      </w:pPr>
      <w:r w:rsidRPr="005B159A">
        <w:rPr>
          <w:noProof/>
        </w:rPr>
        <w:lastRenderedPageBreak/>
        <w:drawing>
          <wp:inline distT="0" distB="0" distL="0" distR="0" wp14:anchorId="7301C572" wp14:editId="2600A7E4">
            <wp:extent cx="5962650" cy="4400550"/>
            <wp:effectExtent l="19050" t="19050" r="19050" b="1905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964443" cy="4401873"/>
                    </a:xfrm>
                    <a:prstGeom prst="rect">
                      <a:avLst/>
                    </a:prstGeom>
                    <a:ln>
                      <a:solidFill>
                        <a:schemeClr val="tx1"/>
                      </a:solidFill>
                    </a:ln>
                  </pic:spPr>
                </pic:pic>
              </a:graphicData>
            </a:graphic>
          </wp:inline>
        </w:drawing>
      </w:r>
    </w:p>
    <w:p w:rsidR="005B159A" w:rsidRDefault="005B159A" w:rsidP="00BE77C5">
      <w:pPr>
        <w:pStyle w:val="Heading1"/>
        <w:numPr>
          <w:ilvl w:val="0"/>
          <w:numId w:val="16"/>
        </w:numPr>
      </w:pPr>
      <w:bookmarkStart w:id="3" w:name="_Toc516400760"/>
      <w:r w:rsidRPr="005B159A">
        <w:t>Online Store: Components of Online Store</w:t>
      </w:r>
      <w:r>
        <w:t xml:space="preserve"> </w:t>
      </w:r>
      <w:r w:rsidR="00FC355D">
        <w:t>-- Product</w:t>
      </w:r>
      <w:r w:rsidRPr="005B159A">
        <w:t xml:space="preserve"> Catalogue and Branded Products</w:t>
      </w:r>
      <w:bookmarkEnd w:id="3"/>
    </w:p>
    <w:p w:rsidR="00F3774A" w:rsidRDefault="00F3774A" w:rsidP="00FC355D">
      <w:r>
        <w:t>Customers’ needs information about the product they are interested to purchase. Not only this, they want to see the product online just to increase their level of satisfaction. So it is of utmost importance t</w:t>
      </w:r>
      <w:r w:rsidR="009029C9">
        <w:t>o create a product &amp;&amp; product details page along with</w:t>
      </w:r>
      <w:r>
        <w:t xml:space="preserve"> add h</w:t>
      </w:r>
      <w:r w:rsidRPr="00F3774A">
        <w:t>igh quality product images in</w:t>
      </w:r>
      <w:r>
        <w:t xml:space="preserve"> different z</w:t>
      </w:r>
      <w:r w:rsidRPr="00F3774A">
        <w:t>oom</w:t>
      </w:r>
      <w:r>
        <w:t>/angles. In order to support customers in making buying decision, an online store must have:</w:t>
      </w:r>
    </w:p>
    <w:p w:rsidR="00F3774A" w:rsidRPr="00F3774A" w:rsidRDefault="00F3774A" w:rsidP="00BE77C5">
      <w:pPr>
        <w:pStyle w:val="ListParagraph"/>
        <w:numPr>
          <w:ilvl w:val="0"/>
          <w:numId w:val="4"/>
        </w:numPr>
      </w:pPr>
      <w:r w:rsidRPr="00F3774A">
        <w:t>Product description, price, quantity available should be mentioned explicitly</w:t>
      </w:r>
    </w:p>
    <w:p w:rsidR="00F3774A" w:rsidRDefault="00F3774A" w:rsidP="00BE77C5">
      <w:pPr>
        <w:pStyle w:val="ListParagraph"/>
        <w:numPr>
          <w:ilvl w:val="0"/>
          <w:numId w:val="4"/>
        </w:numPr>
      </w:pPr>
      <w:r w:rsidRPr="00F3774A">
        <w:t>Specification of prod</w:t>
      </w:r>
      <w:r>
        <w:t>uct to be mention with warranty</w:t>
      </w:r>
    </w:p>
    <w:p w:rsidR="00F3774A" w:rsidRDefault="00F3774A" w:rsidP="00BE77C5">
      <w:pPr>
        <w:pStyle w:val="ListParagraph"/>
        <w:numPr>
          <w:ilvl w:val="0"/>
          <w:numId w:val="4"/>
        </w:numPr>
      </w:pPr>
      <w:r>
        <w:t>High quality images of the products</w:t>
      </w:r>
    </w:p>
    <w:p w:rsidR="00FC355D" w:rsidRDefault="00F3774A" w:rsidP="00BE77C5">
      <w:pPr>
        <w:pStyle w:val="ListParagraph"/>
        <w:numPr>
          <w:ilvl w:val="0"/>
          <w:numId w:val="4"/>
        </w:numPr>
      </w:pPr>
      <w:r>
        <w:t>Shipping details like time and cost etc.</w:t>
      </w:r>
    </w:p>
    <w:p w:rsidR="00F3774A" w:rsidRDefault="00F3774A" w:rsidP="00BE77C5">
      <w:pPr>
        <w:pStyle w:val="Heading1"/>
        <w:numPr>
          <w:ilvl w:val="0"/>
          <w:numId w:val="16"/>
        </w:numPr>
      </w:pPr>
      <w:bookmarkStart w:id="4" w:name="_Toc516400761"/>
      <w:r>
        <w:t>Online Store: Components of Online Store -- Product Review and Rating</w:t>
      </w:r>
      <w:bookmarkEnd w:id="4"/>
    </w:p>
    <w:p w:rsidR="00B7555D" w:rsidRDefault="00B7555D" w:rsidP="00291C68">
      <w:r>
        <w:t xml:space="preserve">Product reviews and rating from previous buyers are another source of convincing a customer to make a purchase decision. Customers may find information about the utility and quality of the product they are interested in and that increase the probability of checkout. Positive reviews will increase the level of trust between the store and customers, which is the biggest </w:t>
      </w:r>
      <w:r>
        <w:lastRenderedPageBreak/>
        <w:t xml:space="preserve">challenge in ecommerce, as they give good impression about the product quality, utility, reliability of product and store. </w:t>
      </w:r>
    </w:p>
    <w:p w:rsidR="004D3595" w:rsidRDefault="00B7555D" w:rsidP="00BE77C5">
      <w:pPr>
        <w:pStyle w:val="Heading1"/>
        <w:numPr>
          <w:ilvl w:val="0"/>
          <w:numId w:val="16"/>
        </w:numPr>
      </w:pPr>
      <w:r>
        <w:t xml:space="preserve"> </w:t>
      </w:r>
      <w:bookmarkStart w:id="5" w:name="_Toc516400762"/>
      <w:r>
        <w:t>Online Store: Components of Online Store -- Recommendations</w:t>
      </w:r>
      <w:bookmarkEnd w:id="5"/>
      <w:r>
        <w:tab/>
      </w:r>
    </w:p>
    <w:p w:rsidR="00A60D15" w:rsidRDefault="00F420A3" w:rsidP="00EB4EA7">
      <w:r>
        <w:t>A</w:t>
      </w:r>
      <w:r w:rsidR="004D3595">
        <w:t xml:space="preserve">nother strategy to convert a visit into a sale is to provide product recommendations, like similar product that can be compared and purchases in competition </w:t>
      </w:r>
      <w:r w:rsidR="00A60D15">
        <w:t>or in compliment of the product in which the customer is actually interested. Sales can be increase this way. Here are few facts:</w:t>
      </w:r>
    </w:p>
    <w:p w:rsidR="00A60D15" w:rsidRDefault="00A60D15" w:rsidP="00BE77C5">
      <w:pPr>
        <w:pStyle w:val="ListParagraph"/>
        <w:numPr>
          <w:ilvl w:val="0"/>
          <w:numId w:val="5"/>
        </w:numPr>
      </w:pPr>
      <w:r>
        <w:t>A Gartner study predicts engines that gauge and react to customer intent will be capable of boosting ecommerce profits as much as 15 percent by 2020</w:t>
      </w:r>
    </w:p>
    <w:p w:rsidR="00A60D15" w:rsidRDefault="00A60D15" w:rsidP="00BE77C5">
      <w:pPr>
        <w:pStyle w:val="ListParagraph"/>
        <w:numPr>
          <w:ilvl w:val="0"/>
          <w:numId w:val="5"/>
        </w:numPr>
      </w:pPr>
      <w:r>
        <w:t>An Accenture report says personalization increases the likelihood of a prospect purchasing from you by 75 percent</w:t>
      </w:r>
    </w:p>
    <w:p w:rsidR="00EB4EA7" w:rsidRDefault="00A60D15" w:rsidP="00BE77C5">
      <w:pPr>
        <w:pStyle w:val="ListParagraph"/>
        <w:numPr>
          <w:ilvl w:val="0"/>
          <w:numId w:val="5"/>
        </w:numPr>
      </w:pPr>
      <w:r>
        <w:t>35 percent of sales on Amazon.com and 75 percent of Netflix sales were directly rel</w:t>
      </w:r>
      <w:r w:rsidR="00816ACF">
        <w:t>ated to product recommendations</w:t>
      </w:r>
      <w:r w:rsidR="00816ACF">
        <w:rPr>
          <w:rStyle w:val="FootnoteReference"/>
        </w:rPr>
        <w:footnoteReference w:id="1"/>
      </w:r>
    </w:p>
    <w:p w:rsidR="00816ACF" w:rsidRDefault="00816ACF" w:rsidP="00816ACF">
      <w:r>
        <w:rPr>
          <w:noProof/>
        </w:rPr>
        <w:drawing>
          <wp:inline distT="0" distB="0" distL="0" distR="0">
            <wp:extent cx="5943600" cy="3855720"/>
            <wp:effectExtent l="19050" t="19050" r="19050" b="1143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855720"/>
                    </a:xfrm>
                    <a:prstGeom prst="rect">
                      <a:avLst/>
                    </a:prstGeom>
                    <a:noFill/>
                    <a:ln>
                      <a:solidFill>
                        <a:schemeClr val="tx1"/>
                      </a:solidFill>
                    </a:ln>
                  </pic:spPr>
                </pic:pic>
              </a:graphicData>
            </a:graphic>
          </wp:inline>
        </w:drawing>
      </w:r>
    </w:p>
    <w:p w:rsidR="00816ACF" w:rsidRDefault="00816ACF" w:rsidP="00816ACF">
      <w:pPr>
        <w:ind w:left="360"/>
      </w:pPr>
      <w:r>
        <w:t xml:space="preserve">A good example on Amazon: </w:t>
      </w:r>
    </w:p>
    <w:p w:rsidR="00AA0627" w:rsidRPr="00816ACF" w:rsidRDefault="00691ABB" w:rsidP="00816ACF">
      <w:pPr>
        <w:ind w:left="360"/>
        <w:jc w:val="center"/>
      </w:pPr>
      <w:hyperlink r:id="rId15" w:history="1">
        <w:r w:rsidR="00816ACF" w:rsidRPr="00816ACF">
          <w:rPr>
            <w:rStyle w:val="Hyperlink"/>
            <w:sz w:val="20"/>
          </w:rPr>
          <w:t>https://www.amazon.com/gp/product/0201517841/ref=oh_aui_detailpage_o01_?ie=UTF8&amp;psc=1</w:t>
        </w:r>
      </w:hyperlink>
    </w:p>
    <w:p w:rsidR="00816ACF" w:rsidRDefault="00816ACF" w:rsidP="00BE77C5">
      <w:pPr>
        <w:pStyle w:val="Heading1"/>
        <w:numPr>
          <w:ilvl w:val="0"/>
          <w:numId w:val="16"/>
        </w:numPr>
      </w:pPr>
      <w:r>
        <w:lastRenderedPageBreak/>
        <w:t xml:space="preserve"> </w:t>
      </w:r>
      <w:bookmarkStart w:id="6" w:name="_Toc516400763"/>
      <w:r>
        <w:t>Online Store: Components of Online Store</w:t>
      </w:r>
      <w:r w:rsidR="00A52C4E">
        <w:t xml:space="preserve"> -- </w:t>
      </w:r>
      <w:r>
        <w:t>Efficient Search Capabilities</w:t>
      </w:r>
      <w:bookmarkEnd w:id="6"/>
    </w:p>
    <w:p w:rsidR="00A52C4E" w:rsidRDefault="00A52C4E" w:rsidP="00A52C4E">
      <w:r w:rsidRPr="00A52C4E">
        <w:t>E-Commerce store should enable</w:t>
      </w:r>
      <w:r w:rsidR="004B22BD">
        <w:t xml:space="preserve"> customers</w:t>
      </w:r>
      <w:r w:rsidRPr="00A52C4E">
        <w:t xml:space="preserve"> to search for product in clear cut way</w:t>
      </w:r>
      <w:r>
        <w:t xml:space="preserve"> and n</w:t>
      </w:r>
      <w:r w:rsidRPr="00A52C4E">
        <w:t>avigation to reach required product via search should be easy not messy.</w:t>
      </w:r>
      <w:r>
        <w:t xml:space="preserve"> This is another factor that makes sure a perfect user experience and makes it easy for customers to look for the product(s) they want to purchase among, may be, thousands of other available products. Customers may abandon purchasing products because they find it difficult or time taking to find</w:t>
      </w:r>
      <w:r w:rsidR="002F42EF">
        <w:t xml:space="preserve"> / search relevant product. S</w:t>
      </w:r>
      <w:r w:rsidRPr="00A52C4E">
        <w:t xml:space="preserve">earch box should be </w:t>
      </w:r>
      <w:r w:rsidR="00435069">
        <w:t xml:space="preserve">large enough and </w:t>
      </w:r>
      <w:r w:rsidRPr="00A52C4E">
        <w:t xml:space="preserve">easy to spot in </w:t>
      </w:r>
      <w:r>
        <w:t xml:space="preserve">web </w:t>
      </w:r>
      <w:r w:rsidRPr="00A52C4E">
        <w:t>design</w:t>
      </w:r>
      <w:r>
        <w:t>.</w:t>
      </w:r>
      <w:r w:rsidR="00435069">
        <w:t xml:space="preserve"> It can also be with auto search functionality that can search within specific product category and give accurate results.</w:t>
      </w:r>
      <w:r>
        <w:t xml:space="preserve"> Good examples are as follows:</w:t>
      </w:r>
    </w:p>
    <w:p w:rsidR="00A52C4E" w:rsidRDefault="00691ABB" w:rsidP="00BE77C5">
      <w:pPr>
        <w:pStyle w:val="ListParagraph"/>
        <w:numPr>
          <w:ilvl w:val="0"/>
          <w:numId w:val="6"/>
        </w:numPr>
      </w:pPr>
      <w:hyperlink r:id="rId16" w:history="1">
        <w:r w:rsidR="00A52C4E" w:rsidRPr="00EE6D9F">
          <w:rPr>
            <w:rStyle w:val="Hyperlink"/>
          </w:rPr>
          <w:t>www.zara.com</w:t>
        </w:r>
      </w:hyperlink>
      <w:r w:rsidR="00A52C4E">
        <w:t xml:space="preserve"> </w:t>
      </w:r>
    </w:p>
    <w:p w:rsidR="00A52C4E" w:rsidRDefault="00691ABB" w:rsidP="00BE77C5">
      <w:pPr>
        <w:pStyle w:val="ListParagraph"/>
        <w:numPr>
          <w:ilvl w:val="0"/>
          <w:numId w:val="6"/>
        </w:numPr>
      </w:pPr>
      <w:hyperlink r:id="rId17" w:history="1">
        <w:r w:rsidR="00A52C4E" w:rsidRPr="00EE6D9F">
          <w:rPr>
            <w:rStyle w:val="Hyperlink"/>
          </w:rPr>
          <w:t>www.johnlewis.com</w:t>
        </w:r>
      </w:hyperlink>
      <w:r w:rsidR="00A52C4E">
        <w:t xml:space="preserve"> </w:t>
      </w:r>
    </w:p>
    <w:p w:rsidR="00A52C4E" w:rsidRDefault="00435069" w:rsidP="00BE77C5">
      <w:pPr>
        <w:pStyle w:val="Heading1"/>
        <w:numPr>
          <w:ilvl w:val="0"/>
          <w:numId w:val="16"/>
        </w:numPr>
      </w:pPr>
      <w:bookmarkStart w:id="7" w:name="_Toc516400764"/>
      <w:r w:rsidRPr="00435069">
        <w:t>Online Store: User Experience (UX)</w:t>
      </w:r>
      <w:bookmarkEnd w:id="7"/>
    </w:p>
    <w:p w:rsidR="00760F00" w:rsidRDefault="00F20393" w:rsidP="00F20393">
      <w:r>
        <w:t xml:space="preserve">Design of the store website has a significant impact on customers experience and they may find it very complex to messy at times. </w:t>
      </w:r>
      <w:r w:rsidR="00043D9C">
        <w:t>As a best practice, the web design must be smart and sleek and the pages must not be over flooded with the information. Good navigation to different section of the website, like different product categories, will help the customers in a significant manner to find their relevant products. Another important factor in User Experience is the loading time of the website as user will definitely avoid store with very heavy pages that take long enough to load.</w:t>
      </w:r>
      <w:r w:rsidR="00760F00">
        <w:t xml:space="preserve"> Too much loading time is the top complaint from mobile users, according to research. Examples are as follows:</w:t>
      </w:r>
    </w:p>
    <w:p w:rsidR="00760F00" w:rsidRPr="000F7F96" w:rsidRDefault="00043D9C" w:rsidP="00760F00">
      <w:pPr>
        <w:rPr>
          <w:b/>
        </w:rPr>
      </w:pPr>
      <w:r>
        <w:t xml:space="preserve"> </w:t>
      </w:r>
      <w:r w:rsidR="00760F00" w:rsidRPr="000F7F96">
        <w:rPr>
          <w:b/>
        </w:rPr>
        <w:t>Good UX</w:t>
      </w:r>
    </w:p>
    <w:p w:rsidR="00760F00" w:rsidRDefault="00691ABB" w:rsidP="00BE77C5">
      <w:pPr>
        <w:pStyle w:val="ListParagraph"/>
        <w:numPr>
          <w:ilvl w:val="0"/>
          <w:numId w:val="7"/>
        </w:numPr>
      </w:pPr>
      <w:hyperlink r:id="rId18" w:history="1">
        <w:r w:rsidR="00760F00" w:rsidRPr="00EE6D9F">
          <w:rPr>
            <w:rStyle w:val="Hyperlink"/>
          </w:rPr>
          <w:t>https://www.abof.com/</w:t>
        </w:r>
      </w:hyperlink>
      <w:r w:rsidR="00760F00">
        <w:t xml:space="preserve"> </w:t>
      </w:r>
    </w:p>
    <w:p w:rsidR="00760F00" w:rsidRDefault="00691ABB" w:rsidP="00BE77C5">
      <w:pPr>
        <w:pStyle w:val="ListParagraph"/>
        <w:numPr>
          <w:ilvl w:val="0"/>
          <w:numId w:val="7"/>
        </w:numPr>
      </w:pPr>
      <w:hyperlink r:id="rId19" w:history="1">
        <w:r w:rsidR="00760F00" w:rsidRPr="00EE6D9F">
          <w:rPr>
            <w:rStyle w:val="Hyperlink"/>
          </w:rPr>
          <w:t>www.zara.com</w:t>
        </w:r>
      </w:hyperlink>
      <w:r w:rsidR="00760F00">
        <w:t xml:space="preserve"> </w:t>
      </w:r>
    </w:p>
    <w:p w:rsidR="00F20393" w:rsidRPr="00F20393" w:rsidRDefault="00691ABB" w:rsidP="00BE77C5">
      <w:pPr>
        <w:pStyle w:val="ListParagraph"/>
        <w:numPr>
          <w:ilvl w:val="0"/>
          <w:numId w:val="7"/>
        </w:numPr>
      </w:pPr>
      <w:hyperlink r:id="rId20" w:history="1">
        <w:r w:rsidR="00760F00" w:rsidRPr="00EE6D9F">
          <w:rPr>
            <w:rStyle w:val="Hyperlink"/>
          </w:rPr>
          <w:t>www.lookhuman.com/</w:t>
        </w:r>
      </w:hyperlink>
      <w:r w:rsidR="00760F00">
        <w:t xml:space="preserve"> </w:t>
      </w:r>
      <w:r w:rsidR="00043D9C">
        <w:t xml:space="preserve">     </w:t>
      </w:r>
      <w:r w:rsidR="00F20393">
        <w:t xml:space="preserve"> </w:t>
      </w:r>
    </w:p>
    <w:p w:rsidR="00760F00" w:rsidRPr="000F7F96" w:rsidRDefault="00760F00" w:rsidP="00760F00">
      <w:pPr>
        <w:rPr>
          <w:b/>
        </w:rPr>
      </w:pPr>
      <w:r w:rsidRPr="000F7F96">
        <w:rPr>
          <w:b/>
        </w:rPr>
        <w:t>Bad UX</w:t>
      </w:r>
    </w:p>
    <w:p w:rsidR="00760F00" w:rsidRDefault="00691ABB" w:rsidP="00BE77C5">
      <w:pPr>
        <w:pStyle w:val="ListParagraph"/>
        <w:numPr>
          <w:ilvl w:val="0"/>
          <w:numId w:val="8"/>
        </w:numPr>
      </w:pPr>
      <w:hyperlink r:id="rId21" w:history="1">
        <w:r w:rsidR="00760F00" w:rsidRPr="00EE6D9F">
          <w:rPr>
            <w:rStyle w:val="Hyperlink"/>
          </w:rPr>
          <w:t>http://www.arngren.net/</w:t>
        </w:r>
      </w:hyperlink>
      <w:r w:rsidR="00760F00">
        <w:t xml:space="preserve"> </w:t>
      </w:r>
    </w:p>
    <w:p w:rsidR="00816ACF" w:rsidRDefault="00691ABB" w:rsidP="00BE77C5">
      <w:pPr>
        <w:pStyle w:val="ListParagraph"/>
        <w:numPr>
          <w:ilvl w:val="0"/>
          <w:numId w:val="8"/>
        </w:numPr>
      </w:pPr>
      <w:hyperlink r:id="rId22" w:history="1">
        <w:r w:rsidR="00760F00" w:rsidRPr="00EE6D9F">
          <w:rPr>
            <w:rStyle w:val="Hyperlink"/>
          </w:rPr>
          <w:t>http://ronoslund.com/</w:t>
        </w:r>
      </w:hyperlink>
      <w:r w:rsidR="00760F00">
        <w:t xml:space="preserve"> </w:t>
      </w:r>
    </w:p>
    <w:p w:rsidR="00D40375" w:rsidRDefault="000F7F96" w:rsidP="00BE77C5">
      <w:pPr>
        <w:pStyle w:val="Heading1"/>
        <w:numPr>
          <w:ilvl w:val="0"/>
          <w:numId w:val="16"/>
        </w:numPr>
      </w:pPr>
      <w:bookmarkStart w:id="8" w:name="_Toc516400765"/>
      <w:r>
        <w:t>Online Store: Components of Online Store -- Inventory Management</w:t>
      </w:r>
      <w:bookmarkEnd w:id="8"/>
    </w:p>
    <w:p w:rsidR="000C0E11" w:rsidRDefault="000C0E11" w:rsidP="000C0E11">
      <w:r w:rsidRPr="000C0E11">
        <w:t>Inventory is products mostly in possession of company offering products on online store</w:t>
      </w:r>
      <w:r>
        <w:t xml:space="preserve">. </w:t>
      </w:r>
      <w:r w:rsidR="000772BF">
        <w:t xml:space="preserve">Along with other above mentioned factors, on time delivery of the products to the customers is a key success factor. So the store must have all the products it is displaying on the online in inventory. Some stores fake inventory but this practice ultimately leads </w:t>
      </w:r>
      <w:r w:rsidR="000772BF" w:rsidRPr="000772BF">
        <w:t xml:space="preserve">lost in </w:t>
      </w:r>
      <w:r w:rsidR="000772BF">
        <w:t>t</w:t>
      </w:r>
      <w:r w:rsidR="000772BF" w:rsidRPr="000772BF">
        <w:t xml:space="preserve">rust </w:t>
      </w:r>
      <w:r w:rsidR="000772BF">
        <w:t>of c</w:t>
      </w:r>
      <w:r w:rsidR="000772BF" w:rsidRPr="000772BF">
        <w:t>ustomer</w:t>
      </w:r>
      <w:r w:rsidR="000772BF">
        <w:t xml:space="preserve"> instead of giving actual benefit. Stock or inventory management </w:t>
      </w:r>
      <w:r w:rsidR="00C560C4" w:rsidRPr="000772BF">
        <w:t>helps</w:t>
      </w:r>
      <w:r w:rsidR="000772BF" w:rsidRPr="000772BF">
        <w:t xml:space="preserve"> owner</w:t>
      </w:r>
      <w:r w:rsidR="000772BF">
        <w:t>s</w:t>
      </w:r>
      <w:r w:rsidR="000772BF" w:rsidRPr="000772BF">
        <w:t xml:space="preserve"> to avoid overselling</w:t>
      </w:r>
      <w:r w:rsidR="000772BF">
        <w:t xml:space="preserve"> of the product. On the other side, </w:t>
      </w:r>
      <w:r w:rsidR="000772BF" w:rsidRPr="000772BF">
        <w:t>too much inventory increase business cost and reduces revenue</w:t>
      </w:r>
      <w:r w:rsidR="000772BF">
        <w:t xml:space="preserve"> because of high storage cost. So inventory must be planned in a very strategic way. </w:t>
      </w:r>
    </w:p>
    <w:p w:rsidR="001C0B46" w:rsidRDefault="001C0B46" w:rsidP="00BE77C5">
      <w:pPr>
        <w:pStyle w:val="Heading1"/>
        <w:numPr>
          <w:ilvl w:val="0"/>
          <w:numId w:val="16"/>
        </w:numPr>
      </w:pPr>
      <w:bookmarkStart w:id="9" w:name="_Toc516400766"/>
      <w:r w:rsidRPr="001C0B46">
        <w:lastRenderedPageBreak/>
        <w:t>Online Store: Components of Online Store</w:t>
      </w:r>
      <w:r>
        <w:t xml:space="preserve"> -- </w:t>
      </w:r>
      <w:r w:rsidRPr="001C0B46">
        <w:t>Supply Side Management</w:t>
      </w:r>
      <w:bookmarkEnd w:id="9"/>
    </w:p>
    <w:p w:rsidR="00034C4A" w:rsidRDefault="00A76066" w:rsidP="00A76066">
      <w:r w:rsidRPr="00A76066">
        <w:t xml:space="preserve">Availability of product </w:t>
      </w:r>
      <w:r>
        <w:t>determines</w:t>
      </w:r>
      <w:r w:rsidRPr="00A76066">
        <w:t xml:space="preserve"> whether a client purchase from you or from your competitor.</w:t>
      </w:r>
      <w:r>
        <w:t xml:space="preserve"> Just managing inventory is not enough, the supply side is also critical because l</w:t>
      </w:r>
      <w:r w:rsidRPr="00A76066">
        <w:t>ong-time to delivery leads to losing the customers</w:t>
      </w:r>
      <w:r>
        <w:t>. The mantra is: d</w:t>
      </w:r>
      <w:r w:rsidRPr="00A76066">
        <w:t>elivering the right product in the right quantity at the right time</w:t>
      </w:r>
      <w:r>
        <w:t xml:space="preserve">. </w:t>
      </w:r>
      <w:r w:rsidR="00034C4A">
        <w:t>Here is why:</w:t>
      </w:r>
    </w:p>
    <w:p w:rsidR="00A76066" w:rsidRPr="00A76066" w:rsidRDefault="00034C4A" w:rsidP="00034C4A">
      <w:pPr>
        <w:jc w:val="center"/>
      </w:pPr>
      <w:r w:rsidRPr="00034C4A">
        <w:rPr>
          <w:noProof/>
        </w:rPr>
        <w:drawing>
          <wp:inline distT="0" distB="0" distL="0" distR="0" wp14:anchorId="65F8CA30" wp14:editId="147173B9">
            <wp:extent cx="4641011" cy="3465387"/>
            <wp:effectExtent l="19050" t="19050" r="26670" b="20955"/>
            <wp:docPr id="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641011" cy="3465387"/>
                    </a:xfrm>
                    <a:prstGeom prst="rect">
                      <a:avLst/>
                    </a:prstGeom>
                    <a:ln>
                      <a:solidFill>
                        <a:schemeClr val="tx1"/>
                      </a:solidFill>
                    </a:ln>
                  </pic:spPr>
                </pic:pic>
              </a:graphicData>
            </a:graphic>
          </wp:inline>
        </w:drawing>
      </w:r>
    </w:p>
    <w:p w:rsidR="001C0B46" w:rsidRDefault="006138D1" w:rsidP="00BE77C5">
      <w:pPr>
        <w:pStyle w:val="Heading1"/>
        <w:numPr>
          <w:ilvl w:val="0"/>
          <w:numId w:val="16"/>
        </w:numPr>
      </w:pPr>
      <w:bookmarkStart w:id="10" w:name="_Toc516400767"/>
      <w:r>
        <w:t>Online Store: Components of Online Store – Drop</w:t>
      </w:r>
      <w:r w:rsidR="00A171A0">
        <w:t xml:space="preserve"> S</w:t>
      </w:r>
      <w:r>
        <w:t>hipping</w:t>
      </w:r>
      <w:bookmarkEnd w:id="10"/>
    </w:p>
    <w:p w:rsidR="006138D1" w:rsidRDefault="006138D1" w:rsidP="006138D1">
      <w:r>
        <w:t>Dropshipping is relatively new concept in stock management. Through this, efforts are made to reduce/avoid the complexity involved in inventory management. It is a method where store need no stock of p</w:t>
      </w:r>
      <w:r w:rsidRPr="006138D1">
        <w:t>roduct</w:t>
      </w:r>
      <w:r>
        <w:t xml:space="preserve"> it is selling. Instead, the p</w:t>
      </w:r>
      <w:r w:rsidRPr="006138D1">
        <w:t xml:space="preserve">roduct is shipped directly from third party </w:t>
      </w:r>
      <w:r>
        <w:t xml:space="preserve">to the customer </w:t>
      </w:r>
      <w:r w:rsidRPr="006138D1">
        <w:t>instead of store itself.</w:t>
      </w:r>
      <w:r>
        <w:t xml:space="preserve"> In this method, the store silently works as an intermediary and forwards the order the supplier that ship product directly to the customer. Here is how it works. </w:t>
      </w:r>
    </w:p>
    <w:p w:rsidR="006138D1" w:rsidRDefault="006138D1" w:rsidP="00BE77C5">
      <w:pPr>
        <w:pStyle w:val="Heading1"/>
        <w:numPr>
          <w:ilvl w:val="0"/>
          <w:numId w:val="16"/>
        </w:numPr>
      </w:pPr>
      <w:bookmarkStart w:id="11" w:name="_Toc516400768"/>
      <w:r>
        <w:t xml:space="preserve">Online Store: Components of Online Store -- How </w:t>
      </w:r>
      <w:r w:rsidR="00A171A0">
        <w:t>Drop Shipping</w:t>
      </w:r>
      <w:r>
        <w:t xml:space="preserve"> Works</w:t>
      </w:r>
      <w:bookmarkEnd w:id="11"/>
    </w:p>
    <w:p w:rsidR="00920F99" w:rsidRDefault="00920F99" w:rsidP="00920F99">
      <w:r>
        <w:t xml:space="preserve">This is how </w:t>
      </w:r>
      <w:r w:rsidR="00A171A0">
        <w:t>drop shipping</w:t>
      </w:r>
      <w:r>
        <w:t xml:space="preserve"> works:</w:t>
      </w:r>
    </w:p>
    <w:p w:rsidR="00920F99" w:rsidRDefault="00920F99" w:rsidP="00BE77C5">
      <w:pPr>
        <w:pStyle w:val="ListParagraph"/>
        <w:numPr>
          <w:ilvl w:val="0"/>
          <w:numId w:val="9"/>
        </w:numPr>
      </w:pPr>
      <w:r>
        <w:t>The customer order the product(s) to the online store and pay the retail price</w:t>
      </w:r>
    </w:p>
    <w:p w:rsidR="00920F99" w:rsidRDefault="00920F99" w:rsidP="00BE77C5">
      <w:pPr>
        <w:pStyle w:val="ListParagraph"/>
        <w:numPr>
          <w:ilvl w:val="0"/>
          <w:numId w:val="9"/>
        </w:numPr>
      </w:pPr>
      <w:r>
        <w:t xml:space="preserve">Online store forwards the order to the supplier of the product and pay the wholesale price only, keeping the profit. </w:t>
      </w:r>
    </w:p>
    <w:p w:rsidR="00920F99" w:rsidRDefault="00920F99" w:rsidP="00BE77C5">
      <w:pPr>
        <w:pStyle w:val="ListParagraph"/>
        <w:numPr>
          <w:ilvl w:val="0"/>
          <w:numId w:val="9"/>
        </w:numPr>
      </w:pPr>
      <w:r>
        <w:t>The supplier ship the product directly to the customer</w:t>
      </w:r>
    </w:p>
    <w:p w:rsidR="00920F99" w:rsidRDefault="00920F99" w:rsidP="00920F99">
      <w:r>
        <w:t>Same example is illustrated in the image below:</w:t>
      </w:r>
    </w:p>
    <w:p w:rsidR="00920F99" w:rsidRPr="00920F99" w:rsidRDefault="00920F99" w:rsidP="001947FF">
      <w:pPr>
        <w:jc w:val="center"/>
      </w:pPr>
      <w:r w:rsidRPr="00920F99">
        <w:rPr>
          <w:noProof/>
        </w:rPr>
        <w:lastRenderedPageBreak/>
        <w:drawing>
          <wp:inline distT="0" distB="0" distL="0" distR="0" wp14:anchorId="4EB57AAC" wp14:editId="233009A1">
            <wp:extent cx="4408098" cy="3066360"/>
            <wp:effectExtent l="19050" t="19050" r="12065" b="2032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410692" cy="3068165"/>
                    </a:xfrm>
                    <a:prstGeom prst="rect">
                      <a:avLst/>
                    </a:prstGeom>
                    <a:ln>
                      <a:solidFill>
                        <a:schemeClr val="tx1"/>
                      </a:solidFill>
                    </a:ln>
                  </pic:spPr>
                </pic:pic>
              </a:graphicData>
            </a:graphic>
          </wp:inline>
        </w:drawing>
      </w:r>
    </w:p>
    <w:p w:rsidR="004C29C2" w:rsidRDefault="00A171A0" w:rsidP="00BE77C5">
      <w:pPr>
        <w:pStyle w:val="Heading1"/>
        <w:numPr>
          <w:ilvl w:val="0"/>
          <w:numId w:val="16"/>
        </w:numPr>
      </w:pPr>
      <w:bookmarkStart w:id="12" w:name="_Toc516400769"/>
      <w:r>
        <w:t>Online Store: Components of Online Store -- Pros and Cons of Drop Shipping</w:t>
      </w:r>
      <w:bookmarkEnd w:id="12"/>
    </w:p>
    <w:p w:rsidR="00A171A0" w:rsidRDefault="00A171A0" w:rsidP="00A171A0">
      <w:r>
        <w:t>Every business strategy has its own positives and negatives and so does drop shipping. Listed below are the major pros and cons of drop shipping:</w:t>
      </w:r>
    </w:p>
    <w:p w:rsidR="00A171A0" w:rsidRDefault="00A171A0" w:rsidP="00A171A0">
      <w:pPr>
        <w:rPr>
          <w:b/>
        </w:rPr>
      </w:pPr>
      <w:r w:rsidRPr="00A171A0">
        <w:rPr>
          <w:b/>
        </w:rPr>
        <w:t>Pros of Drop Shipping</w:t>
      </w:r>
      <w:r>
        <w:rPr>
          <w:b/>
        </w:rPr>
        <w:t>:</w:t>
      </w:r>
    </w:p>
    <w:p w:rsidR="00A171A0" w:rsidRPr="00A171A0" w:rsidRDefault="00A171A0" w:rsidP="00BE77C5">
      <w:pPr>
        <w:pStyle w:val="ListParagraph"/>
        <w:numPr>
          <w:ilvl w:val="0"/>
          <w:numId w:val="10"/>
        </w:numPr>
      </w:pPr>
      <w:r w:rsidRPr="00A171A0">
        <w:t>No Inventory Management</w:t>
      </w:r>
    </w:p>
    <w:p w:rsidR="00A171A0" w:rsidRPr="00A171A0" w:rsidRDefault="00A171A0" w:rsidP="00BE77C5">
      <w:pPr>
        <w:pStyle w:val="ListParagraph"/>
        <w:numPr>
          <w:ilvl w:val="0"/>
          <w:numId w:val="10"/>
        </w:numPr>
      </w:pPr>
      <w:r>
        <w:t>Reduce Overheads related to efforts and cost involved in inventory management</w:t>
      </w:r>
    </w:p>
    <w:p w:rsidR="00A171A0" w:rsidRPr="00A171A0" w:rsidRDefault="00A171A0" w:rsidP="00BE77C5">
      <w:pPr>
        <w:pStyle w:val="ListParagraph"/>
        <w:numPr>
          <w:ilvl w:val="0"/>
          <w:numId w:val="10"/>
        </w:numPr>
      </w:pPr>
      <w:r w:rsidRPr="00A171A0">
        <w:t>Increased Product Variety</w:t>
      </w:r>
      <w:r>
        <w:t xml:space="preserve">: as the online store does not need to pre-buy any product and order are directly forwarded to different vendors that manages the product(s) </w:t>
      </w:r>
    </w:p>
    <w:p w:rsidR="00A171A0" w:rsidRPr="00A171A0" w:rsidRDefault="00A171A0" w:rsidP="00BE77C5">
      <w:pPr>
        <w:pStyle w:val="ListParagraph"/>
        <w:numPr>
          <w:ilvl w:val="0"/>
          <w:numId w:val="10"/>
        </w:numPr>
      </w:pPr>
      <w:r w:rsidRPr="00A171A0">
        <w:t>Low Risk</w:t>
      </w:r>
    </w:p>
    <w:p w:rsidR="00A171A0" w:rsidRDefault="00715374" w:rsidP="00A171A0">
      <w:pPr>
        <w:rPr>
          <w:b/>
        </w:rPr>
      </w:pPr>
      <w:r w:rsidRPr="00715374">
        <w:rPr>
          <w:b/>
        </w:rPr>
        <w:t>Cons of Drop Shipping</w:t>
      </w:r>
    </w:p>
    <w:p w:rsidR="00715374" w:rsidRPr="00715374" w:rsidRDefault="00715374" w:rsidP="00BE77C5">
      <w:pPr>
        <w:pStyle w:val="ListParagraph"/>
        <w:numPr>
          <w:ilvl w:val="0"/>
          <w:numId w:val="11"/>
        </w:numPr>
      </w:pPr>
      <w:r w:rsidRPr="00715374">
        <w:t>Less Control: Customer satisfaction is under third party control</w:t>
      </w:r>
    </w:p>
    <w:p w:rsidR="00715374" w:rsidRPr="00715374" w:rsidRDefault="00715374" w:rsidP="00BE77C5">
      <w:pPr>
        <w:pStyle w:val="ListParagraph"/>
        <w:numPr>
          <w:ilvl w:val="0"/>
          <w:numId w:val="11"/>
        </w:numPr>
      </w:pPr>
      <w:r w:rsidRPr="00715374">
        <w:t>Reliance on Stock</w:t>
      </w:r>
      <w:r>
        <w:t xml:space="preserve"> of the product owner</w:t>
      </w:r>
    </w:p>
    <w:p w:rsidR="00715374" w:rsidRPr="00715374" w:rsidRDefault="00715374" w:rsidP="00BE77C5">
      <w:pPr>
        <w:pStyle w:val="ListParagraph"/>
        <w:numPr>
          <w:ilvl w:val="0"/>
          <w:numId w:val="11"/>
        </w:numPr>
      </w:pPr>
      <w:r w:rsidRPr="00715374">
        <w:t>No Bulk Inventory</w:t>
      </w:r>
      <w:r>
        <w:t xml:space="preserve"> and hence no discounts</w:t>
      </w:r>
    </w:p>
    <w:p w:rsidR="004C29C2" w:rsidRDefault="008C1117" w:rsidP="00BE77C5">
      <w:pPr>
        <w:pStyle w:val="Heading1"/>
        <w:numPr>
          <w:ilvl w:val="0"/>
          <w:numId w:val="16"/>
        </w:numPr>
      </w:pPr>
      <w:bookmarkStart w:id="13" w:name="_Toc516400770"/>
      <w:r>
        <w:t>Online Store: Components of Online Store -- Reliable Shopping Cart</w:t>
      </w:r>
      <w:bookmarkEnd w:id="13"/>
    </w:p>
    <w:p w:rsidR="008C1117" w:rsidRDefault="008C1117" w:rsidP="008C1117">
      <w:r>
        <w:t xml:space="preserve">This is one of the most essential parts of any online store and reliability of this part has huge impact on the success of store. Its reliability is defined in terms of features offered by the shopping cart like the accuracy of price calculator and its ability to accept major credit cards and cash on delivery etc. User must be able to add, delete and update the product and quantity in the shopping cart till the final checkout click. </w:t>
      </w:r>
      <w:r w:rsidR="000C1ECC">
        <w:t xml:space="preserve">This would be a good example; </w:t>
      </w:r>
      <w:hyperlink r:id="rId25" w:history="1">
        <w:r w:rsidR="000C1ECC" w:rsidRPr="00C23E81">
          <w:rPr>
            <w:rStyle w:val="Hyperlink"/>
          </w:rPr>
          <w:t>http://www.chocomize.com</w:t>
        </w:r>
      </w:hyperlink>
      <w:r w:rsidR="000C1ECC">
        <w:t xml:space="preserve">.  </w:t>
      </w:r>
    </w:p>
    <w:p w:rsidR="000C1ECC" w:rsidRDefault="000C1ECC" w:rsidP="00BE77C5">
      <w:pPr>
        <w:pStyle w:val="Heading1"/>
        <w:numPr>
          <w:ilvl w:val="0"/>
          <w:numId w:val="16"/>
        </w:numPr>
      </w:pPr>
      <w:bookmarkStart w:id="14" w:name="_Toc516400771"/>
      <w:r w:rsidRPr="000C1ECC">
        <w:lastRenderedPageBreak/>
        <w:t>Online Store: Components of Online Store</w:t>
      </w:r>
      <w:r>
        <w:t xml:space="preserve"> -- </w:t>
      </w:r>
      <w:r w:rsidRPr="000C1ECC">
        <w:t>Secure Online Payment</w:t>
      </w:r>
      <w:bookmarkEnd w:id="14"/>
    </w:p>
    <w:p w:rsidR="000C1ECC" w:rsidRDefault="000C1ECC" w:rsidP="000C1ECC">
      <w:r>
        <w:rPr>
          <w:noProof/>
        </w:rPr>
        <w:drawing>
          <wp:anchor distT="0" distB="0" distL="114300" distR="114300" simplePos="0" relativeHeight="251664384" behindDoc="1" locked="0" layoutInCell="1" allowOverlap="1" wp14:anchorId="62D1BEE2" wp14:editId="2394D52C">
            <wp:simplePos x="0" y="0"/>
            <wp:positionH relativeFrom="column">
              <wp:posOffset>3007360</wp:posOffset>
            </wp:positionH>
            <wp:positionV relativeFrom="paragraph">
              <wp:posOffset>127000</wp:posOffset>
            </wp:positionV>
            <wp:extent cx="2919730" cy="2078355"/>
            <wp:effectExtent l="19050" t="19050" r="13970" b="17145"/>
            <wp:wrapTight wrapText="bothSides">
              <wp:wrapPolygon edited="0">
                <wp:start x="-141" y="-198"/>
                <wp:lineTo x="-141" y="21580"/>
                <wp:lineTo x="21562" y="21580"/>
                <wp:lineTo x="21562" y="-198"/>
                <wp:lineTo x="-141" y="-198"/>
              </wp:wrapPolygon>
            </wp:wrapTight>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2919730" cy="207835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t>The biggest concern of any online buyer is the privacy and security of the information and it is the responsibility of the online store to keep the customer information secure. Considering this component of highest priority, the online transaction should be secured and must be communicated to the customers. SSL Certificate should be part of payment mechanism as Credit Card information become secure with SSL. Another security strategy is ‘two factor authentication system’ that a</w:t>
      </w:r>
      <w:r w:rsidRPr="000C1ECC">
        <w:t>sk for system generated code send via email in addition to Username and Password</w:t>
      </w:r>
      <w:r>
        <w:t>.</w:t>
      </w:r>
    </w:p>
    <w:p w:rsidR="000C1ECC" w:rsidRDefault="00350AF9" w:rsidP="00BE77C5">
      <w:pPr>
        <w:pStyle w:val="Heading1"/>
        <w:numPr>
          <w:ilvl w:val="0"/>
          <w:numId w:val="16"/>
        </w:numPr>
      </w:pPr>
      <w:bookmarkStart w:id="15" w:name="_Toc516400772"/>
      <w:r>
        <w:t>Online Store: Components of Online Store -- Shipping Information and Charges</w:t>
      </w:r>
      <w:bookmarkEnd w:id="15"/>
    </w:p>
    <w:p w:rsidR="00350AF9" w:rsidRDefault="000B09F7" w:rsidP="00350AF9">
      <w:r>
        <w:rPr>
          <w:noProof/>
        </w:rPr>
        <w:drawing>
          <wp:anchor distT="0" distB="0" distL="114300" distR="114300" simplePos="0" relativeHeight="251665408" behindDoc="1" locked="0" layoutInCell="1" allowOverlap="1" wp14:anchorId="14D5E71C" wp14:editId="6D0FE1E1">
            <wp:simplePos x="0" y="0"/>
            <wp:positionH relativeFrom="column">
              <wp:posOffset>2726690</wp:posOffset>
            </wp:positionH>
            <wp:positionV relativeFrom="paragraph">
              <wp:posOffset>62230</wp:posOffset>
            </wp:positionV>
            <wp:extent cx="3181985" cy="2259965"/>
            <wp:effectExtent l="19050" t="19050" r="18415" b="26035"/>
            <wp:wrapTight wrapText="bothSides">
              <wp:wrapPolygon edited="0">
                <wp:start x="-129" y="-182"/>
                <wp:lineTo x="-129" y="21667"/>
                <wp:lineTo x="21596" y="21667"/>
                <wp:lineTo x="21596" y="-182"/>
                <wp:lineTo x="-129" y="-182"/>
              </wp:wrapPolygon>
            </wp:wrapTight>
            <wp:docPr id="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3181985" cy="22599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350AF9">
        <w:t xml:space="preserve">Misguiding or no shipping information can be a disaster for an online store because 44% of the online buyers abandon purchase because of higher shipping cost and 22% do the same because the shipping cost is not mentioned properly. </w:t>
      </w:r>
      <w:r w:rsidR="002075D5">
        <w:t>A must component of an online store is to p</w:t>
      </w:r>
      <w:r w:rsidR="00350AF9" w:rsidRPr="00350AF9">
        <w:t xml:space="preserve">rovide shopping cost clearly early in the shopping cart </w:t>
      </w:r>
      <w:r w:rsidR="002075D5" w:rsidRPr="00350AF9">
        <w:t>especially</w:t>
      </w:r>
      <w:r w:rsidR="00350AF9" w:rsidRPr="00350AF9">
        <w:t xml:space="preserve"> for international shipment.</w:t>
      </w:r>
      <w:r w:rsidR="002075D5">
        <w:t xml:space="preserve"> Moreover, billing</w:t>
      </w:r>
      <w:r w:rsidR="002075D5" w:rsidRPr="002075D5">
        <w:t xml:space="preserve"> </w:t>
      </w:r>
      <w:r w:rsidR="002075D5">
        <w:t>i</w:t>
      </w:r>
      <w:r w:rsidR="002075D5" w:rsidRPr="002075D5">
        <w:t xml:space="preserve">nformation and </w:t>
      </w:r>
      <w:r w:rsidR="002075D5">
        <w:t xml:space="preserve">delivery </w:t>
      </w:r>
      <w:r w:rsidR="002075D5" w:rsidRPr="002075D5">
        <w:t>address should be provided accurately</w:t>
      </w:r>
      <w:r w:rsidR="002075D5">
        <w:t>. Another research reveal that online u</w:t>
      </w:r>
      <w:r w:rsidR="002075D5" w:rsidRPr="002075D5">
        <w:t>ser spend 30% more if free shopping is provided</w:t>
      </w:r>
      <w:r>
        <w:t>.</w:t>
      </w:r>
    </w:p>
    <w:p w:rsidR="000C1ECC" w:rsidRDefault="00D34C1D" w:rsidP="00BE77C5">
      <w:pPr>
        <w:pStyle w:val="Heading1"/>
        <w:numPr>
          <w:ilvl w:val="0"/>
          <w:numId w:val="16"/>
        </w:numPr>
      </w:pPr>
      <w:bookmarkStart w:id="16" w:name="_Toc516400774"/>
      <w:r>
        <w:t>Online Store: Components of Online Store -- Order Tracking</w:t>
      </w:r>
      <w:bookmarkEnd w:id="16"/>
    </w:p>
    <w:p w:rsidR="00D34C1D" w:rsidRPr="00D34C1D" w:rsidRDefault="00D34C1D" w:rsidP="00D34C1D">
      <w:r w:rsidRPr="00D34C1D">
        <w:t>User should be able to place and track order delivery progress clearly.</w:t>
      </w:r>
      <w:r w:rsidR="00076EB2">
        <w:t xml:space="preserve"> When the order is placed, buyer should be notified via automated email stating the order as this practice build confidence and trust among the two parties. Further, the user must be able to see order status in real-time along with the estimated arrival time. Online store must assign each order a unique tracking number that can be used by the buyers for easy tracking of the products they have ordered. Another way could be the customer account; user can login to the online store anytime to view their order status.  </w:t>
      </w:r>
      <w:r w:rsidR="00076EB2">
        <w:tab/>
      </w:r>
    </w:p>
    <w:p w:rsidR="000C1ECC" w:rsidRPr="008C1117" w:rsidRDefault="000C1ECC" w:rsidP="00076EB2">
      <w:pPr>
        <w:jc w:val="center"/>
      </w:pPr>
    </w:p>
    <w:p w:rsidR="004C29C2" w:rsidRDefault="00076EB2" w:rsidP="00BE77C5">
      <w:pPr>
        <w:pStyle w:val="Heading1"/>
        <w:numPr>
          <w:ilvl w:val="0"/>
          <w:numId w:val="16"/>
        </w:numPr>
      </w:pPr>
      <w:bookmarkStart w:id="17" w:name="_Toc516400775"/>
      <w:r>
        <w:lastRenderedPageBreak/>
        <w:t>Online Store: Components of Online Store -- Loyalty Program</w:t>
      </w:r>
      <w:bookmarkEnd w:id="17"/>
    </w:p>
    <w:p w:rsidR="004072A8" w:rsidRDefault="004072A8" w:rsidP="000E4790">
      <w:r>
        <w:t xml:space="preserve">Acquiring new customers for business is always a difficult task and requires a lot of resources in terms of time, money and efforts. That makes customer retention a very critical factor for the success of business. Retuning customers spend more than the new customers so right amount of efforts should be put on customer retention. Appropriate loyalty programs can increase retention and motivate customers to come back again to make a purchase. ‘Reward Points’ is a strategy used as a loyalty program where customers earn point on every purchase. Those points can be used to get discounts on next purchase. Another strategy is the social shopping where customers can give away discounts to other potential customers. </w:t>
      </w:r>
    </w:p>
    <w:p w:rsidR="004072A8" w:rsidRDefault="004072A8" w:rsidP="00BE77C5">
      <w:pPr>
        <w:pStyle w:val="Heading1"/>
        <w:numPr>
          <w:ilvl w:val="0"/>
          <w:numId w:val="16"/>
        </w:numPr>
      </w:pPr>
      <w:bookmarkStart w:id="18" w:name="_Toc516400776"/>
      <w:r w:rsidRPr="004072A8">
        <w:t>Online Store: Components of Online Store</w:t>
      </w:r>
      <w:r>
        <w:t xml:space="preserve"> -- </w:t>
      </w:r>
      <w:r w:rsidRPr="004072A8">
        <w:t>Customer Relationship Management</w:t>
      </w:r>
      <w:bookmarkEnd w:id="18"/>
    </w:p>
    <w:p w:rsidR="00120391" w:rsidRDefault="00120391" w:rsidP="004072A8">
      <w:r>
        <w:t>Last but not the least; customer relationship management (CRM) is an important component of any online store. It is used to:</w:t>
      </w:r>
    </w:p>
    <w:p w:rsidR="00120391" w:rsidRDefault="00120391" w:rsidP="00BE77C5">
      <w:pPr>
        <w:pStyle w:val="ListParagraph"/>
        <w:numPr>
          <w:ilvl w:val="0"/>
          <w:numId w:val="12"/>
        </w:numPr>
      </w:pPr>
      <w:r>
        <w:t>Provide support to the customers</w:t>
      </w:r>
    </w:p>
    <w:p w:rsidR="00120391" w:rsidRDefault="00120391" w:rsidP="00BE77C5">
      <w:pPr>
        <w:pStyle w:val="ListParagraph"/>
        <w:numPr>
          <w:ilvl w:val="0"/>
          <w:numId w:val="12"/>
        </w:numPr>
      </w:pPr>
      <w:r>
        <w:t>Listening to their queries and responding to them</w:t>
      </w:r>
    </w:p>
    <w:p w:rsidR="00120391" w:rsidRDefault="00120391" w:rsidP="00BE77C5">
      <w:pPr>
        <w:pStyle w:val="ListParagraph"/>
        <w:numPr>
          <w:ilvl w:val="0"/>
          <w:numId w:val="12"/>
        </w:numPr>
      </w:pPr>
      <w:r>
        <w:t>Resolving their complaints</w:t>
      </w:r>
    </w:p>
    <w:p w:rsidR="004072A8" w:rsidRDefault="00120391" w:rsidP="00BE77C5">
      <w:pPr>
        <w:pStyle w:val="ListParagraph"/>
        <w:numPr>
          <w:ilvl w:val="0"/>
          <w:numId w:val="12"/>
        </w:numPr>
      </w:pPr>
      <w:r>
        <w:t xml:space="preserve">Provide information required by the customers  </w:t>
      </w:r>
    </w:p>
    <w:p w:rsidR="00120391" w:rsidRDefault="00120391" w:rsidP="00120391">
      <w:r w:rsidRPr="00120391">
        <w:t>CRM can help not only in managing current but also future customers</w:t>
      </w:r>
      <w:r>
        <w:t xml:space="preserve"> and to track their activities. Tracking customer activities is very crucial for customer retention and to predict their purchases. Online business can send specific and targeted messages to the potential customers in order to persuade them to purchase.</w:t>
      </w:r>
    </w:p>
    <w:p w:rsidR="00120391" w:rsidRPr="004072A8" w:rsidRDefault="00120391" w:rsidP="00BE77C5">
      <w:pPr>
        <w:pStyle w:val="Heading1"/>
        <w:numPr>
          <w:ilvl w:val="0"/>
          <w:numId w:val="16"/>
        </w:numPr>
      </w:pPr>
      <w:r>
        <w:t xml:space="preserve"> </w:t>
      </w:r>
      <w:bookmarkStart w:id="19" w:name="_Toc516400777"/>
      <w:r w:rsidR="008B3B4C">
        <w:t>Refresher on Database:  Database Basics</w:t>
      </w:r>
      <w:bookmarkEnd w:id="19"/>
    </w:p>
    <w:p w:rsidR="00375C72" w:rsidRPr="00375C72" w:rsidRDefault="00375C72" w:rsidP="00375C72">
      <w:r w:rsidRPr="00375C72">
        <w:t xml:space="preserve">Data can be referred to raw material from which we can draw conclusion after analysis or the facts from which we can infer new facts. Data is collected and further analyzed to convert it into information suitable for decision making. Data and information are two separate things and are not to be confused with each other. </w:t>
      </w:r>
    </w:p>
    <w:p w:rsidR="00375C72" w:rsidRDefault="00375C72" w:rsidP="00375C72">
      <w:r>
        <w:t>Consider the following example to understand the difference between Data and Information:</w:t>
      </w:r>
    </w:p>
    <w:p w:rsidR="00375C72" w:rsidRDefault="00375C72" w:rsidP="00375C72">
      <w:r>
        <w:rPr>
          <w:noProof/>
        </w:rPr>
        <w:drawing>
          <wp:anchor distT="0" distB="0" distL="114300" distR="114300" simplePos="0" relativeHeight="251667456" behindDoc="1" locked="0" layoutInCell="1" allowOverlap="1">
            <wp:simplePos x="0" y="0"/>
            <wp:positionH relativeFrom="column">
              <wp:posOffset>2390775</wp:posOffset>
            </wp:positionH>
            <wp:positionV relativeFrom="paragraph">
              <wp:posOffset>165735</wp:posOffset>
            </wp:positionV>
            <wp:extent cx="3544570" cy="2628900"/>
            <wp:effectExtent l="19050" t="19050" r="17780" b="19050"/>
            <wp:wrapTight wrapText="bothSides">
              <wp:wrapPolygon edited="0">
                <wp:start x="-116" y="-157"/>
                <wp:lineTo x="-116" y="21600"/>
                <wp:lineTo x="21592" y="21600"/>
                <wp:lineTo x="21592" y="-157"/>
                <wp:lineTo x="-116" y="-157"/>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44570" cy="2628900"/>
                    </a:xfrm>
                    <a:prstGeom prst="rect">
                      <a:avLst/>
                    </a:prstGeom>
                    <a:noFill/>
                    <a:ln w="317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t>Consider a file storing flight routes from one city to another. Data is structured in the form of Flight ID, Origin, Destination, Date of Departure, Time of Departure etc. The file contains two thousand numbers of routes. This file qualifies to be called Data because it’s a huge set of structured data.</w:t>
      </w:r>
    </w:p>
    <w:p w:rsidR="00375C72" w:rsidRDefault="00375C72" w:rsidP="00375C72">
      <w:r>
        <w:lastRenderedPageBreak/>
        <w:t>This huge data will turn into information when processed or filtered to get information about flight for a specific destination, let’s say from Lahore to Karachi on April 15</w:t>
      </w:r>
      <w:r>
        <w:rPr>
          <w:vertAlign w:val="superscript"/>
        </w:rPr>
        <w:t>th</w:t>
      </w:r>
      <w:r>
        <w:t xml:space="preserve">. </w:t>
      </w:r>
    </w:p>
    <w:p w:rsidR="000E4790" w:rsidRDefault="00375C72" w:rsidP="000E4790">
      <w:r w:rsidRPr="00375C72">
        <w:t>Database is all about design and structure of the data and DBMS works as a tool to manipulate or analyze the data inside the databases. DBMS is a whole system to manage a digital database, its storage, creation and retrieval (information).</w:t>
      </w:r>
      <w:r>
        <w:t xml:space="preserve"> </w:t>
      </w:r>
      <w:r w:rsidRPr="00375C72">
        <w:t xml:space="preserve">Entity Relationship Diagram is method to design database. Differentiating between </w:t>
      </w:r>
      <w:r>
        <w:t>database and DBMS;</w:t>
      </w:r>
      <w:r w:rsidRPr="00375C72">
        <w:t xml:space="preserve"> Database is a huge set of data while DBMS is a tool to manage or control that data in a database with major function of data retrieval. </w:t>
      </w:r>
    </w:p>
    <w:p w:rsidR="000E4790" w:rsidRPr="00EA6165" w:rsidRDefault="00375C72" w:rsidP="00BE77C5">
      <w:pPr>
        <w:pStyle w:val="Heading1"/>
        <w:numPr>
          <w:ilvl w:val="0"/>
          <w:numId w:val="16"/>
        </w:numPr>
      </w:pPr>
      <w:bookmarkStart w:id="20" w:name="_Toc516400778"/>
      <w:r>
        <w:t>Refresher on Database: Entities in Databases</w:t>
      </w:r>
      <w:bookmarkEnd w:id="20"/>
    </w:p>
    <w:p w:rsidR="00375C72" w:rsidRDefault="00375C72" w:rsidP="00375C72">
      <w:r>
        <w:t>The word entity is rooted from the Latin word “en” which means being. Entity is name of place, person or thing about which something can be stored in a system. An entity can be a real-world object that can be easily identifiable. For example, in a school database, students, teachers, classes, and courses offered can be considered as entities. All these entities have some attributes or properties that give them their identity. An entity set is a collection of similar types of entities.</w:t>
      </w:r>
    </w:p>
    <w:p w:rsidR="006F7E3A" w:rsidRDefault="00375C72" w:rsidP="00375C72">
      <w:r>
        <w:t>Entities are represented by means of their properties, called Attribute or Column. All attributes have values which are the qualities or data about Entities that is to be stored. An Attribute describes a property or characteristics of an entity. Continuing with the above example, a student entity may have name, class, and age as attributes. Attribute is the smallest storage unit of any database.</w:t>
      </w:r>
    </w:p>
    <w:p w:rsidR="00375C72" w:rsidRPr="00375C72" w:rsidRDefault="00375C72" w:rsidP="00BE77C5">
      <w:pPr>
        <w:pStyle w:val="Heading1"/>
        <w:numPr>
          <w:ilvl w:val="0"/>
          <w:numId w:val="16"/>
        </w:numPr>
      </w:pPr>
      <w:bookmarkStart w:id="21" w:name="_Toc516400779"/>
      <w:r w:rsidRPr="00375C72">
        <w:t>Refresher on Database:</w:t>
      </w:r>
      <w:r>
        <w:t xml:space="preserve"> </w:t>
      </w:r>
      <w:r w:rsidRPr="00375C72">
        <w:t>Example of Identifying Entities from Real-time Scenario</w:t>
      </w:r>
      <w:bookmarkEnd w:id="21"/>
    </w:p>
    <w:p w:rsidR="009541F3" w:rsidRDefault="009541F3" w:rsidP="009541F3">
      <w:r>
        <w:t>Consider the following scenario and observe how the entities are being determined from the requirements.</w:t>
      </w:r>
    </w:p>
    <w:p w:rsidR="009541F3" w:rsidRDefault="009541F3" w:rsidP="009541F3">
      <w:r>
        <w:rPr>
          <w:b/>
        </w:rPr>
        <w:t xml:space="preserve">Scenario: </w:t>
      </w:r>
    </w:p>
    <w:p w:rsidR="009541F3" w:rsidRDefault="009541F3" w:rsidP="009541F3">
      <w:r>
        <w:t>In a Building apartment renting scenario, there are apartments, buildings and customers. There are multiple floors in the building and on each floor there are multiple apartments, floor can have zero or no apartment. Each apartment can be rented at most one customer but customer can rent out multiple apartments from same building and apartment can be available on multiple floors or same. At the end of month a receipt is generated against which a rent is deposited.</w:t>
      </w:r>
    </w:p>
    <w:p w:rsidR="009541F3" w:rsidRDefault="009541F3" w:rsidP="009541F3">
      <w:r>
        <w:t>The following entities can be derived from the above stated scenario:</w:t>
      </w:r>
    </w:p>
    <w:p w:rsidR="009541F3" w:rsidRDefault="009541F3" w:rsidP="00BE77C5">
      <w:pPr>
        <w:pStyle w:val="ListParagraph"/>
        <w:numPr>
          <w:ilvl w:val="0"/>
          <w:numId w:val="13"/>
        </w:numPr>
        <w:spacing w:line="256" w:lineRule="auto"/>
      </w:pPr>
      <w:r>
        <w:t>BUILDING</w:t>
      </w:r>
    </w:p>
    <w:p w:rsidR="009541F3" w:rsidRDefault="009541F3" w:rsidP="00BE77C5">
      <w:pPr>
        <w:pStyle w:val="ListParagraph"/>
        <w:numPr>
          <w:ilvl w:val="0"/>
          <w:numId w:val="13"/>
        </w:numPr>
        <w:spacing w:line="256" w:lineRule="auto"/>
      </w:pPr>
      <w:r>
        <w:t>APARTMENT</w:t>
      </w:r>
    </w:p>
    <w:p w:rsidR="009541F3" w:rsidRDefault="009541F3" w:rsidP="00BE77C5">
      <w:pPr>
        <w:pStyle w:val="ListParagraph"/>
        <w:numPr>
          <w:ilvl w:val="0"/>
          <w:numId w:val="13"/>
        </w:numPr>
        <w:spacing w:line="256" w:lineRule="auto"/>
      </w:pPr>
      <w:r>
        <w:t>CUSTOMER</w:t>
      </w:r>
    </w:p>
    <w:p w:rsidR="009541F3" w:rsidRDefault="009541F3" w:rsidP="00BE77C5">
      <w:pPr>
        <w:pStyle w:val="ListParagraph"/>
        <w:numPr>
          <w:ilvl w:val="0"/>
          <w:numId w:val="13"/>
        </w:numPr>
        <w:spacing w:line="256" w:lineRule="auto"/>
      </w:pPr>
      <w:r>
        <w:t>FLOOR</w:t>
      </w:r>
    </w:p>
    <w:p w:rsidR="009541F3" w:rsidRDefault="009541F3" w:rsidP="00BE77C5">
      <w:pPr>
        <w:pStyle w:val="ListParagraph"/>
        <w:numPr>
          <w:ilvl w:val="0"/>
          <w:numId w:val="13"/>
        </w:numPr>
        <w:spacing w:line="256" w:lineRule="auto"/>
      </w:pPr>
      <w:r>
        <w:t xml:space="preserve">RECEIPT </w:t>
      </w:r>
    </w:p>
    <w:p w:rsidR="009541F3" w:rsidRPr="009541F3" w:rsidRDefault="009541F3" w:rsidP="009541F3">
      <w:r>
        <w:lastRenderedPageBreak/>
        <w:t>Considering this, attributes against each derived entities can also be determined. Recall the concept of attributes; an attribute describes the facts, details or the characteristics of an entity. From the above scenario, the following and many other attributes can be defined.</w:t>
      </w:r>
    </w:p>
    <w:tbl>
      <w:tblPr>
        <w:tblStyle w:val="TableGrid"/>
        <w:tblW w:w="0" w:type="auto"/>
        <w:tblLook w:val="04A0" w:firstRow="1" w:lastRow="0" w:firstColumn="1" w:lastColumn="0" w:noHBand="0" w:noVBand="1"/>
      </w:tblPr>
      <w:tblGrid>
        <w:gridCol w:w="2088"/>
        <w:gridCol w:w="7488"/>
      </w:tblGrid>
      <w:tr w:rsidR="009541F3" w:rsidTr="009541F3">
        <w:tc>
          <w:tcPr>
            <w:tcW w:w="2088" w:type="dxa"/>
            <w:tcBorders>
              <w:top w:val="single" w:sz="4" w:space="0" w:color="auto"/>
              <w:left w:val="single" w:sz="4" w:space="0" w:color="auto"/>
              <w:bottom w:val="single" w:sz="4" w:space="0" w:color="auto"/>
              <w:right w:val="single" w:sz="4" w:space="0" w:color="auto"/>
            </w:tcBorders>
            <w:hideMark/>
          </w:tcPr>
          <w:p w:rsidR="009541F3" w:rsidRDefault="009541F3">
            <w:pPr>
              <w:rPr>
                <w:b/>
              </w:rPr>
            </w:pPr>
            <w:r>
              <w:rPr>
                <w:b/>
              </w:rPr>
              <w:t>Entity</w:t>
            </w:r>
          </w:p>
        </w:tc>
        <w:tc>
          <w:tcPr>
            <w:tcW w:w="7488" w:type="dxa"/>
            <w:tcBorders>
              <w:top w:val="single" w:sz="4" w:space="0" w:color="auto"/>
              <w:left w:val="single" w:sz="4" w:space="0" w:color="auto"/>
              <w:bottom w:val="single" w:sz="4" w:space="0" w:color="auto"/>
              <w:right w:val="single" w:sz="4" w:space="0" w:color="auto"/>
            </w:tcBorders>
            <w:hideMark/>
          </w:tcPr>
          <w:p w:rsidR="009541F3" w:rsidRDefault="009541F3">
            <w:pPr>
              <w:rPr>
                <w:b/>
              </w:rPr>
            </w:pPr>
            <w:r>
              <w:rPr>
                <w:b/>
              </w:rPr>
              <w:t>Attributes</w:t>
            </w:r>
          </w:p>
        </w:tc>
      </w:tr>
      <w:tr w:rsidR="009541F3" w:rsidTr="009541F3">
        <w:tc>
          <w:tcPr>
            <w:tcW w:w="2088" w:type="dxa"/>
            <w:tcBorders>
              <w:top w:val="single" w:sz="4" w:space="0" w:color="auto"/>
              <w:left w:val="single" w:sz="4" w:space="0" w:color="auto"/>
              <w:bottom w:val="single" w:sz="4" w:space="0" w:color="auto"/>
              <w:right w:val="single" w:sz="4" w:space="0" w:color="auto"/>
            </w:tcBorders>
            <w:hideMark/>
          </w:tcPr>
          <w:p w:rsidR="009541F3" w:rsidRDefault="009541F3">
            <w:r>
              <w:t>Building</w:t>
            </w:r>
          </w:p>
        </w:tc>
        <w:tc>
          <w:tcPr>
            <w:tcW w:w="7488" w:type="dxa"/>
            <w:tcBorders>
              <w:top w:val="single" w:sz="4" w:space="0" w:color="auto"/>
              <w:left w:val="single" w:sz="4" w:space="0" w:color="auto"/>
              <w:bottom w:val="single" w:sz="4" w:space="0" w:color="auto"/>
              <w:right w:val="single" w:sz="4" w:space="0" w:color="auto"/>
            </w:tcBorders>
            <w:hideMark/>
          </w:tcPr>
          <w:p w:rsidR="009541F3" w:rsidRDefault="009541F3">
            <w:r>
              <w:t>Building Name (bname), Address, Phone Number…</w:t>
            </w:r>
          </w:p>
        </w:tc>
      </w:tr>
      <w:tr w:rsidR="009541F3" w:rsidTr="009541F3">
        <w:tc>
          <w:tcPr>
            <w:tcW w:w="2088" w:type="dxa"/>
            <w:tcBorders>
              <w:top w:val="single" w:sz="4" w:space="0" w:color="auto"/>
              <w:left w:val="single" w:sz="4" w:space="0" w:color="auto"/>
              <w:bottom w:val="single" w:sz="4" w:space="0" w:color="auto"/>
              <w:right w:val="single" w:sz="4" w:space="0" w:color="auto"/>
            </w:tcBorders>
            <w:hideMark/>
          </w:tcPr>
          <w:p w:rsidR="009541F3" w:rsidRDefault="009541F3">
            <w:r>
              <w:t>Apartment</w:t>
            </w:r>
          </w:p>
        </w:tc>
        <w:tc>
          <w:tcPr>
            <w:tcW w:w="7488" w:type="dxa"/>
            <w:tcBorders>
              <w:top w:val="single" w:sz="4" w:space="0" w:color="auto"/>
              <w:left w:val="single" w:sz="4" w:space="0" w:color="auto"/>
              <w:bottom w:val="single" w:sz="4" w:space="0" w:color="auto"/>
              <w:right w:val="single" w:sz="4" w:space="0" w:color="auto"/>
            </w:tcBorders>
            <w:hideMark/>
          </w:tcPr>
          <w:p w:rsidR="009541F3" w:rsidRDefault="009541F3">
            <w:r>
              <w:t xml:space="preserve">Apartment ID (aid), Covered Area, Status (available/rented), Rent…  </w:t>
            </w:r>
          </w:p>
        </w:tc>
      </w:tr>
      <w:tr w:rsidR="009541F3" w:rsidTr="009541F3">
        <w:tc>
          <w:tcPr>
            <w:tcW w:w="2088" w:type="dxa"/>
            <w:tcBorders>
              <w:top w:val="single" w:sz="4" w:space="0" w:color="auto"/>
              <w:left w:val="single" w:sz="4" w:space="0" w:color="auto"/>
              <w:bottom w:val="single" w:sz="4" w:space="0" w:color="auto"/>
              <w:right w:val="single" w:sz="4" w:space="0" w:color="auto"/>
            </w:tcBorders>
            <w:hideMark/>
          </w:tcPr>
          <w:p w:rsidR="009541F3" w:rsidRDefault="009541F3">
            <w:r>
              <w:t>Customer</w:t>
            </w:r>
          </w:p>
        </w:tc>
        <w:tc>
          <w:tcPr>
            <w:tcW w:w="7488" w:type="dxa"/>
            <w:tcBorders>
              <w:top w:val="single" w:sz="4" w:space="0" w:color="auto"/>
              <w:left w:val="single" w:sz="4" w:space="0" w:color="auto"/>
              <w:bottom w:val="single" w:sz="4" w:space="0" w:color="auto"/>
              <w:right w:val="single" w:sz="4" w:space="0" w:color="auto"/>
            </w:tcBorders>
            <w:hideMark/>
          </w:tcPr>
          <w:p w:rsidR="009541F3" w:rsidRDefault="009541F3">
            <w:r>
              <w:t>Customer ID (cid), Name, Contact, CNIC…</w:t>
            </w:r>
          </w:p>
        </w:tc>
      </w:tr>
      <w:tr w:rsidR="009541F3" w:rsidTr="009541F3">
        <w:tc>
          <w:tcPr>
            <w:tcW w:w="2088" w:type="dxa"/>
            <w:tcBorders>
              <w:top w:val="single" w:sz="4" w:space="0" w:color="auto"/>
              <w:left w:val="single" w:sz="4" w:space="0" w:color="auto"/>
              <w:bottom w:val="single" w:sz="4" w:space="0" w:color="auto"/>
              <w:right w:val="single" w:sz="4" w:space="0" w:color="auto"/>
            </w:tcBorders>
            <w:hideMark/>
          </w:tcPr>
          <w:p w:rsidR="009541F3" w:rsidRDefault="009541F3">
            <w:r>
              <w:t>Floor</w:t>
            </w:r>
          </w:p>
        </w:tc>
        <w:tc>
          <w:tcPr>
            <w:tcW w:w="7488" w:type="dxa"/>
            <w:tcBorders>
              <w:top w:val="single" w:sz="4" w:space="0" w:color="auto"/>
              <w:left w:val="single" w:sz="4" w:space="0" w:color="auto"/>
              <w:bottom w:val="single" w:sz="4" w:space="0" w:color="auto"/>
              <w:right w:val="single" w:sz="4" w:space="0" w:color="auto"/>
            </w:tcBorders>
            <w:hideMark/>
          </w:tcPr>
          <w:p w:rsidR="009541F3" w:rsidRDefault="009541F3">
            <w:r>
              <w:t>Floor Number, Number of Apartments…</w:t>
            </w:r>
          </w:p>
        </w:tc>
      </w:tr>
      <w:tr w:rsidR="009541F3" w:rsidTr="009541F3">
        <w:tc>
          <w:tcPr>
            <w:tcW w:w="2088" w:type="dxa"/>
            <w:tcBorders>
              <w:top w:val="single" w:sz="4" w:space="0" w:color="auto"/>
              <w:left w:val="single" w:sz="4" w:space="0" w:color="auto"/>
              <w:bottom w:val="single" w:sz="4" w:space="0" w:color="auto"/>
              <w:right w:val="single" w:sz="4" w:space="0" w:color="auto"/>
            </w:tcBorders>
            <w:hideMark/>
          </w:tcPr>
          <w:p w:rsidR="009541F3" w:rsidRDefault="009541F3">
            <w:r>
              <w:t>Receipt</w:t>
            </w:r>
          </w:p>
        </w:tc>
        <w:tc>
          <w:tcPr>
            <w:tcW w:w="7488" w:type="dxa"/>
            <w:tcBorders>
              <w:top w:val="single" w:sz="4" w:space="0" w:color="auto"/>
              <w:left w:val="single" w:sz="4" w:space="0" w:color="auto"/>
              <w:bottom w:val="single" w:sz="4" w:space="0" w:color="auto"/>
              <w:right w:val="single" w:sz="4" w:space="0" w:color="auto"/>
            </w:tcBorders>
            <w:hideMark/>
          </w:tcPr>
          <w:p w:rsidR="009541F3" w:rsidRDefault="009541F3">
            <w:r>
              <w:t>Receipt ID (rid), Apartment Number, Date of Receipt, Amount…</w:t>
            </w:r>
          </w:p>
        </w:tc>
      </w:tr>
    </w:tbl>
    <w:p w:rsidR="00375C72" w:rsidRDefault="00375C72" w:rsidP="00375C72"/>
    <w:p w:rsidR="009541F3" w:rsidRDefault="009541F3" w:rsidP="00BE77C5">
      <w:pPr>
        <w:pStyle w:val="Heading1"/>
        <w:numPr>
          <w:ilvl w:val="0"/>
          <w:numId w:val="16"/>
        </w:numPr>
      </w:pPr>
      <w:bookmarkStart w:id="22" w:name="_Toc516400780"/>
      <w:r w:rsidRPr="009541F3">
        <w:t>Refresher on Database:</w:t>
      </w:r>
      <w:r>
        <w:t xml:space="preserve"> </w:t>
      </w:r>
      <w:r w:rsidRPr="009541F3">
        <w:t>Keys in Databases</w:t>
      </w:r>
      <w:bookmarkEnd w:id="22"/>
    </w:p>
    <w:p w:rsidR="00AB3B26" w:rsidRDefault="00AB3B26" w:rsidP="00375C72">
      <w:pPr>
        <w:rPr>
          <w:b/>
          <w:i/>
        </w:rPr>
      </w:pPr>
      <w:r>
        <w:t>Few important concepts related to keys in database are given below:</w:t>
      </w:r>
    </w:p>
    <w:p w:rsidR="009541F3" w:rsidRPr="00AB3B26" w:rsidRDefault="00AB3B26" w:rsidP="00375C72">
      <w:pPr>
        <w:rPr>
          <w:b/>
          <w:i/>
        </w:rPr>
      </w:pPr>
      <w:r w:rsidRPr="00AB3B26">
        <w:rPr>
          <w:b/>
          <w:i/>
        </w:rPr>
        <w:t>Primary Key:</w:t>
      </w:r>
    </w:p>
    <w:p w:rsidR="00AB3B26" w:rsidRDefault="00AB3B26" w:rsidP="00AB3B26">
      <w:r>
        <w:t xml:space="preserve">The primary key of a relational table uniquely identifies each record or row in the table. As its name suggests, it is the primary key of reference for the table and is used throughout the database to help establish relationships with other tables. It usually comprises of a single table column, but may consist of a multiple columns as well. It is possible for a table to have more than one column with unique values in the table, however only one primary key can be defined. Each row in a table must have a distinct value (or a set of values) in the column marked as the primary key. As a rule, primary key cannot contain a NULL value. </w:t>
      </w:r>
    </w:p>
    <w:p w:rsidR="006F7E3A" w:rsidRPr="00AB3B26" w:rsidRDefault="00AB3B26" w:rsidP="006F7E3A">
      <w:pPr>
        <w:rPr>
          <w:b/>
          <w:i/>
        </w:rPr>
      </w:pPr>
      <w:r w:rsidRPr="00AB3B26">
        <w:rPr>
          <w:b/>
          <w:i/>
        </w:rPr>
        <w:t>Unique Key</w:t>
      </w:r>
    </w:p>
    <w:p w:rsidR="00AB3B26" w:rsidRDefault="00AB3B26" w:rsidP="00AB3B26">
      <w:r>
        <w:t xml:space="preserve">A table in a database has unique key to identify a record or row within a table. In an entity-relationship diagram of a data model, one or more unique keys may be declared for each data entity. Each unique key is composed from one or more data attributes of that data entity. From the set of unique keys, a single unique key is selected and declared the primary key for that data entity. But unlike the primary keys, unique keys can have null values. Super keys, primary key can be declared as a type of unique keys. </w:t>
      </w:r>
    </w:p>
    <w:p w:rsidR="00AB3B26" w:rsidRPr="00AB3B26" w:rsidRDefault="00AB3B26" w:rsidP="00AB3B26">
      <w:pPr>
        <w:rPr>
          <w:b/>
          <w:i/>
        </w:rPr>
      </w:pPr>
      <w:r>
        <w:rPr>
          <w:b/>
          <w:i/>
        </w:rPr>
        <w:t xml:space="preserve">Foreign </w:t>
      </w:r>
      <w:r w:rsidRPr="00AB3B26">
        <w:rPr>
          <w:b/>
          <w:i/>
        </w:rPr>
        <w:t>Key</w:t>
      </w:r>
    </w:p>
    <w:p w:rsidR="00AB3B26" w:rsidRDefault="00AB3B26" w:rsidP="00AB3B26">
      <w:r>
        <w:t xml:space="preserve">The foreign key is the field or attribute (or collection of fields) that is logically relate two table via common fields, in other words, foreign key is used to create relationship between two tables. The primary key of the first table or parent table becomes the foreign key of the child table. When an attribute appears in more than one relation, its appearance usually represents a relationship between tuples of the two relations. Foreign key is not the primary key by default but it can serve the purpose of the primary key, but this is not a rule. Just like unique keys, foreign keys can have NULL values. </w:t>
      </w:r>
    </w:p>
    <w:p w:rsidR="00AB3B26" w:rsidRDefault="00AB3B26" w:rsidP="00BE77C5">
      <w:pPr>
        <w:pStyle w:val="Heading1"/>
        <w:numPr>
          <w:ilvl w:val="0"/>
          <w:numId w:val="16"/>
        </w:numPr>
      </w:pPr>
      <w:bookmarkStart w:id="23" w:name="_Toc516400781"/>
      <w:r>
        <w:lastRenderedPageBreak/>
        <w:t>Refresher on Database: Example of Identifying Primary Key and Foreign Key with Real-time Scenario</w:t>
      </w:r>
      <w:bookmarkEnd w:id="23"/>
    </w:p>
    <w:p w:rsidR="00E23974" w:rsidRDefault="00E23974" w:rsidP="00E23974">
      <w:r>
        <w:t>As per the above-explained concept of the primary and foreign key, and the requirement scenario mentioned in the beginning of this lesson, the primary and foreign key can be identified in the following manner.</w:t>
      </w:r>
    </w:p>
    <w:p w:rsidR="00E1781C" w:rsidRDefault="00E1781C" w:rsidP="00E23974">
      <w:pPr>
        <w:rPr>
          <w:b/>
        </w:rPr>
      </w:pPr>
      <w:r>
        <w:rPr>
          <w:b/>
        </w:rPr>
        <w:t>Attributes in Bold : Primary Key</w:t>
      </w:r>
    </w:p>
    <w:p w:rsidR="00E23974" w:rsidRDefault="00E23974" w:rsidP="00E23974">
      <w:pPr>
        <w:rPr>
          <w:b/>
        </w:rPr>
      </w:pPr>
      <w:r>
        <w:rPr>
          <w:b/>
        </w:rPr>
        <w:t>UK = Unique Key | FK = Foreign Key</w:t>
      </w:r>
    </w:p>
    <w:tbl>
      <w:tblPr>
        <w:tblStyle w:val="TableGrid"/>
        <w:tblW w:w="0" w:type="auto"/>
        <w:tblLook w:val="04A0" w:firstRow="1" w:lastRow="0" w:firstColumn="1" w:lastColumn="0" w:noHBand="0" w:noVBand="1"/>
      </w:tblPr>
      <w:tblGrid>
        <w:gridCol w:w="1278"/>
        <w:gridCol w:w="8190"/>
      </w:tblGrid>
      <w:tr w:rsidR="00E23974" w:rsidTr="00E23974">
        <w:tc>
          <w:tcPr>
            <w:tcW w:w="1278" w:type="dxa"/>
            <w:tcBorders>
              <w:top w:val="single" w:sz="4" w:space="0" w:color="auto"/>
              <w:left w:val="single" w:sz="4" w:space="0" w:color="auto"/>
              <w:bottom w:val="single" w:sz="4" w:space="0" w:color="auto"/>
              <w:right w:val="single" w:sz="4" w:space="0" w:color="auto"/>
            </w:tcBorders>
            <w:hideMark/>
          </w:tcPr>
          <w:p w:rsidR="00E23974" w:rsidRDefault="00E23974">
            <w:pPr>
              <w:rPr>
                <w:b/>
              </w:rPr>
            </w:pPr>
            <w:r>
              <w:rPr>
                <w:b/>
              </w:rPr>
              <w:t>Entity</w:t>
            </w:r>
          </w:p>
        </w:tc>
        <w:tc>
          <w:tcPr>
            <w:tcW w:w="8190" w:type="dxa"/>
            <w:tcBorders>
              <w:top w:val="single" w:sz="4" w:space="0" w:color="auto"/>
              <w:left w:val="single" w:sz="4" w:space="0" w:color="auto"/>
              <w:bottom w:val="single" w:sz="4" w:space="0" w:color="auto"/>
              <w:right w:val="single" w:sz="4" w:space="0" w:color="auto"/>
            </w:tcBorders>
            <w:hideMark/>
          </w:tcPr>
          <w:p w:rsidR="00E23974" w:rsidRDefault="00E23974">
            <w:pPr>
              <w:rPr>
                <w:b/>
              </w:rPr>
            </w:pPr>
            <w:r>
              <w:rPr>
                <w:b/>
              </w:rPr>
              <w:t>Attributes</w:t>
            </w:r>
          </w:p>
        </w:tc>
      </w:tr>
      <w:tr w:rsidR="00E23974" w:rsidTr="00E23974">
        <w:tc>
          <w:tcPr>
            <w:tcW w:w="1278" w:type="dxa"/>
            <w:tcBorders>
              <w:top w:val="single" w:sz="4" w:space="0" w:color="auto"/>
              <w:left w:val="single" w:sz="4" w:space="0" w:color="auto"/>
              <w:bottom w:val="single" w:sz="4" w:space="0" w:color="auto"/>
              <w:right w:val="single" w:sz="4" w:space="0" w:color="auto"/>
            </w:tcBorders>
            <w:hideMark/>
          </w:tcPr>
          <w:p w:rsidR="00E23974" w:rsidRDefault="00E23974">
            <w:r>
              <w:t>Building</w:t>
            </w:r>
          </w:p>
        </w:tc>
        <w:tc>
          <w:tcPr>
            <w:tcW w:w="8190" w:type="dxa"/>
            <w:tcBorders>
              <w:top w:val="single" w:sz="4" w:space="0" w:color="auto"/>
              <w:left w:val="single" w:sz="4" w:space="0" w:color="auto"/>
              <w:bottom w:val="single" w:sz="4" w:space="0" w:color="auto"/>
              <w:right w:val="single" w:sz="4" w:space="0" w:color="auto"/>
            </w:tcBorders>
            <w:hideMark/>
          </w:tcPr>
          <w:p w:rsidR="00E23974" w:rsidRDefault="00E23974">
            <w:pPr>
              <w:jc w:val="left"/>
            </w:pPr>
            <w:r w:rsidRPr="00E23974">
              <w:rPr>
                <w:b/>
              </w:rPr>
              <w:t>bname</w:t>
            </w:r>
            <w:r>
              <w:t>, address, phone#, NTN # (UK)</w:t>
            </w:r>
          </w:p>
        </w:tc>
      </w:tr>
      <w:tr w:rsidR="00E23974" w:rsidTr="00E23974">
        <w:tc>
          <w:tcPr>
            <w:tcW w:w="1278" w:type="dxa"/>
            <w:tcBorders>
              <w:top w:val="single" w:sz="4" w:space="0" w:color="auto"/>
              <w:left w:val="single" w:sz="4" w:space="0" w:color="auto"/>
              <w:bottom w:val="single" w:sz="4" w:space="0" w:color="auto"/>
              <w:right w:val="single" w:sz="4" w:space="0" w:color="auto"/>
            </w:tcBorders>
            <w:hideMark/>
          </w:tcPr>
          <w:p w:rsidR="00E23974" w:rsidRDefault="00E23974">
            <w:r>
              <w:t>Apartment</w:t>
            </w:r>
          </w:p>
        </w:tc>
        <w:tc>
          <w:tcPr>
            <w:tcW w:w="8190" w:type="dxa"/>
            <w:tcBorders>
              <w:top w:val="single" w:sz="4" w:space="0" w:color="auto"/>
              <w:left w:val="single" w:sz="4" w:space="0" w:color="auto"/>
              <w:bottom w:val="single" w:sz="4" w:space="0" w:color="auto"/>
              <w:right w:val="single" w:sz="4" w:space="0" w:color="auto"/>
            </w:tcBorders>
            <w:hideMark/>
          </w:tcPr>
          <w:p w:rsidR="00E23974" w:rsidRDefault="00E23974">
            <w:pPr>
              <w:jc w:val="left"/>
            </w:pPr>
            <w:r w:rsidRPr="00E23974">
              <w:rPr>
                <w:b/>
              </w:rPr>
              <w:t>aid</w:t>
            </w:r>
            <w:r w:rsidRPr="00E23974">
              <w:t>, covered area, status(available or rented), rent</w:t>
            </w:r>
          </w:p>
        </w:tc>
      </w:tr>
      <w:tr w:rsidR="00E23974" w:rsidTr="00E23974">
        <w:tc>
          <w:tcPr>
            <w:tcW w:w="1278" w:type="dxa"/>
            <w:tcBorders>
              <w:top w:val="single" w:sz="4" w:space="0" w:color="auto"/>
              <w:left w:val="single" w:sz="4" w:space="0" w:color="auto"/>
              <w:bottom w:val="single" w:sz="4" w:space="0" w:color="auto"/>
              <w:right w:val="single" w:sz="4" w:space="0" w:color="auto"/>
            </w:tcBorders>
            <w:hideMark/>
          </w:tcPr>
          <w:p w:rsidR="00E23974" w:rsidRDefault="00E23974">
            <w:r>
              <w:t>Customer</w:t>
            </w:r>
          </w:p>
        </w:tc>
        <w:tc>
          <w:tcPr>
            <w:tcW w:w="8190" w:type="dxa"/>
            <w:tcBorders>
              <w:top w:val="single" w:sz="4" w:space="0" w:color="auto"/>
              <w:left w:val="single" w:sz="4" w:space="0" w:color="auto"/>
              <w:bottom w:val="single" w:sz="4" w:space="0" w:color="auto"/>
              <w:right w:val="single" w:sz="4" w:space="0" w:color="auto"/>
            </w:tcBorders>
            <w:hideMark/>
          </w:tcPr>
          <w:p w:rsidR="00E23974" w:rsidRDefault="00E23974">
            <w:pPr>
              <w:jc w:val="left"/>
            </w:pPr>
            <w:r w:rsidRPr="00E23974">
              <w:rPr>
                <w:b/>
              </w:rPr>
              <w:t>cid</w:t>
            </w:r>
            <w:r w:rsidRPr="00E23974">
              <w:t>, name, CNIC (UK), contact #, email (UK))</w:t>
            </w:r>
          </w:p>
        </w:tc>
      </w:tr>
      <w:tr w:rsidR="00E23974" w:rsidTr="00E23974">
        <w:tc>
          <w:tcPr>
            <w:tcW w:w="1278" w:type="dxa"/>
            <w:tcBorders>
              <w:top w:val="single" w:sz="4" w:space="0" w:color="auto"/>
              <w:left w:val="single" w:sz="4" w:space="0" w:color="auto"/>
              <w:bottom w:val="single" w:sz="4" w:space="0" w:color="auto"/>
              <w:right w:val="single" w:sz="4" w:space="0" w:color="auto"/>
            </w:tcBorders>
            <w:hideMark/>
          </w:tcPr>
          <w:p w:rsidR="00E23974" w:rsidRDefault="00E23974">
            <w:r>
              <w:t>Floor</w:t>
            </w:r>
          </w:p>
        </w:tc>
        <w:tc>
          <w:tcPr>
            <w:tcW w:w="8190" w:type="dxa"/>
            <w:tcBorders>
              <w:top w:val="single" w:sz="4" w:space="0" w:color="auto"/>
              <w:left w:val="single" w:sz="4" w:space="0" w:color="auto"/>
              <w:bottom w:val="single" w:sz="4" w:space="0" w:color="auto"/>
              <w:right w:val="single" w:sz="4" w:space="0" w:color="auto"/>
            </w:tcBorders>
            <w:hideMark/>
          </w:tcPr>
          <w:p w:rsidR="00E23974" w:rsidRDefault="00E23974">
            <w:pPr>
              <w:jc w:val="left"/>
            </w:pPr>
            <w:r w:rsidRPr="00E23974">
              <w:rPr>
                <w:b/>
                <w:i/>
              </w:rPr>
              <w:t>floor#,</w:t>
            </w:r>
            <w:r w:rsidRPr="00E23974">
              <w:rPr>
                <w:b/>
                <w:i/>
                <w:u w:val="single"/>
              </w:rPr>
              <w:t xml:space="preserve"> </w:t>
            </w:r>
            <w:r w:rsidRPr="00E23974">
              <w:rPr>
                <w:i/>
              </w:rPr>
              <w:t>no_of_apartements</w:t>
            </w:r>
          </w:p>
        </w:tc>
      </w:tr>
      <w:tr w:rsidR="00E23974" w:rsidTr="00E23974">
        <w:tc>
          <w:tcPr>
            <w:tcW w:w="1278" w:type="dxa"/>
            <w:tcBorders>
              <w:top w:val="single" w:sz="4" w:space="0" w:color="auto"/>
              <w:left w:val="single" w:sz="4" w:space="0" w:color="auto"/>
              <w:bottom w:val="single" w:sz="4" w:space="0" w:color="auto"/>
              <w:right w:val="single" w:sz="4" w:space="0" w:color="auto"/>
            </w:tcBorders>
            <w:hideMark/>
          </w:tcPr>
          <w:p w:rsidR="00E23974" w:rsidRDefault="00E23974">
            <w:r>
              <w:t>Receipt</w:t>
            </w:r>
          </w:p>
        </w:tc>
        <w:tc>
          <w:tcPr>
            <w:tcW w:w="8190" w:type="dxa"/>
            <w:tcBorders>
              <w:top w:val="single" w:sz="4" w:space="0" w:color="auto"/>
              <w:left w:val="single" w:sz="4" w:space="0" w:color="auto"/>
              <w:bottom w:val="single" w:sz="4" w:space="0" w:color="auto"/>
              <w:right w:val="single" w:sz="4" w:space="0" w:color="auto"/>
            </w:tcBorders>
            <w:hideMark/>
          </w:tcPr>
          <w:p w:rsidR="00E23974" w:rsidRDefault="00E23974">
            <w:pPr>
              <w:jc w:val="left"/>
            </w:pPr>
            <w:r w:rsidRPr="00E23974">
              <w:rPr>
                <w:b/>
              </w:rPr>
              <w:t>rid</w:t>
            </w:r>
            <w:r w:rsidRPr="00E23974">
              <w:t xml:space="preserve"> , cid (FK), aid ( FK), date_of_receipt, amount</w:t>
            </w:r>
          </w:p>
        </w:tc>
      </w:tr>
    </w:tbl>
    <w:p w:rsidR="006F7E3A" w:rsidRDefault="00E23974" w:rsidP="006F7E3A">
      <w:r>
        <w:t xml:space="preserve">As a rule, a primary key should be minimal and it should not contain unnecessary information. So in the above case, building name fits into the criteria or becoming a primary as rest of the attributes can be complex containing unnecessary information. </w:t>
      </w:r>
    </w:p>
    <w:p w:rsidR="00E1781C" w:rsidRDefault="00E1781C" w:rsidP="006F7E3A"/>
    <w:p w:rsidR="00E23974" w:rsidRPr="00F711D8" w:rsidRDefault="00E23974" w:rsidP="00BE77C5">
      <w:pPr>
        <w:pStyle w:val="Heading1"/>
        <w:numPr>
          <w:ilvl w:val="0"/>
          <w:numId w:val="16"/>
        </w:numPr>
      </w:pPr>
      <w:bookmarkStart w:id="24" w:name="_Toc516400782"/>
      <w:r>
        <w:t>Refresher on Database: Relationships</w:t>
      </w:r>
      <w:bookmarkEnd w:id="24"/>
    </w:p>
    <w:p w:rsidR="00E23974" w:rsidRDefault="00E23974" w:rsidP="00E23974">
      <w:r>
        <w:t xml:space="preserve">Relationship define how data is connected among the entities in a given system or in other words how one entity is logically connected with another entity of the system. Relationships in a database are said to be a combination of cardinality and optionality where optional relationship is one in which there may or may not be a matching record in parent / child table and cardinality represents the concept of “how many” and normally it is 0 or more. Equation for creating relationship is as follow:  </w:t>
      </w:r>
    </w:p>
    <w:p w:rsidR="00E23974" w:rsidRDefault="00E23974" w:rsidP="00E23974">
      <w:pPr>
        <w:jc w:val="center"/>
        <w:rPr>
          <w:rFonts w:eastAsiaTheme="minorEastAsia"/>
        </w:rPr>
      </w:pPr>
      <w:r>
        <w:t>R</w:t>
      </w:r>
      <m:oMath>
        <m:r>
          <w:rPr>
            <w:rFonts w:ascii="Cambria Math" w:hAnsi="Cambria Math"/>
          </w:rPr>
          <m:t xml:space="preserve">elationship </m:t>
        </m:r>
        <m:d>
          <m:dPr>
            <m:ctrlPr>
              <w:rPr>
                <w:rFonts w:ascii="Cambria Math" w:hAnsi="Cambria Math"/>
                <w:i/>
              </w:rPr>
            </m:ctrlPr>
          </m:dPr>
          <m:e>
            <m:r>
              <w:rPr>
                <w:rFonts w:ascii="Cambria Math" w:hAnsi="Cambria Math"/>
              </w:rPr>
              <m:t>R</m:t>
            </m:r>
          </m:e>
        </m:d>
        <m:r>
          <w:rPr>
            <w:rFonts w:ascii="Cambria Math" w:hAnsi="Cambria Math"/>
          </w:rPr>
          <m:t xml:space="preserve">=Cardanilty </m:t>
        </m:r>
        <m:d>
          <m:dPr>
            <m:ctrlPr>
              <w:rPr>
                <w:rFonts w:ascii="Cambria Math" w:hAnsi="Cambria Math"/>
                <w:i/>
              </w:rPr>
            </m:ctrlPr>
          </m:dPr>
          <m:e>
            <m:r>
              <w:rPr>
                <w:rFonts w:ascii="Cambria Math" w:hAnsi="Cambria Math"/>
              </w:rPr>
              <m:t>C</m:t>
            </m:r>
          </m:e>
        </m:d>
        <m:r>
          <w:rPr>
            <w:rFonts w:ascii="Cambria Math" w:hAnsi="Cambria Math"/>
          </w:rPr>
          <m:t>+Optionality (O)</m:t>
        </m:r>
      </m:oMath>
    </w:p>
    <w:p w:rsidR="00E23974" w:rsidRDefault="00E23974" w:rsidP="00E23974">
      <w:r>
        <w:t>The concepts of cardinality and optionality are explained below in details.</w:t>
      </w:r>
    </w:p>
    <w:p w:rsidR="00E23974" w:rsidRDefault="00E23974" w:rsidP="00E23974">
      <w:r>
        <w:rPr>
          <w:b/>
        </w:rPr>
        <w:t>Relationships are bi-directional in nature</w:t>
      </w:r>
      <w:r>
        <w:t>; Relationship between two entities A and B is as follow:</w:t>
      </w:r>
    </w:p>
    <w:p w:rsidR="00E23974" w:rsidRDefault="00E23974" w:rsidP="00BE77C5">
      <w:pPr>
        <w:pStyle w:val="ListParagraph"/>
        <w:numPr>
          <w:ilvl w:val="0"/>
          <w:numId w:val="14"/>
        </w:numPr>
        <w:spacing w:line="256" w:lineRule="auto"/>
      </w:pPr>
      <w:r>
        <w:t>Relationship from A to B</w:t>
      </w:r>
    </w:p>
    <w:p w:rsidR="00E23974" w:rsidRDefault="00E23974" w:rsidP="00BE77C5">
      <w:pPr>
        <w:pStyle w:val="ListParagraph"/>
        <w:numPr>
          <w:ilvl w:val="0"/>
          <w:numId w:val="14"/>
        </w:numPr>
        <w:spacing w:line="256" w:lineRule="auto"/>
      </w:pPr>
      <w:r>
        <w:t>Relationship from B to A</w:t>
      </w:r>
    </w:p>
    <w:p w:rsidR="00E23974" w:rsidRPr="00E23974" w:rsidRDefault="00E23974" w:rsidP="00BE77C5">
      <w:pPr>
        <w:pStyle w:val="Heading1"/>
        <w:numPr>
          <w:ilvl w:val="0"/>
          <w:numId w:val="16"/>
        </w:numPr>
      </w:pPr>
      <w:bookmarkStart w:id="25" w:name="_Toc516400783"/>
      <w:r w:rsidRPr="00E23974">
        <w:t>Refresher on Database:</w:t>
      </w:r>
      <w:r>
        <w:t xml:space="preserve"> Relationship -- Optionality</w:t>
      </w:r>
      <w:bookmarkEnd w:id="25"/>
    </w:p>
    <w:p w:rsidR="00C81817" w:rsidRDefault="00C81817" w:rsidP="00E23974">
      <w:r>
        <w:t>Optionality is minimum number of record that can exist in child table per parent record</w:t>
      </w:r>
      <w:r w:rsidR="00BC5692">
        <w:t>.</w:t>
      </w:r>
    </w:p>
    <w:p w:rsidR="00E23974" w:rsidRDefault="00E23974" w:rsidP="00E23974">
      <w:r>
        <w:t xml:space="preserve">Participation in entity relationship is either optional or mandatory (…. Or ______). This means that one entity occurrence may or may not require a corresponding entity occurrence in a </w:t>
      </w:r>
      <w:r>
        <w:lastRenderedPageBreak/>
        <w:t xml:space="preserve">particular relationship. If you examine the </w:t>
      </w:r>
      <w:r>
        <w:rPr>
          <w:i/>
        </w:rPr>
        <w:t>Parent &amp; Child</w:t>
      </w:r>
      <w:r>
        <w:t xml:space="preserve"> relationship, it is quite possible for parent not to have any child record. Therefore, child is optional to parents.</w:t>
      </w:r>
    </w:p>
    <w:p w:rsidR="00E23974" w:rsidRDefault="00E23974" w:rsidP="00E23974">
      <w:r>
        <w:t xml:space="preserve"> On the other side, a child must have a parent and therefore, parent is mandatory to child.  Hence minimum number of child record per parent in child table will show either 0 (…) or one (______). A dotted or solid line shows this kind of relationship.  To translate …… or _____ following rules are to be followed:</w:t>
      </w:r>
    </w:p>
    <w:p w:rsidR="00E23974" w:rsidRDefault="00E23974" w:rsidP="00E23974">
      <w:r>
        <w:rPr>
          <w:b/>
        </w:rPr>
        <w:t>Optional</w:t>
      </w:r>
      <w:r>
        <w:t>: -----: zero or one</w:t>
      </w:r>
    </w:p>
    <w:p w:rsidR="00E23974" w:rsidRDefault="00E23974" w:rsidP="00E23974">
      <w:r>
        <w:rPr>
          <w:b/>
        </w:rPr>
        <w:t>Mandatory</w:t>
      </w:r>
      <w:r>
        <w:t>: ____: Exactly one</w:t>
      </w:r>
    </w:p>
    <w:p w:rsidR="00E23974" w:rsidRPr="00E23974" w:rsidRDefault="00E23974" w:rsidP="00BE77C5">
      <w:pPr>
        <w:pStyle w:val="Heading1"/>
        <w:numPr>
          <w:ilvl w:val="0"/>
          <w:numId w:val="16"/>
        </w:numPr>
      </w:pPr>
      <w:bookmarkStart w:id="26" w:name="_Toc516400784"/>
      <w:r w:rsidRPr="00E23974">
        <w:t>Refresher on Database:</w:t>
      </w:r>
      <w:r>
        <w:t xml:space="preserve"> Relationship – Cardinality</w:t>
      </w:r>
      <w:bookmarkEnd w:id="26"/>
    </w:p>
    <w:p w:rsidR="00E23974" w:rsidRDefault="00E23974" w:rsidP="00E23974">
      <w:r>
        <w:t>Cardinality expresses the maximum number of entity occurrences associated with one occurrence of the related entity. The cardinality tells what kind of relationship an entity has with another but it does not state whether it’s mandatory or optional relationship. In the relational model, tables can be related as any of "one-to-many" or "many-to-many." This is said to be the cardinality of a given table in relation to another. Following rule are to be followed when translating cardinality</w:t>
      </w:r>
    </w:p>
    <w:p w:rsidR="00E23974" w:rsidRDefault="00E23974" w:rsidP="00E23974">
      <w:r>
        <w:t xml:space="preserve"> &lt; or &gt;: More than one</w:t>
      </w:r>
    </w:p>
    <w:p w:rsidR="00E23974" w:rsidRDefault="00E23974" w:rsidP="00E23974">
      <w:pPr>
        <w:rPr>
          <w:b/>
        </w:rPr>
      </w:pPr>
      <w:r>
        <w:rPr>
          <w:b/>
        </w:rPr>
        <w:t>Cardinality is read with opposite entity.</w:t>
      </w:r>
    </w:p>
    <w:p w:rsidR="00C96721" w:rsidRDefault="00C96721" w:rsidP="00C96721"/>
    <w:p w:rsidR="00C96721" w:rsidRDefault="00E23974" w:rsidP="00BE77C5">
      <w:pPr>
        <w:pStyle w:val="Heading1"/>
        <w:numPr>
          <w:ilvl w:val="0"/>
          <w:numId w:val="16"/>
        </w:numPr>
      </w:pPr>
      <w:bookmarkStart w:id="27" w:name="_Toc516400785"/>
      <w:r>
        <w:t>Refresher on Database: Relationships -- (One - to - One)</w:t>
      </w:r>
      <w:bookmarkEnd w:id="27"/>
    </w:p>
    <w:p w:rsidR="00E23974" w:rsidRDefault="00E23974" w:rsidP="00E23974">
      <w:r>
        <w:t>A one-to-one relationship is a type of cardinality that refers to the relationship between two entities A and B in which one element of A may only be linked to one element of B, and vice versa. As the one-to-one label implies, in this relationship, one entity can be related to only one other entity, and vice versa. It is important to note that a one-to-one relationship is not a property of the data, but rather of the relationship itself as there is no parent-child relationship in on-to-one relation scenario. The following are rules to implement One-to-One:</w:t>
      </w:r>
    </w:p>
    <w:p w:rsidR="00E23974" w:rsidRDefault="00E23974" w:rsidP="00BE77C5">
      <w:pPr>
        <w:pStyle w:val="ListParagraph"/>
        <w:numPr>
          <w:ilvl w:val="0"/>
          <w:numId w:val="15"/>
        </w:numPr>
        <w:spacing w:line="256" w:lineRule="auto"/>
      </w:pPr>
      <w:r>
        <w:t>There will be foreign key in any one of the participating table.</w:t>
      </w:r>
    </w:p>
    <w:p w:rsidR="00E23974" w:rsidRDefault="00E23974" w:rsidP="00BE77C5">
      <w:pPr>
        <w:pStyle w:val="ListParagraph"/>
        <w:numPr>
          <w:ilvl w:val="0"/>
          <w:numId w:val="15"/>
        </w:numPr>
        <w:spacing w:line="256" w:lineRule="auto"/>
      </w:pPr>
      <w:r>
        <w:t>Foreign key will be made as Unique key.</w:t>
      </w:r>
    </w:p>
    <w:p w:rsidR="00E23974" w:rsidRDefault="00E23974" w:rsidP="00BE77C5">
      <w:pPr>
        <w:pStyle w:val="Heading1"/>
        <w:numPr>
          <w:ilvl w:val="0"/>
          <w:numId w:val="16"/>
        </w:numPr>
      </w:pPr>
      <w:bookmarkStart w:id="28" w:name="_Toc516400786"/>
      <w:r>
        <w:t>Refresher on Database: Relationships -- (One - to - Many)</w:t>
      </w:r>
      <w:bookmarkEnd w:id="28"/>
    </w:p>
    <w:p w:rsidR="00E23974" w:rsidRDefault="00E23974" w:rsidP="00E23974">
      <w:r>
        <w:t xml:space="preserve">A one-to-many relationship is a type of cardinality that refers to the relationship between two entities A and B in which element of A may be linked to many elements of B, but a member of B is linked to only one element of A. One-to-many relationship is the most common type of relationship. In this type of relationship, a row in table A can have many matching rows in table B, but a row in table B can have only one matching row in table A. One-to-many relationship occurs when a parent record in one table can potentially reference several child records in another table. </w:t>
      </w:r>
    </w:p>
    <w:p w:rsidR="00E23974" w:rsidRPr="00E23974" w:rsidRDefault="00E23974" w:rsidP="00E23974">
      <w:r>
        <w:lastRenderedPageBreak/>
        <w:t>As a rule, the Primary key of Parent table acts as Foreign Key in Child Table. Foreign Key is usually created as Composite Primary Key with PK of child table but this is no specific rule.</w:t>
      </w:r>
    </w:p>
    <w:p w:rsidR="00E23974" w:rsidRDefault="00E23974" w:rsidP="00BE77C5">
      <w:pPr>
        <w:pStyle w:val="Heading1"/>
        <w:numPr>
          <w:ilvl w:val="0"/>
          <w:numId w:val="16"/>
        </w:numPr>
      </w:pPr>
      <w:bookmarkStart w:id="29" w:name="_Toc516400787"/>
      <w:r>
        <w:t>Refresher on Database: Relationships -- (Many - to - Many)</w:t>
      </w:r>
      <w:bookmarkEnd w:id="29"/>
    </w:p>
    <w:p w:rsidR="00EF73A9" w:rsidRDefault="00E23974" w:rsidP="00EF73A9">
      <w:r>
        <w:t xml:space="preserve">A many-to-many relationship is a type of cardinality that refers to the relationship between two entities A and B in which A may contain a parent record for which there are many children in B and vice versa. This means that a parent row in one table contains several child rows in the second table, and vice versa. Many-to-Many relations are tricky to represent and are not supported directly in the relational environment. To represent this kind of relationships, a third entity or intersection table is created where PK of two table act as FK and CPK in third table. </w:t>
      </w:r>
    </w:p>
    <w:p w:rsidR="00CF1A60" w:rsidRDefault="00E23974" w:rsidP="00BE77C5">
      <w:pPr>
        <w:pStyle w:val="Heading1"/>
        <w:numPr>
          <w:ilvl w:val="0"/>
          <w:numId w:val="16"/>
        </w:numPr>
      </w:pPr>
      <w:bookmarkStart w:id="30" w:name="_Toc516400788"/>
      <w:r>
        <w:t>Refresher on Database: Example of Identifying Relationships in Real-time Scenario</w:t>
      </w:r>
      <w:bookmarkEnd w:id="30"/>
    </w:p>
    <w:p w:rsidR="00B232F5" w:rsidRDefault="00B232F5" w:rsidP="00B232F5">
      <w:pPr>
        <w:rPr>
          <w:b/>
        </w:rPr>
      </w:pPr>
      <w:r>
        <w:rPr>
          <w:b/>
        </w:rPr>
        <w:t>Scenario:</w:t>
      </w:r>
    </w:p>
    <w:p w:rsidR="00B232F5" w:rsidRDefault="00B232F5" w:rsidP="00B232F5">
      <w:r>
        <w:t xml:space="preserve">In a Building – Apartment renting scenario, there are Apartments, building and customer. There are multiple floors in the building and on each floor there are multiple apartments, floors can have zero or no apartment. Each apartment can be rented at most by one customer but customer can rent out multiple apartments from same building, apartment can be available on multiple floors or same. At the end of month a recipe is generated against which a rent is deposited </w:t>
      </w:r>
    </w:p>
    <w:p w:rsidR="00B232F5" w:rsidRDefault="00B232F5" w:rsidP="00B232F5">
      <w:r>
        <w:t>The entities and attributes can be derived in the following way:</w:t>
      </w:r>
    </w:p>
    <w:p w:rsidR="00B232F5" w:rsidRDefault="00B232F5" w:rsidP="00B232F5">
      <w:pPr>
        <w:rPr>
          <w:b/>
        </w:rPr>
      </w:pPr>
      <w:r>
        <w:rPr>
          <w:b/>
        </w:rPr>
        <w:t>Entities &amp; Attributes:</w:t>
      </w:r>
    </w:p>
    <w:tbl>
      <w:tblPr>
        <w:tblStyle w:val="TableGrid"/>
        <w:tblW w:w="0" w:type="auto"/>
        <w:tblLook w:val="04A0" w:firstRow="1" w:lastRow="0" w:firstColumn="1" w:lastColumn="0" w:noHBand="0" w:noVBand="1"/>
      </w:tblPr>
      <w:tblGrid>
        <w:gridCol w:w="2088"/>
        <w:gridCol w:w="7488"/>
      </w:tblGrid>
      <w:tr w:rsidR="00B232F5" w:rsidTr="00B232F5">
        <w:tc>
          <w:tcPr>
            <w:tcW w:w="2088" w:type="dxa"/>
            <w:tcBorders>
              <w:top w:val="single" w:sz="4" w:space="0" w:color="auto"/>
              <w:left w:val="single" w:sz="4" w:space="0" w:color="auto"/>
              <w:bottom w:val="single" w:sz="4" w:space="0" w:color="auto"/>
              <w:right w:val="single" w:sz="4" w:space="0" w:color="auto"/>
            </w:tcBorders>
            <w:hideMark/>
          </w:tcPr>
          <w:p w:rsidR="00B232F5" w:rsidRDefault="00B232F5">
            <w:pPr>
              <w:rPr>
                <w:b/>
              </w:rPr>
            </w:pPr>
            <w:r>
              <w:rPr>
                <w:b/>
              </w:rPr>
              <w:t>Entity</w:t>
            </w:r>
          </w:p>
        </w:tc>
        <w:tc>
          <w:tcPr>
            <w:tcW w:w="7488" w:type="dxa"/>
            <w:tcBorders>
              <w:top w:val="single" w:sz="4" w:space="0" w:color="auto"/>
              <w:left w:val="single" w:sz="4" w:space="0" w:color="auto"/>
              <w:bottom w:val="single" w:sz="4" w:space="0" w:color="auto"/>
              <w:right w:val="single" w:sz="4" w:space="0" w:color="auto"/>
            </w:tcBorders>
            <w:hideMark/>
          </w:tcPr>
          <w:p w:rsidR="00B232F5" w:rsidRDefault="00B232F5">
            <w:pPr>
              <w:rPr>
                <w:b/>
              </w:rPr>
            </w:pPr>
            <w:r>
              <w:rPr>
                <w:b/>
              </w:rPr>
              <w:t>Attributes</w:t>
            </w:r>
          </w:p>
        </w:tc>
      </w:tr>
      <w:tr w:rsidR="00B232F5" w:rsidTr="00B232F5">
        <w:tc>
          <w:tcPr>
            <w:tcW w:w="2088" w:type="dxa"/>
            <w:tcBorders>
              <w:top w:val="single" w:sz="4" w:space="0" w:color="auto"/>
              <w:left w:val="single" w:sz="4" w:space="0" w:color="auto"/>
              <w:bottom w:val="single" w:sz="4" w:space="0" w:color="auto"/>
              <w:right w:val="single" w:sz="4" w:space="0" w:color="auto"/>
            </w:tcBorders>
            <w:hideMark/>
          </w:tcPr>
          <w:p w:rsidR="00B232F5" w:rsidRDefault="00B232F5">
            <w:r>
              <w:t>Building</w:t>
            </w:r>
          </w:p>
        </w:tc>
        <w:tc>
          <w:tcPr>
            <w:tcW w:w="7488" w:type="dxa"/>
            <w:tcBorders>
              <w:top w:val="single" w:sz="4" w:space="0" w:color="auto"/>
              <w:left w:val="single" w:sz="4" w:space="0" w:color="auto"/>
              <w:bottom w:val="single" w:sz="4" w:space="0" w:color="auto"/>
              <w:right w:val="single" w:sz="4" w:space="0" w:color="auto"/>
            </w:tcBorders>
            <w:hideMark/>
          </w:tcPr>
          <w:p w:rsidR="00B232F5" w:rsidRDefault="00B232F5">
            <w:r>
              <w:t>Building Name (bname), Address, Phone Number</w:t>
            </w:r>
          </w:p>
        </w:tc>
      </w:tr>
      <w:tr w:rsidR="00B232F5" w:rsidTr="00B232F5">
        <w:tc>
          <w:tcPr>
            <w:tcW w:w="2088" w:type="dxa"/>
            <w:tcBorders>
              <w:top w:val="single" w:sz="4" w:space="0" w:color="auto"/>
              <w:left w:val="single" w:sz="4" w:space="0" w:color="auto"/>
              <w:bottom w:val="single" w:sz="4" w:space="0" w:color="auto"/>
              <w:right w:val="single" w:sz="4" w:space="0" w:color="auto"/>
            </w:tcBorders>
            <w:hideMark/>
          </w:tcPr>
          <w:p w:rsidR="00B232F5" w:rsidRDefault="00B232F5">
            <w:r>
              <w:t>Apartment</w:t>
            </w:r>
          </w:p>
        </w:tc>
        <w:tc>
          <w:tcPr>
            <w:tcW w:w="7488" w:type="dxa"/>
            <w:tcBorders>
              <w:top w:val="single" w:sz="4" w:space="0" w:color="auto"/>
              <w:left w:val="single" w:sz="4" w:space="0" w:color="auto"/>
              <w:bottom w:val="single" w:sz="4" w:space="0" w:color="auto"/>
              <w:right w:val="single" w:sz="4" w:space="0" w:color="auto"/>
            </w:tcBorders>
            <w:hideMark/>
          </w:tcPr>
          <w:p w:rsidR="00B232F5" w:rsidRDefault="00B232F5">
            <w:r>
              <w:t>Apartment ID (aid), Covered Area, Status (available/rented), Rent</w:t>
            </w:r>
          </w:p>
        </w:tc>
      </w:tr>
      <w:tr w:rsidR="00B232F5" w:rsidTr="00B232F5">
        <w:tc>
          <w:tcPr>
            <w:tcW w:w="2088" w:type="dxa"/>
            <w:tcBorders>
              <w:top w:val="single" w:sz="4" w:space="0" w:color="auto"/>
              <w:left w:val="single" w:sz="4" w:space="0" w:color="auto"/>
              <w:bottom w:val="single" w:sz="4" w:space="0" w:color="auto"/>
              <w:right w:val="single" w:sz="4" w:space="0" w:color="auto"/>
            </w:tcBorders>
            <w:hideMark/>
          </w:tcPr>
          <w:p w:rsidR="00B232F5" w:rsidRDefault="00B232F5">
            <w:r>
              <w:t>Customer</w:t>
            </w:r>
          </w:p>
        </w:tc>
        <w:tc>
          <w:tcPr>
            <w:tcW w:w="7488" w:type="dxa"/>
            <w:tcBorders>
              <w:top w:val="single" w:sz="4" w:space="0" w:color="auto"/>
              <w:left w:val="single" w:sz="4" w:space="0" w:color="auto"/>
              <w:bottom w:val="single" w:sz="4" w:space="0" w:color="auto"/>
              <w:right w:val="single" w:sz="4" w:space="0" w:color="auto"/>
            </w:tcBorders>
            <w:hideMark/>
          </w:tcPr>
          <w:p w:rsidR="00B232F5" w:rsidRDefault="00B232F5">
            <w:r>
              <w:t>Customer ID (cid), Name, Contact, CNIC</w:t>
            </w:r>
          </w:p>
        </w:tc>
      </w:tr>
      <w:tr w:rsidR="00B232F5" w:rsidTr="00B232F5">
        <w:tc>
          <w:tcPr>
            <w:tcW w:w="2088" w:type="dxa"/>
            <w:tcBorders>
              <w:top w:val="single" w:sz="4" w:space="0" w:color="auto"/>
              <w:left w:val="single" w:sz="4" w:space="0" w:color="auto"/>
              <w:bottom w:val="single" w:sz="4" w:space="0" w:color="auto"/>
              <w:right w:val="single" w:sz="4" w:space="0" w:color="auto"/>
            </w:tcBorders>
            <w:hideMark/>
          </w:tcPr>
          <w:p w:rsidR="00B232F5" w:rsidRDefault="00B232F5">
            <w:r>
              <w:t>Floor</w:t>
            </w:r>
          </w:p>
        </w:tc>
        <w:tc>
          <w:tcPr>
            <w:tcW w:w="7488" w:type="dxa"/>
            <w:tcBorders>
              <w:top w:val="single" w:sz="4" w:space="0" w:color="auto"/>
              <w:left w:val="single" w:sz="4" w:space="0" w:color="auto"/>
              <w:bottom w:val="single" w:sz="4" w:space="0" w:color="auto"/>
              <w:right w:val="single" w:sz="4" w:space="0" w:color="auto"/>
            </w:tcBorders>
            <w:hideMark/>
          </w:tcPr>
          <w:p w:rsidR="00B232F5" w:rsidRDefault="00B232F5">
            <w:r>
              <w:t>Floor Number, Number of Apartments</w:t>
            </w:r>
          </w:p>
        </w:tc>
      </w:tr>
      <w:tr w:rsidR="00B232F5" w:rsidTr="00B232F5">
        <w:tc>
          <w:tcPr>
            <w:tcW w:w="2088" w:type="dxa"/>
            <w:tcBorders>
              <w:top w:val="single" w:sz="4" w:space="0" w:color="auto"/>
              <w:left w:val="single" w:sz="4" w:space="0" w:color="auto"/>
              <w:bottom w:val="single" w:sz="4" w:space="0" w:color="auto"/>
              <w:right w:val="single" w:sz="4" w:space="0" w:color="auto"/>
            </w:tcBorders>
            <w:hideMark/>
          </w:tcPr>
          <w:p w:rsidR="00B232F5" w:rsidRDefault="00B232F5">
            <w:r>
              <w:t>Receipt</w:t>
            </w:r>
          </w:p>
        </w:tc>
        <w:tc>
          <w:tcPr>
            <w:tcW w:w="7488" w:type="dxa"/>
            <w:tcBorders>
              <w:top w:val="single" w:sz="4" w:space="0" w:color="auto"/>
              <w:left w:val="single" w:sz="4" w:space="0" w:color="auto"/>
              <w:bottom w:val="single" w:sz="4" w:space="0" w:color="auto"/>
              <w:right w:val="single" w:sz="4" w:space="0" w:color="auto"/>
            </w:tcBorders>
            <w:hideMark/>
          </w:tcPr>
          <w:p w:rsidR="00B232F5" w:rsidRDefault="00B232F5">
            <w:r>
              <w:t>Receipt ID (rid), Apartment Number, Date of Receipt, Amount</w:t>
            </w:r>
          </w:p>
        </w:tc>
      </w:tr>
    </w:tbl>
    <w:p w:rsidR="00187579" w:rsidRDefault="00187579" w:rsidP="00CF1A60"/>
    <w:p w:rsidR="00187579" w:rsidRDefault="00187579" w:rsidP="00CF1A60">
      <w:r>
        <w:t>Based on the above scenario, following relationship can be made.</w:t>
      </w:r>
    </w:p>
    <w:p w:rsidR="00CF1A60" w:rsidRDefault="00B232F5" w:rsidP="00187579">
      <w:pPr>
        <w:jc w:val="center"/>
      </w:pPr>
      <w:r>
        <w:rPr>
          <w:noProof/>
        </w:rPr>
        <w:lastRenderedPageBreak/>
        <w:drawing>
          <wp:inline distT="0" distB="0" distL="0" distR="0" wp14:anchorId="58900F29" wp14:editId="586505CB">
            <wp:extent cx="3302635" cy="2638425"/>
            <wp:effectExtent l="19050" t="19050" r="12065" b="28575"/>
            <wp:docPr id="62" name="Picture 2"/>
            <wp:cNvGraphicFramePr/>
            <a:graphic xmlns:a="http://schemas.openxmlformats.org/drawingml/2006/main">
              <a:graphicData uri="http://schemas.openxmlformats.org/drawingml/2006/picture">
                <pic:pic xmlns:pic="http://schemas.openxmlformats.org/drawingml/2006/picture">
                  <pic:nvPicPr>
                    <pic:cNvPr id="19" name="Picture 2"/>
                    <pic:cNvPicPr/>
                  </pic:nvPicPr>
                  <pic:blipFill>
                    <a:blip r:embed="rId29"/>
                    <a:stretch>
                      <a:fillRect/>
                    </a:stretch>
                  </pic:blipFill>
                  <pic:spPr>
                    <a:xfrm>
                      <a:off x="0" y="0"/>
                      <a:ext cx="3302635" cy="2638425"/>
                    </a:xfrm>
                    <a:prstGeom prst="rect">
                      <a:avLst/>
                    </a:prstGeom>
                    <a:solidFill>
                      <a:schemeClr val="tx1"/>
                    </a:solidFill>
                    <a:ln>
                      <a:solidFill>
                        <a:schemeClr val="tx1"/>
                      </a:solidFill>
                    </a:ln>
                  </pic:spPr>
                </pic:pic>
              </a:graphicData>
            </a:graphic>
          </wp:inline>
        </w:drawing>
      </w:r>
    </w:p>
    <w:p w:rsidR="0019495B" w:rsidRPr="0019495B" w:rsidRDefault="00187579" w:rsidP="00BE77C5">
      <w:pPr>
        <w:pStyle w:val="Heading1"/>
        <w:numPr>
          <w:ilvl w:val="0"/>
          <w:numId w:val="16"/>
        </w:numPr>
      </w:pPr>
      <w:bookmarkStart w:id="31" w:name="_Toc516400789"/>
      <w:r>
        <w:t>Refresher on Database: Workshop - I -- Creating Entity Relationship Diagram from Real-time Scenario</w:t>
      </w:r>
      <w:bookmarkEnd w:id="31"/>
    </w:p>
    <w:p w:rsidR="00187579" w:rsidRDefault="00187579" w:rsidP="00187579">
      <w:pPr>
        <w:rPr>
          <w:b/>
        </w:rPr>
      </w:pPr>
      <w:r>
        <w:rPr>
          <w:b/>
        </w:rPr>
        <w:t>Scenario:</w:t>
      </w:r>
    </w:p>
    <w:p w:rsidR="00187579" w:rsidRDefault="00187579" w:rsidP="00187579">
      <w:r>
        <w:t>There are musical bands which record songs and request musical companies to launch their songs in the form of Album. Songs are written by song writers. Album can contain at least one song to be album and max of 12 songs. Writer can write multiple songs but songs are usually written irrespective of the number of person in the bands.</w:t>
      </w:r>
    </w:p>
    <w:p w:rsidR="00187579" w:rsidRDefault="00187579" w:rsidP="00187579">
      <w:r>
        <w:t>The entities and attributes can be derived in the following way:</w:t>
      </w:r>
    </w:p>
    <w:p w:rsidR="00187579" w:rsidRDefault="00187579" w:rsidP="00187579">
      <w:pPr>
        <w:rPr>
          <w:b/>
        </w:rPr>
      </w:pPr>
      <w:r>
        <w:rPr>
          <w:b/>
        </w:rPr>
        <w:t>Entities &amp; Attributes:</w:t>
      </w:r>
    </w:p>
    <w:tbl>
      <w:tblPr>
        <w:tblStyle w:val="TableGrid"/>
        <w:tblW w:w="0" w:type="auto"/>
        <w:tblLook w:val="04A0" w:firstRow="1" w:lastRow="0" w:firstColumn="1" w:lastColumn="0" w:noHBand="0" w:noVBand="1"/>
      </w:tblPr>
      <w:tblGrid>
        <w:gridCol w:w="2088"/>
        <w:gridCol w:w="7488"/>
      </w:tblGrid>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pPr>
              <w:rPr>
                <w:b/>
              </w:rPr>
            </w:pPr>
            <w:r>
              <w:rPr>
                <w:b/>
              </w:rPr>
              <w:t>Entity</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pPr>
              <w:rPr>
                <w:b/>
              </w:rPr>
            </w:pPr>
            <w:r>
              <w:rPr>
                <w:b/>
              </w:rPr>
              <w:t>Attributes</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Bands</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bname, total person, cat</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Songs</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sname, duration, language</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Writer</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wid, wname, charges, category</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Company</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cname, address, phone#</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Album</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aname, total_songs</w:t>
            </w:r>
          </w:p>
        </w:tc>
      </w:tr>
    </w:tbl>
    <w:p w:rsidR="00187579" w:rsidRDefault="00187579" w:rsidP="00187579"/>
    <w:p w:rsidR="00BC5692" w:rsidRDefault="00BC5692" w:rsidP="00187579"/>
    <w:p w:rsidR="00BC5692" w:rsidRDefault="00BC5692" w:rsidP="00187579"/>
    <w:p w:rsidR="00BC5692" w:rsidRDefault="00BC5692" w:rsidP="00187579"/>
    <w:p w:rsidR="00BC5692" w:rsidRDefault="00BC5692" w:rsidP="00187579"/>
    <w:p w:rsidR="00BC5692" w:rsidRDefault="00BC5692" w:rsidP="00187579"/>
    <w:p w:rsidR="00BC5692" w:rsidRDefault="00BC5692" w:rsidP="00187579"/>
    <w:p w:rsidR="00BC5692" w:rsidRDefault="00BC5692" w:rsidP="00187579">
      <w:pPr>
        <w:pStyle w:val="NoSpacing"/>
      </w:pPr>
    </w:p>
    <w:p w:rsidR="00187579" w:rsidRPr="00BC5692" w:rsidRDefault="00187579" w:rsidP="00BC5692">
      <w:pPr>
        <w:pStyle w:val="NoSpacing"/>
        <w:jc w:val="center"/>
        <w:rPr>
          <w:b/>
        </w:rPr>
      </w:pPr>
      <w:r w:rsidRPr="00BC5692">
        <w:rPr>
          <w:b/>
        </w:rPr>
        <w:t>Generating ERD of the Scenario</w:t>
      </w:r>
    </w:p>
    <w:p w:rsidR="00187579" w:rsidRDefault="00BC5692" w:rsidP="00187579">
      <w:pPr>
        <w:tabs>
          <w:tab w:val="right" w:pos="2783"/>
        </w:tabs>
        <w:rPr>
          <w:b/>
          <w:color w:val="FF0000"/>
        </w:rPr>
      </w:pPr>
      <w:r>
        <w:rPr>
          <w:noProof/>
        </w:rPr>
        <w:drawing>
          <wp:anchor distT="0" distB="0" distL="114300" distR="114300" simplePos="0" relativeHeight="251669504" behindDoc="1" locked="0" layoutInCell="1" allowOverlap="1" wp14:anchorId="4DEB5760" wp14:editId="5883D384">
            <wp:simplePos x="0" y="0"/>
            <wp:positionH relativeFrom="column">
              <wp:posOffset>1039495</wp:posOffset>
            </wp:positionH>
            <wp:positionV relativeFrom="paragraph">
              <wp:posOffset>213360</wp:posOffset>
            </wp:positionV>
            <wp:extent cx="4137660" cy="2668270"/>
            <wp:effectExtent l="19050" t="19050" r="15240" b="17780"/>
            <wp:wrapTight wrapText="bothSides">
              <wp:wrapPolygon edited="0">
                <wp:start x="-99" y="-154"/>
                <wp:lineTo x="-99" y="21590"/>
                <wp:lineTo x="21580" y="21590"/>
                <wp:lineTo x="21580" y="-154"/>
                <wp:lineTo x="-99" y="-154"/>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37660" cy="266827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00187579">
        <w:rPr>
          <w:b/>
          <w:color w:val="FF0000"/>
        </w:rPr>
        <w:tab/>
      </w:r>
    </w:p>
    <w:p w:rsidR="00187579" w:rsidRDefault="00187579" w:rsidP="00187579"/>
    <w:p w:rsidR="00187579" w:rsidRDefault="00187579" w:rsidP="00187579"/>
    <w:p w:rsidR="00187579" w:rsidRDefault="00187579" w:rsidP="00187579"/>
    <w:p w:rsidR="00187579" w:rsidRDefault="00187579" w:rsidP="00187579"/>
    <w:p w:rsidR="00187579" w:rsidRDefault="00187579" w:rsidP="00187579"/>
    <w:p w:rsidR="00187579" w:rsidRDefault="00187579" w:rsidP="00187579"/>
    <w:p w:rsidR="00187579" w:rsidRDefault="00187579" w:rsidP="00187579"/>
    <w:p w:rsidR="0019495B" w:rsidRPr="0019495B" w:rsidRDefault="0019495B" w:rsidP="0019495B"/>
    <w:p w:rsidR="0019495B" w:rsidRPr="0019495B" w:rsidRDefault="0019495B" w:rsidP="0019495B"/>
    <w:p w:rsidR="0019495B" w:rsidRPr="0019495B" w:rsidRDefault="0019495B" w:rsidP="0019495B"/>
    <w:p w:rsidR="00187579" w:rsidRPr="00187579" w:rsidRDefault="00187579" w:rsidP="00BE77C5">
      <w:pPr>
        <w:pStyle w:val="Heading1"/>
        <w:numPr>
          <w:ilvl w:val="0"/>
          <w:numId w:val="16"/>
        </w:numPr>
      </w:pPr>
      <w:bookmarkStart w:id="32" w:name="_Toc516400790"/>
      <w:r w:rsidRPr="00187579">
        <w:t>Refresher on Database:</w:t>
      </w:r>
      <w:r>
        <w:t xml:space="preserve"> Workshop - II --</w:t>
      </w:r>
      <w:r w:rsidRPr="00187579">
        <w:t xml:space="preserve"> Creating Entity Relationship Diagram from Real-time Scenario</w:t>
      </w:r>
      <w:bookmarkEnd w:id="32"/>
    </w:p>
    <w:p w:rsidR="00187579" w:rsidRDefault="00187579" w:rsidP="00187579">
      <w:pPr>
        <w:rPr>
          <w:b/>
        </w:rPr>
      </w:pPr>
      <w:r>
        <w:rPr>
          <w:b/>
        </w:rPr>
        <w:t>Scenario:</w:t>
      </w:r>
    </w:p>
    <w:p w:rsidR="00187579" w:rsidRDefault="00187579" w:rsidP="00187579">
      <w:r>
        <w:t>In airport management system, there are several flights which are either landing or taking off from Airport. There is more than one passenger on a particular flight. Passengers are allocated seat # when they purchase ticket. Plane can be associated to different flights during its lifecycle. Passenger can order different meals during flight and details are mentioned on the ticket in the form of either Asian or Non-Asian. Airport is managed by a manager.</w:t>
      </w:r>
    </w:p>
    <w:p w:rsidR="00187579" w:rsidRDefault="00187579" w:rsidP="00187579">
      <w:pPr>
        <w:rPr>
          <w:b/>
        </w:rPr>
      </w:pPr>
      <w:r>
        <w:rPr>
          <w:b/>
        </w:rPr>
        <w:t>Entities &amp; Attributes:</w:t>
      </w:r>
    </w:p>
    <w:tbl>
      <w:tblPr>
        <w:tblStyle w:val="TableGrid"/>
        <w:tblW w:w="0" w:type="auto"/>
        <w:tblLook w:val="04A0" w:firstRow="1" w:lastRow="0" w:firstColumn="1" w:lastColumn="0" w:noHBand="0" w:noVBand="1"/>
      </w:tblPr>
      <w:tblGrid>
        <w:gridCol w:w="2088"/>
        <w:gridCol w:w="7488"/>
      </w:tblGrid>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pPr>
              <w:rPr>
                <w:b/>
              </w:rPr>
            </w:pPr>
            <w:r>
              <w:rPr>
                <w:b/>
              </w:rPr>
              <w:t>Entity</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pPr>
              <w:rPr>
                <w:b/>
              </w:rPr>
            </w:pPr>
            <w:r>
              <w:rPr>
                <w:b/>
              </w:rPr>
              <w:t>Attributes</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Airport</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Aname, capacity, annual traffic</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Manager</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Employee ID (eid) ,Airport Name (aname), name</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Flight</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Flight ID (fid), Date of Departure (dod), Time of Dep. (tod) ,destination, aname</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Passenger</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Passenger ID (pid), pname, fid, contact, address, date</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Ticket</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Flight ID (fid), Ticket ID (tid), Passenger ID (pid), seat number, meal</w:t>
            </w:r>
          </w:p>
        </w:tc>
      </w:tr>
      <w:tr w:rsidR="00187579" w:rsidTr="00187579">
        <w:tc>
          <w:tcPr>
            <w:tcW w:w="2088" w:type="dxa"/>
            <w:tcBorders>
              <w:top w:val="single" w:sz="4" w:space="0" w:color="auto"/>
              <w:left w:val="single" w:sz="4" w:space="0" w:color="auto"/>
              <w:bottom w:val="single" w:sz="4" w:space="0" w:color="auto"/>
              <w:right w:val="single" w:sz="4" w:space="0" w:color="auto"/>
            </w:tcBorders>
            <w:hideMark/>
          </w:tcPr>
          <w:p w:rsidR="00187579" w:rsidRDefault="00187579">
            <w:r>
              <w:t>Plane</w:t>
            </w:r>
          </w:p>
        </w:tc>
        <w:tc>
          <w:tcPr>
            <w:tcW w:w="7488" w:type="dxa"/>
            <w:tcBorders>
              <w:top w:val="single" w:sz="4" w:space="0" w:color="auto"/>
              <w:left w:val="single" w:sz="4" w:space="0" w:color="auto"/>
              <w:bottom w:val="single" w:sz="4" w:space="0" w:color="auto"/>
              <w:right w:val="single" w:sz="4" w:space="0" w:color="auto"/>
            </w:tcBorders>
            <w:hideMark/>
          </w:tcPr>
          <w:p w:rsidR="00187579" w:rsidRDefault="00187579">
            <w:r>
              <w:t>Plane ID (pid), capacity, age</w:t>
            </w:r>
          </w:p>
        </w:tc>
      </w:tr>
    </w:tbl>
    <w:p w:rsidR="00187579" w:rsidRDefault="00187579" w:rsidP="00187579"/>
    <w:p w:rsidR="00BC5692" w:rsidRDefault="00BC5692" w:rsidP="00187579">
      <w:pPr>
        <w:pStyle w:val="NoSpacing"/>
      </w:pPr>
    </w:p>
    <w:p w:rsidR="00BC5692" w:rsidRDefault="00BC5692" w:rsidP="00187579">
      <w:pPr>
        <w:pStyle w:val="NoSpacing"/>
      </w:pPr>
    </w:p>
    <w:p w:rsidR="00187579" w:rsidRPr="00BC5692" w:rsidRDefault="00187579" w:rsidP="00BC5692">
      <w:pPr>
        <w:pStyle w:val="NoSpacing"/>
        <w:jc w:val="center"/>
        <w:rPr>
          <w:b/>
        </w:rPr>
      </w:pPr>
      <w:r w:rsidRPr="00BC5692">
        <w:rPr>
          <w:b/>
        </w:rPr>
        <w:lastRenderedPageBreak/>
        <w:t>Generating ERD of the Scenario</w:t>
      </w:r>
    </w:p>
    <w:p w:rsidR="00187579" w:rsidRDefault="00187579" w:rsidP="00187579">
      <w:bookmarkStart w:id="33" w:name="_GoBack"/>
      <w:bookmarkEnd w:id="33"/>
    </w:p>
    <w:p w:rsidR="00187579" w:rsidRDefault="00187579" w:rsidP="00187579"/>
    <w:p w:rsidR="00187579" w:rsidRDefault="00187579" w:rsidP="00187579">
      <w:pPr>
        <w:jc w:val="left"/>
      </w:pPr>
      <w:r>
        <w:rPr>
          <w:noProof/>
        </w:rPr>
        <w:drawing>
          <wp:anchor distT="0" distB="0" distL="114300" distR="114300" simplePos="0" relativeHeight="251671552" behindDoc="1" locked="0" layoutInCell="1" allowOverlap="1">
            <wp:simplePos x="0" y="0"/>
            <wp:positionH relativeFrom="column">
              <wp:posOffset>1171575</wp:posOffset>
            </wp:positionH>
            <wp:positionV relativeFrom="paragraph">
              <wp:posOffset>21590</wp:posOffset>
            </wp:positionV>
            <wp:extent cx="3797935" cy="2562225"/>
            <wp:effectExtent l="19050" t="19050" r="12065" b="28575"/>
            <wp:wrapTight wrapText="bothSides">
              <wp:wrapPolygon edited="0">
                <wp:start x="-108" y="-161"/>
                <wp:lineTo x="-108" y="21680"/>
                <wp:lineTo x="21560" y="21680"/>
                <wp:lineTo x="21560" y="-161"/>
                <wp:lineTo x="-108" y="-161"/>
              </wp:wrapPolygon>
            </wp:wrapTight>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97935" cy="25622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187579" w:rsidRDefault="00187579" w:rsidP="00187579">
      <w:pPr>
        <w:jc w:val="left"/>
      </w:pPr>
    </w:p>
    <w:p w:rsidR="00187579" w:rsidRDefault="00187579" w:rsidP="00187579">
      <w:pPr>
        <w:jc w:val="left"/>
      </w:pPr>
    </w:p>
    <w:p w:rsidR="00187579" w:rsidRDefault="00187579" w:rsidP="00187579">
      <w:pPr>
        <w:jc w:val="left"/>
      </w:pPr>
    </w:p>
    <w:p w:rsidR="00187579" w:rsidRDefault="00187579" w:rsidP="00187579">
      <w:pPr>
        <w:jc w:val="left"/>
      </w:pPr>
    </w:p>
    <w:p w:rsidR="00187579" w:rsidRDefault="00187579" w:rsidP="00187579">
      <w:pPr>
        <w:jc w:val="left"/>
      </w:pPr>
    </w:p>
    <w:p w:rsidR="00187579" w:rsidRDefault="00187579" w:rsidP="00187579">
      <w:pPr>
        <w:jc w:val="left"/>
      </w:pPr>
    </w:p>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Default="0042660F" w:rsidP="0042660F"/>
    <w:p w:rsidR="0042660F" w:rsidRPr="0042660F" w:rsidRDefault="0042660F" w:rsidP="0042660F"/>
    <w:p w:rsidR="00A64A8B" w:rsidRDefault="00116E8E" w:rsidP="002B5C1C">
      <w:r>
        <w:t xml:space="preserve"> </w:t>
      </w:r>
    </w:p>
    <w:p w:rsidR="002B5C1C" w:rsidRPr="00A64A8B" w:rsidRDefault="002B5C1C" w:rsidP="002B5C1C"/>
    <w:p w:rsidR="00A64A8B" w:rsidRDefault="00A64A8B" w:rsidP="00A64A8B"/>
    <w:p w:rsidR="00E77C9E" w:rsidRPr="00E77C9E" w:rsidRDefault="00E77C9E" w:rsidP="00E77C9E"/>
    <w:p w:rsidR="003B7B28" w:rsidRPr="003B7B28" w:rsidRDefault="00797481" w:rsidP="00E77C9E">
      <w:r>
        <w:t xml:space="preserve"> </w:t>
      </w:r>
      <w:r w:rsidR="00DF6E41">
        <w:t xml:space="preserve">   </w:t>
      </w:r>
    </w:p>
    <w:p w:rsidR="003B7B28" w:rsidRPr="003B7B28" w:rsidRDefault="003B7B28" w:rsidP="003B7B28"/>
    <w:p w:rsidR="003B7B28" w:rsidRPr="003B7B28" w:rsidRDefault="003B7B28" w:rsidP="003B7B28"/>
    <w:p w:rsidR="003B7B28" w:rsidRPr="003B7B28" w:rsidRDefault="003B7B28" w:rsidP="003B7B28"/>
    <w:p w:rsidR="0001604C" w:rsidRPr="0001604C" w:rsidRDefault="003B7B28" w:rsidP="0001604C">
      <w:r>
        <w:t xml:space="preserve"> </w:t>
      </w:r>
      <w:r w:rsidR="005C7181">
        <w:t xml:space="preserve"> </w:t>
      </w:r>
    </w:p>
    <w:p w:rsidR="001E7F47" w:rsidRPr="001E7F47" w:rsidRDefault="001E7F47" w:rsidP="001E7F47"/>
    <w:p w:rsidR="00C30D98" w:rsidRDefault="00C30D98" w:rsidP="00C30D98"/>
    <w:p w:rsidR="00C30D98" w:rsidRDefault="00C30D98" w:rsidP="00C30D98"/>
    <w:p w:rsidR="008805BC" w:rsidRPr="008805BC" w:rsidRDefault="008805BC" w:rsidP="008805BC"/>
    <w:p w:rsidR="00EF6FE6" w:rsidRPr="00EF6FE6" w:rsidRDefault="00EF6FE6" w:rsidP="00EF6FE6">
      <w:r>
        <w:t xml:space="preserve">  </w:t>
      </w:r>
    </w:p>
    <w:p w:rsidR="005A2F3E" w:rsidRPr="00791DA3" w:rsidRDefault="004E1769" w:rsidP="005A2F3E">
      <w:r>
        <w:rPr>
          <w:noProof/>
        </w:rPr>
        <w:t xml:space="preserve"> </w:t>
      </w:r>
      <w:r w:rsidR="005A2F3E">
        <w:rPr>
          <w:noProof/>
        </w:rPr>
        <w:t xml:space="preserve"> </w:t>
      </w:r>
    </w:p>
    <w:sectPr w:rsidR="005A2F3E" w:rsidRPr="00791DA3" w:rsidSect="00D028AB">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7C5" w:rsidRDefault="00BE77C5" w:rsidP="00EA2BE1">
      <w:pPr>
        <w:spacing w:after="0" w:line="240" w:lineRule="auto"/>
      </w:pPr>
      <w:r>
        <w:separator/>
      </w:r>
    </w:p>
  </w:endnote>
  <w:endnote w:type="continuationSeparator" w:id="0">
    <w:p w:rsidR="00BE77C5" w:rsidRDefault="00BE77C5" w:rsidP="00EA2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136734"/>
      <w:docPartObj>
        <w:docPartGallery w:val="Page Numbers (Bottom of Page)"/>
        <w:docPartUnique/>
      </w:docPartObj>
    </w:sdtPr>
    <w:sdtContent>
      <w:p w:rsidR="00691ABB" w:rsidRDefault="00691ABB">
        <w:pPr>
          <w:pStyle w:val="Footer"/>
          <w:jc w:val="right"/>
        </w:pPr>
        <w:r>
          <w:t xml:space="preserve">Page | </w:t>
        </w:r>
        <w:r>
          <w:fldChar w:fldCharType="begin"/>
        </w:r>
        <w:r>
          <w:instrText xml:space="preserve"> PAGE   \* MERGEFORMAT </w:instrText>
        </w:r>
        <w:r>
          <w:fldChar w:fldCharType="separate"/>
        </w:r>
        <w:r w:rsidR="00BC5692">
          <w:rPr>
            <w:noProof/>
          </w:rPr>
          <w:t>19</w:t>
        </w:r>
        <w:r>
          <w:rPr>
            <w:noProof/>
          </w:rPr>
          <w:fldChar w:fldCharType="end"/>
        </w:r>
      </w:p>
    </w:sdtContent>
  </w:sdt>
  <w:p w:rsidR="00691ABB" w:rsidRDefault="00691A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7C5" w:rsidRDefault="00BE77C5" w:rsidP="00EA2BE1">
      <w:pPr>
        <w:spacing w:after="0" w:line="240" w:lineRule="auto"/>
      </w:pPr>
      <w:r>
        <w:separator/>
      </w:r>
    </w:p>
  </w:footnote>
  <w:footnote w:type="continuationSeparator" w:id="0">
    <w:p w:rsidR="00BE77C5" w:rsidRDefault="00BE77C5" w:rsidP="00EA2BE1">
      <w:pPr>
        <w:spacing w:after="0" w:line="240" w:lineRule="auto"/>
      </w:pPr>
      <w:r>
        <w:continuationSeparator/>
      </w:r>
    </w:p>
  </w:footnote>
  <w:footnote w:id="1">
    <w:p w:rsidR="00691ABB" w:rsidRDefault="00691ABB">
      <w:pPr>
        <w:pStyle w:val="FootnoteText"/>
      </w:pPr>
      <w:r>
        <w:rPr>
          <w:rStyle w:val="FootnoteReference"/>
        </w:rPr>
        <w:footnoteRef/>
      </w:r>
      <w:r>
        <w:t xml:space="preserve"> </w:t>
      </w:r>
      <w:r w:rsidRPr="00816ACF">
        <w:t>https://www.mckinsey.com/industries/retail/our-insights/how-retailers-can-keep-up-with-consumers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C0739"/>
    <w:multiLevelType w:val="hybridMultilevel"/>
    <w:tmpl w:val="85081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4EE3ED8"/>
    <w:multiLevelType w:val="hybridMultilevel"/>
    <w:tmpl w:val="3718D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D713E6"/>
    <w:multiLevelType w:val="hybridMultilevel"/>
    <w:tmpl w:val="5DCA692E"/>
    <w:lvl w:ilvl="0" w:tplc="115E9792">
      <w:start w:val="1"/>
      <w:numFmt w:val="upperLetter"/>
      <w:pStyle w:val="Heading2"/>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352849"/>
    <w:multiLevelType w:val="hybridMultilevel"/>
    <w:tmpl w:val="327C400E"/>
    <w:lvl w:ilvl="0" w:tplc="0409000F">
      <w:start w:val="5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FC3E0B"/>
    <w:multiLevelType w:val="hybridMultilevel"/>
    <w:tmpl w:val="F168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E209C3"/>
    <w:multiLevelType w:val="hybridMultilevel"/>
    <w:tmpl w:val="F7C287E6"/>
    <w:lvl w:ilvl="0" w:tplc="4B8CA92E">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77B0841"/>
    <w:multiLevelType w:val="hybridMultilevel"/>
    <w:tmpl w:val="B9265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74507F"/>
    <w:multiLevelType w:val="hybridMultilevel"/>
    <w:tmpl w:val="3D96382C"/>
    <w:lvl w:ilvl="0" w:tplc="0A3E42A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19B3F01"/>
    <w:multiLevelType w:val="hybridMultilevel"/>
    <w:tmpl w:val="A126C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645FC8"/>
    <w:multiLevelType w:val="hybridMultilevel"/>
    <w:tmpl w:val="750CE0DA"/>
    <w:lvl w:ilvl="0" w:tplc="C92AE0A4">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9E2602"/>
    <w:multiLevelType w:val="hybridMultilevel"/>
    <w:tmpl w:val="96EEB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550965"/>
    <w:multiLevelType w:val="hybridMultilevel"/>
    <w:tmpl w:val="1F08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9B3329"/>
    <w:multiLevelType w:val="hybridMultilevel"/>
    <w:tmpl w:val="D478B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5138A9"/>
    <w:multiLevelType w:val="hybridMultilevel"/>
    <w:tmpl w:val="F22AF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E25FA1"/>
    <w:multiLevelType w:val="hybridMultilevel"/>
    <w:tmpl w:val="A126C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FE3348"/>
    <w:multiLevelType w:val="hybridMultilevel"/>
    <w:tmpl w:val="398E8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2"/>
  </w:num>
  <w:num w:numId="4">
    <w:abstractNumId w:val="6"/>
  </w:num>
  <w:num w:numId="5">
    <w:abstractNumId w:val="4"/>
  </w:num>
  <w:num w:numId="6">
    <w:abstractNumId w:val="10"/>
  </w:num>
  <w:num w:numId="7">
    <w:abstractNumId w:val="11"/>
  </w:num>
  <w:num w:numId="8">
    <w:abstractNumId w:val="13"/>
  </w:num>
  <w:num w:numId="9">
    <w:abstractNumId w:val="1"/>
  </w:num>
  <w:num w:numId="10">
    <w:abstractNumId w:val="8"/>
  </w:num>
  <w:num w:numId="11">
    <w:abstractNumId w:val="14"/>
  </w:num>
  <w:num w:numId="12">
    <w:abstractNumId w:val="15"/>
  </w:num>
  <w:num w:numId="13">
    <w:abstractNumId w:val="0"/>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6F2"/>
    <w:rsid w:val="00002A68"/>
    <w:rsid w:val="00003BFD"/>
    <w:rsid w:val="00012F95"/>
    <w:rsid w:val="00013EC0"/>
    <w:rsid w:val="0001604C"/>
    <w:rsid w:val="00020094"/>
    <w:rsid w:val="00031B6D"/>
    <w:rsid w:val="00034319"/>
    <w:rsid w:val="00034808"/>
    <w:rsid w:val="000348E5"/>
    <w:rsid w:val="00034A70"/>
    <w:rsid w:val="00034C4A"/>
    <w:rsid w:val="000370B9"/>
    <w:rsid w:val="00043D9C"/>
    <w:rsid w:val="00046D3D"/>
    <w:rsid w:val="00050B90"/>
    <w:rsid w:val="00052B01"/>
    <w:rsid w:val="00053859"/>
    <w:rsid w:val="00054F65"/>
    <w:rsid w:val="00060596"/>
    <w:rsid w:val="00065FD2"/>
    <w:rsid w:val="000709A5"/>
    <w:rsid w:val="00072689"/>
    <w:rsid w:val="00075B0C"/>
    <w:rsid w:val="00076EB2"/>
    <w:rsid w:val="000772BF"/>
    <w:rsid w:val="00083DDA"/>
    <w:rsid w:val="00087B96"/>
    <w:rsid w:val="0009437F"/>
    <w:rsid w:val="00095E4C"/>
    <w:rsid w:val="000A658B"/>
    <w:rsid w:val="000A7996"/>
    <w:rsid w:val="000B09F7"/>
    <w:rsid w:val="000B135C"/>
    <w:rsid w:val="000B3E87"/>
    <w:rsid w:val="000B55C8"/>
    <w:rsid w:val="000C0E11"/>
    <w:rsid w:val="000C1826"/>
    <w:rsid w:val="000C1ECC"/>
    <w:rsid w:val="000C4D2D"/>
    <w:rsid w:val="000C751C"/>
    <w:rsid w:val="000D1441"/>
    <w:rsid w:val="000D33B9"/>
    <w:rsid w:val="000D3408"/>
    <w:rsid w:val="000D62E4"/>
    <w:rsid w:val="000D7BB8"/>
    <w:rsid w:val="000E304D"/>
    <w:rsid w:val="000E4790"/>
    <w:rsid w:val="000E6F80"/>
    <w:rsid w:val="000F2CE4"/>
    <w:rsid w:val="000F2FFB"/>
    <w:rsid w:val="000F5869"/>
    <w:rsid w:val="000F6199"/>
    <w:rsid w:val="000F743A"/>
    <w:rsid w:val="000F7F96"/>
    <w:rsid w:val="00100DAF"/>
    <w:rsid w:val="001042CD"/>
    <w:rsid w:val="0010583B"/>
    <w:rsid w:val="001063BD"/>
    <w:rsid w:val="00111D6D"/>
    <w:rsid w:val="0011496B"/>
    <w:rsid w:val="00115906"/>
    <w:rsid w:val="00116E8E"/>
    <w:rsid w:val="00120306"/>
    <w:rsid w:val="00120391"/>
    <w:rsid w:val="0012146E"/>
    <w:rsid w:val="00124888"/>
    <w:rsid w:val="001275E5"/>
    <w:rsid w:val="00132490"/>
    <w:rsid w:val="00133207"/>
    <w:rsid w:val="001337A9"/>
    <w:rsid w:val="00135E38"/>
    <w:rsid w:val="001379E2"/>
    <w:rsid w:val="00140504"/>
    <w:rsid w:val="0014308D"/>
    <w:rsid w:val="0014356E"/>
    <w:rsid w:val="00144484"/>
    <w:rsid w:val="0014572F"/>
    <w:rsid w:val="00146A0E"/>
    <w:rsid w:val="001476DE"/>
    <w:rsid w:val="001505D9"/>
    <w:rsid w:val="00151C1C"/>
    <w:rsid w:val="001541AA"/>
    <w:rsid w:val="00154610"/>
    <w:rsid w:val="00160F87"/>
    <w:rsid w:val="00161793"/>
    <w:rsid w:val="00161AD6"/>
    <w:rsid w:val="001627A0"/>
    <w:rsid w:val="0016304A"/>
    <w:rsid w:val="00163B1D"/>
    <w:rsid w:val="00163C57"/>
    <w:rsid w:val="001645CD"/>
    <w:rsid w:val="00164D83"/>
    <w:rsid w:val="001677E3"/>
    <w:rsid w:val="00170C93"/>
    <w:rsid w:val="001732E3"/>
    <w:rsid w:val="00173A3F"/>
    <w:rsid w:val="00174AEB"/>
    <w:rsid w:val="00180EFE"/>
    <w:rsid w:val="001821F0"/>
    <w:rsid w:val="00187579"/>
    <w:rsid w:val="00187685"/>
    <w:rsid w:val="0019152C"/>
    <w:rsid w:val="00193AD7"/>
    <w:rsid w:val="001947FF"/>
    <w:rsid w:val="0019495B"/>
    <w:rsid w:val="00195991"/>
    <w:rsid w:val="001A0234"/>
    <w:rsid w:val="001A2057"/>
    <w:rsid w:val="001A21ED"/>
    <w:rsid w:val="001A41FD"/>
    <w:rsid w:val="001A428A"/>
    <w:rsid w:val="001A5481"/>
    <w:rsid w:val="001A6A72"/>
    <w:rsid w:val="001B33C5"/>
    <w:rsid w:val="001B4E12"/>
    <w:rsid w:val="001B4E5E"/>
    <w:rsid w:val="001C0B46"/>
    <w:rsid w:val="001C1F5C"/>
    <w:rsid w:val="001C4259"/>
    <w:rsid w:val="001C6146"/>
    <w:rsid w:val="001D0332"/>
    <w:rsid w:val="001D2864"/>
    <w:rsid w:val="001D531B"/>
    <w:rsid w:val="001D679E"/>
    <w:rsid w:val="001E007E"/>
    <w:rsid w:val="001E143D"/>
    <w:rsid w:val="001E3D54"/>
    <w:rsid w:val="001E5EEE"/>
    <w:rsid w:val="001E62CA"/>
    <w:rsid w:val="001E6424"/>
    <w:rsid w:val="001E7F47"/>
    <w:rsid w:val="001F0BE5"/>
    <w:rsid w:val="001F0CB4"/>
    <w:rsid w:val="001F240F"/>
    <w:rsid w:val="001F3763"/>
    <w:rsid w:val="0020156D"/>
    <w:rsid w:val="00205B33"/>
    <w:rsid w:val="00207539"/>
    <w:rsid w:val="002075D5"/>
    <w:rsid w:val="002140FB"/>
    <w:rsid w:val="00215BFD"/>
    <w:rsid w:val="00216656"/>
    <w:rsid w:val="002176BD"/>
    <w:rsid w:val="00223746"/>
    <w:rsid w:val="00223B12"/>
    <w:rsid w:val="00223E04"/>
    <w:rsid w:val="0022407C"/>
    <w:rsid w:val="0022466B"/>
    <w:rsid w:val="0022637E"/>
    <w:rsid w:val="00232977"/>
    <w:rsid w:val="002329B6"/>
    <w:rsid w:val="00235A38"/>
    <w:rsid w:val="002363F5"/>
    <w:rsid w:val="00244279"/>
    <w:rsid w:val="00250359"/>
    <w:rsid w:val="0025383F"/>
    <w:rsid w:val="00254E1D"/>
    <w:rsid w:val="0025742B"/>
    <w:rsid w:val="0026210B"/>
    <w:rsid w:val="002629CE"/>
    <w:rsid w:val="00265C37"/>
    <w:rsid w:val="00265DA6"/>
    <w:rsid w:val="00270276"/>
    <w:rsid w:val="00271D87"/>
    <w:rsid w:val="002735E3"/>
    <w:rsid w:val="00277434"/>
    <w:rsid w:val="00277937"/>
    <w:rsid w:val="00277BFE"/>
    <w:rsid w:val="00280541"/>
    <w:rsid w:val="002819DA"/>
    <w:rsid w:val="00282600"/>
    <w:rsid w:val="00282A79"/>
    <w:rsid w:val="002843EE"/>
    <w:rsid w:val="00291C68"/>
    <w:rsid w:val="0029373A"/>
    <w:rsid w:val="00297142"/>
    <w:rsid w:val="002B212A"/>
    <w:rsid w:val="002B21C7"/>
    <w:rsid w:val="002B4533"/>
    <w:rsid w:val="002B5C1C"/>
    <w:rsid w:val="002B6515"/>
    <w:rsid w:val="002B6C41"/>
    <w:rsid w:val="002B7E81"/>
    <w:rsid w:val="002C0D10"/>
    <w:rsid w:val="002C16A5"/>
    <w:rsid w:val="002C1809"/>
    <w:rsid w:val="002C2F13"/>
    <w:rsid w:val="002C52CD"/>
    <w:rsid w:val="002C574A"/>
    <w:rsid w:val="002C65F5"/>
    <w:rsid w:val="002D6DB5"/>
    <w:rsid w:val="002E0063"/>
    <w:rsid w:val="002E1336"/>
    <w:rsid w:val="002E45B1"/>
    <w:rsid w:val="002E57D7"/>
    <w:rsid w:val="002E59B1"/>
    <w:rsid w:val="002E5BC9"/>
    <w:rsid w:val="002E6342"/>
    <w:rsid w:val="002F20A5"/>
    <w:rsid w:val="002F30E9"/>
    <w:rsid w:val="002F3BE2"/>
    <w:rsid w:val="002F42EF"/>
    <w:rsid w:val="002F4CE7"/>
    <w:rsid w:val="002F4E70"/>
    <w:rsid w:val="002F557D"/>
    <w:rsid w:val="002F6594"/>
    <w:rsid w:val="002F736F"/>
    <w:rsid w:val="003018DC"/>
    <w:rsid w:val="00303C9D"/>
    <w:rsid w:val="00304345"/>
    <w:rsid w:val="0030560E"/>
    <w:rsid w:val="00310173"/>
    <w:rsid w:val="0031531A"/>
    <w:rsid w:val="00317CF4"/>
    <w:rsid w:val="00324FA0"/>
    <w:rsid w:val="003252E0"/>
    <w:rsid w:val="00327544"/>
    <w:rsid w:val="00331147"/>
    <w:rsid w:val="00334302"/>
    <w:rsid w:val="00336C69"/>
    <w:rsid w:val="00337B4E"/>
    <w:rsid w:val="00342636"/>
    <w:rsid w:val="003478BA"/>
    <w:rsid w:val="00350AF9"/>
    <w:rsid w:val="00350E63"/>
    <w:rsid w:val="0035200E"/>
    <w:rsid w:val="003523E8"/>
    <w:rsid w:val="00355A42"/>
    <w:rsid w:val="00357B37"/>
    <w:rsid w:val="0036040A"/>
    <w:rsid w:val="00360FC4"/>
    <w:rsid w:val="00361059"/>
    <w:rsid w:val="00362332"/>
    <w:rsid w:val="0036574F"/>
    <w:rsid w:val="0036655C"/>
    <w:rsid w:val="00375C72"/>
    <w:rsid w:val="003774A8"/>
    <w:rsid w:val="00382A4E"/>
    <w:rsid w:val="003834BB"/>
    <w:rsid w:val="0038534B"/>
    <w:rsid w:val="00392257"/>
    <w:rsid w:val="00393F56"/>
    <w:rsid w:val="00397405"/>
    <w:rsid w:val="003A031E"/>
    <w:rsid w:val="003A1E62"/>
    <w:rsid w:val="003A2255"/>
    <w:rsid w:val="003A2919"/>
    <w:rsid w:val="003A2B6C"/>
    <w:rsid w:val="003A4077"/>
    <w:rsid w:val="003A432A"/>
    <w:rsid w:val="003A44D9"/>
    <w:rsid w:val="003A4744"/>
    <w:rsid w:val="003A4CE0"/>
    <w:rsid w:val="003A64CD"/>
    <w:rsid w:val="003B0FC5"/>
    <w:rsid w:val="003B193F"/>
    <w:rsid w:val="003B3916"/>
    <w:rsid w:val="003B4C02"/>
    <w:rsid w:val="003B5187"/>
    <w:rsid w:val="003B5846"/>
    <w:rsid w:val="003B7B28"/>
    <w:rsid w:val="003C290E"/>
    <w:rsid w:val="003C5318"/>
    <w:rsid w:val="003C6C77"/>
    <w:rsid w:val="003C6CDF"/>
    <w:rsid w:val="003D0B79"/>
    <w:rsid w:val="003D3553"/>
    <w:rsid w:val="003D5E42"/>
    <w:rsid w:val="003E1EEF"/>
    <w:rsid w:val="003E3472"/>
    <w:rsid w:val="003F261A"/>
    <w:rsid w:val="003F4662"/>
    <w:rsid w:val="003F4FAC"/>
    <w:rsid w:val="003F56AD"/>
    <w:rsid w:val="0040119D"/>
    <w:rsid w:val="004050BE"/>
    <w:rsid w:val="004053C6"/>
    <w:rsid w:val="004072A8"/>
    <w:rsid w:val="00411D7D"/>
    <w:rsid w:val="00416532"/>
    <w:rsid w:val="00417137"/>
    <w:rsid w:val="00417DB9"/>
    <w:rsid w:val="004200F8"/>
    <w:rsid w:val="00421319"/>
    <w:rsid w:val="00423673"/>
    <w:rsid w:val="004245D5"/>
    <w:rsid w:val="0042660F"/>
    <w:rsid w:val="0042669A"/>
    <w:rsid w:val="004266E0"/>
    <w:rsid w:val="004325C3"/>
    <w:rsid w:val="00435069"/>
    <w:rsid w:val="004360EB"/>
    <w:rsid w:val="00440C47"/>
    <w:rsid w:val="00441E26"/>
    <w:rsid w:val="004420FA"/>
    <w:rsid w:val="0044366D"/>
    <w:rsid w:val="0044419C"/>
    <w:rsid w:val="00444604"/>
    <w:rsid w:val="00446DB5"/>
    <w:rsid w:val="004517EA"/>
    <w:rsid w:val="0045212A"/>
    <w:rsid w:val="00452D60"/>
    <w:rsid w:val="00453337"/>
    <w:rsid w:val="00455E1D"/>
    <w:rsid w:val="00456644"/>
    <w:rsid w:val="004614B1"/>
    <w:rsid w:val="004634B2"/>
    <w:rsid w:val="004635A4"/>
    <w:rsid w:val="0046484B"/>
    <w:rsid w:val="00466E65"/>
    <w:rsid w:val="0047004A"/>
    <w:rsid w:val="00471530"/>
    <w:rsid w:val="004740B3"/>
    <w:rsid w:val="00474CC7"/>
    <w:rsid w:val="00475DC5"/>
    <w:rsid w:val="00477709"/>
    <w:rsid w:val="004831EC"/>
    <w:rsid w:val="00483A81"/>
    <w:rsid w:val="004867F4"/>
    <w:rsid w:val="004903A8"/>
    <w:rsid w:val="004903FF"/>
    <w:rsid w:val="004910CC"/>
    <w:rsid w:val="00491BF7"/>
    <w:rsid w:val="004937E6"/>
    <w:rsid w:val="00493A88"/>
    <w:rsid w:val="004972CD"/>
    <w:rsid w:val="00497F17"/>
    <w:rsid w:val="004A2C28"/>
    <w:rsid w:val="004A2E7C"/>
    <w:rsid w:val="004A3A9B"/>
    <w:rsid w:val="004A4693"/>
    <w:rsid w:val="004A5E3B"/>
    <w:rsid w:val="004B22BD"/>
    <w:rsid w:val="004C0E0F"/>
    <w:rsid w:val="004C146C"/>
    <w:rsid w:val="004C29C2"/>
    <w:rsid w:val="004C2B12"/>
    <w:rsid w:val="004C6768"/>
    <w:rsid w:val="004C713B"/>
    <w:rsid w:val="004D3395"/>
    <w:rsid w:val="004D3595"/>
    <w:rsid w:val="004D5AD2"/>
    <w:rsid w:val="004D6649"/>
    <w:rsid w:val="004E1769"/>
    <w:rsid w:val="004E181A"/>
    <w:rsid w:val="004E55E2"/>
    <w:rsid w:val="004F03E2"/>
    <w:rsid w:val="004F0E7B"/>
    <w:rsid w:val="004F1402"/>
    <w:rsid w:val="004F6180"/>
    <w:rsid w:val="004F6F94"/>
    <w:rsid w:val="00500B43"/>
    <w:rsid w:val="005039C8"/>
    <w:rsid w:val="005063E6"/>
    <w:rsid w:val="00513AD5"/>
    <w:rsid w:val="005263B1"/>
    <w:rsid w:val="00530A8C"/>
    <w:rsid w:val="0053279E"/>
    <w:rsid w:val="00535FB0"/>
    <w:rsid w:val="00536228"/>
    <w:rsid w:val="00542DD7"/>
    <w:rsid w:val="0054651A"/>
    <w:rsid w:val="00546E8D"/>
    <w:rsid w:val="005477B6"/>
    <w:rsid w:val="005477F2"/>
    <w:rsid w:val="00547B5E"/>
    <w:rsid w:val="00551E28"/>
    <w:rsid w:val="005529F8"/>
    <w:rsid w:val="0055593A"/>
    <w:rsid w:val="00561902"/>
    <w:rsid w:val="00562485"/>
    <w:rsid w:val="0056374B"/>
    <w:rsid w:val="00565357"/>
    <w:rsid w:val="0057027D"/>
    <w:rsid w:val="00575634"/>
    <w:rsid w:val="00575888"/>
    <w:rsid w:val="00576CF2"/>
    <w:rsid w:val="005816A0"/>
    <w:rsid w:val="0058463C"/>
    <w:rsid w:val="005859A7"/>
    <w:rsid w:val="00585E1D"/>
    <w:rsid w:val="00590869"/>
    <w:rsid w:val="00590C4B"/>
    <w:rsid w:val="0059328A"/>
    <w:rsid w:val="005935BD"/>
    <w:rsid w:val="00595E1B"/>
    <w:rsid w:val="0059793F"/>
    <w:rsid w:val="005A2F3E"/>
    <w:rsid w:val="005A3F8A"/>
    <w:rsid w:val="005B0B32"/>
    <w:rsid w:val="005B159A"/>
    <w:rsid w:val="005B4BA2"/>
    <w:rsid w:val="005B55C6"/>
    <w:rsid w:val="005B56AC"/>
    <w:rsid w:val="005B7084"/>
    <w:rsid w:val="005B7589"/>
    <w:rsid w:val="005C084E"/>
    <w:rsid w:val="005C1BD5"/>
    <w:rsid w:val="005C243E"/>
    <w:rsid w:val="005C2669"/>
    <w:rsid w:val="005C5713"/>
    <w:rsid w:val="005C7181"/>
    <w:rsid w:val="005D0A8B"/>
    <w:rsid w:val="005D18BD"/>
    <w:rsid w:val="005D1D25"/>
    <w:rsid w:val="005D1FEA"/>
    <w:rsid w:val="005D6D43"/>
    <w:rsid w:val="005E05A0"/>
    <w:rsid w:val="005E4077"/>
    <w:rsid w:val="005F2952"/>
    <w:rsid w:val="005F7901"/>
    <w:rsid w:val="0060065A"/>
    <w:rsid w:val="006006DE"/>
    <w:rsid w:val="00603522"/>
    <w:rsid w:val="00605D86"/>
    <w:rsid w:val="00610C5C"/>
    <w:rsid w:val="006138D1"/>
    <w:rsid w:val="006155D1"/>
    <w:rsid w:val="00625B5D"/>
    <w:rsid w:val="00625F5A"/>
    <w:rsid w:val="006301E0"/>
    <w:rsid w:val="00631CF5"/>
    <w:rsid w:val="00633C0E"/>
    <w:rsid w:val="00633C30"/>
    <w:rsid w:val="00634B16"/>
    <w:rsid w:val="00634E84"/>
    <w:rsid w:val="006354CD"/>
    <w:rsid w:val="00640D03"/>
    <w:rsid w:val="00641CF6"/>
    <w:rsid w:val="006422A6"/>
    <w:rsid w:val="006432D1"/>
    <w:rsid w:val="0064373E"/>
    <w:rsid w:val="00643FB4"/>
    <w:rsid w:val="00644BFF"/>
    <w:rsid w:val="0064657C"/>
    <w:rsid w:val="00650907"/>
    <w:rsid w:val="00652F0C"/>
    <w:rsid w:val="00653BCA"/>
    <w:rsid w:val="006570C8"/>
    <w:rsid w:val="00657CCF"/>
    <w:rsid w:val="00657EBA"/>
    <w:rsid w:val="00662BFE"/>
    <w:rsid w:val="00662F30"/>
    <w:rsid w:val="0067036B"/>
    <w:rsid w:val="00670713"/>
    <w:rsid w:val="00673F72"/>
    <w:rsid w:val="006750D8"/>
    <w:rsid w:val="00681768"/>
    <w:rsid w:val="00682ADF"/>
    <w:rsid w:val="00683DF2"/>
    <w:rsid w:val="0068522D"/>
    <w:rsid w:val="00690A68"/>
    <w:rsid w:val="00691ABB"/>
    <w:rsid w:val="0069223A"/>
    <w:rsid w:val="0069599B"/>
    <w:rsid w:val="00695CA8"/>
    <w:rsid w:val="00695FDA"/>
    <w:rsid w:val="00696E94"/>
    <w:rsid w:val="006A00A5"/>
    <w:rsid w:val="006A6957"/>
    <w:rsid w:val="006A7A3A"/>
    <w:rsid w:val="006B2AC5"/>
    <w:rsid w:val="006B3EA1"/>
    <w:rsid w:val="006B43F8"/>
    <w:rsid w:val="006B5892"/>
    <w:rsid w:val="006C07E2"/>
    <w:rsid w:val="006C233F"/>
    <w:rsid w:val="006D1DB6"/>
    <w:rsid w:val="006D2E7D"/>
    <w:rsid w:val="006D3C60"/>
    <w:rsid w:val="006D3DEF"/>
    <w:rsid w:val="006D5897"/>
    <w:rsid w:val="006D7285"/>
    <w:rsid w:val="006E5165"/>
    <w:rsid w:val="006E74EB"/>
    <w:rsid w:val="006F11F7"/>
    <w:rsid w:val="006F12E3"/>
    <w:rsid w:val="006F2AEF"/>
    <w:rsid w:val="006F7E3A"/>
    <w:rsid w:val="007001CD"/>
    <w:rsid w:val="007003D9"/>
    <w:rsid w:val="00707527"/>
    <w:rsid w:val="00710A4B"/>
    <w:rsid w:val="00710C7B"/>
    <w:rsid w:val="00713865"/>
    <w:rsid w:val="00714A20"/>
    <w:rsid w:val="00715374"/>
    <w:rsid w:val="0071685E"/>
    <w:rsid w:val="007212B3"/>
    <w:rsid w:val="00721688"/>
    <w:rsid w:val="007227FA"/>
    <w:rsid w:val="007235C5"/>
    <w:rsid w:val="007271F2"/>
    <w:rsid w:val="007276EC"/>
    <w:rsid w:val="00731005"/>
    <w:rsid w:val="007313DF"/>
    <w:rsid w:val="007363D8"/>
    <w:rsid w:val="007376F8"/>
    <w:rsid w:val="00737B3E"/>
    <w:rsid w:val="00737B5E"/>
    <w:rsid w:val="0074044B"/>
    <w:rsid w:val="00741216"/>
    <w:rsid w:val="00743376"/>
    <w:rsid w:val="00743929"/>
    <w:rsid w:val="007452CC"/>
    <w:rsid w:val="0074595D"/>
    <w:rsid w:val="007473DB"/>
    <w:rsid w:val="0075149A"/>
    <w:rsid w:val="00752C54"/>
    <w:rsid w:val="00752D73"/>
    <w:rsid w:val="00753D9F"/>
    <w:rsid w:val="00756990"/>
    <w:rsid w:val="00760F00"/>
    <w:rsid w:val="00761029"/>
    <w:rsid w:val="00762F58"/>
    <w:rsid w:val="00764BF7"/>
    <w:rsid w:val="00766BC8"/>
    <w:rsid w:val="00767471"/>
    <w:rsid w:val="0077042F"/>
    <w:rsid w:val="00771FAD"/>
    <w:rsid w:val="00773E75"/>
    <w:rsid w:val="007751F9"/>
    <w:rsid w:val="00782A1B"/>
    <w:rsid w:val="00791DA3"/>
    <w:rsid w:val="00797481"/>
    <w:rsid w:val="007A0F17"/>
    <w:rsid w:val="007A1CF4"/>
    <w:rsid w:val="007A297E"/>
    <w:rsid w:val="007A75D7"/>
    <w:rsid w:val="007B36E7"/>
    <w:rsid w:val="007B4CB0"/>
    <w:rsid w:val="007B5F3E"/>
    <w:rsid w:val="007B6271"/>
    <w:rsid w:val="007B7188"/>
    <w:rsid w:val="007C485F"/>
    <w:rsid w:val="007C5DBE"/>
    <w:rsid w:val="007D04AE"/>
    <w:rsid w:val="007D12C9"/>
    <w:rsid w:val="007D2FF2"/>
    <w:rsid w:val="007D6BC1"/>
    <w:rsid w:val="007D7CA6"/>
    <w:rsid w:val="007E2661"/>
    <w:rsid w:val="007E3772"/>
    <w:rsid w:val="007F1E4F"/>
    <w:rsid w:val="0080161C"/>
    <w:rsid w:val="00802B6F"/>
    <w:rsid w:val="008049A2"/>
    <w:rsid w:val="00805561"/>
    <w:rsid w:val="0080646B"/>
    <w:rsid w:val="00807AAF"/>
    <w:rsid w:val="00807ADA"/>
    <w:rsid w:val="008105D7"/>
    <w:rsid w:val="00816ACF"/>
    <w:rsid w:val="0082470F"/>
    <w:rsid w:val="00834364"/>
    <w:rsid w:val="00835340"/>
    <w:rsid w:val="00842B22"/>
    <w:rsid w:val="00845E13"/>
    <w:rsid w:val="00850671"/>
    <w:rsid w:val="00852582"/>
    <w:rsid w:val="00860A5D"/>
    <w:rsid w:val="00861001"/>
    <w:rsid w:val="00864E72"/>
    <w:rsid w:val="00865DD2"/>
    <w:rsid w:val="008663D4"/>
    <w:rsid w:val="00873809"/>
    <w:rsid w:val="00874C0C"/>
    <w:rsid w:val="00874F28"/>
    <w:rsid w:val="008761BF"/>
    <w:rsid w:val="008761E0"/>
    <w:rsid w:val="008805BC"/>
    <w:rsid w:val="00880FAA"/>
    <w:rsid w:val="00885064"/>
    <w:rsid w:val="00885FD3"/>
    <w:rsid w:val="00890E3A"/>
    <w:rsid w:val="00894309"/>
    <w:rsid w:val="008950DB"/>
    <w:rsid w:val="00897519"/>
    <w:rsid w:val="00897B9C"/>
    <w:rsid w:val="008A4B1E"/>
    <w:rsid w:val="008B3B4C"/>
    <w:rsid w:val="008B5318"/>
    <w:rsid w:val="008C09B6"/>
    <w:rsid w:val="008C0F04"/>
    <w:rsid w:val="008C1117"/>
    <w:rsid w:val="008C38E1"/>
    <w:rsid w:val="008C4932"/>
    <w:rsid w:val="008C4BFA"/>
    <w:rsid w:val="008C72C2"/>
    <w:rsid w:val="008C7EFC"/>
    <w:rsid w:val="008D3396"/>
    <w:rsid w:val="008D3FF9"/>
    <w:rsid w:val="008D4F16"/>
    <w:rsid w:val="008D6EEA"/>
    <w:rsid w:val="008E4152"/>
    <w:rsid w:val="008E6576"/>
    <w:rsid w:val="008E796F"/>
    <w:rsid w:val="008E7BA9"/>
    <w:rsid w:val="008F0F46"/>
    <w:rsid w:val="008F127A"/>
    <w:rsid w:val="008F1614"/>
    <w:rsid w:val="008F37FA"/>
    <w:rsid w:val="008F5A50"/>
    <w:rsid w:val="008F6D9A"/>
    <w:rsid w:val="008F74EF"/>
    <w:rsid w:val="009029C9"/>
    <w:rsid w:val="00904E69"/>
    <w:rsid w:val="00911DE1"/>
    <w:rsid w:val="009147C1"/>
    <w:rsid w:val="00914FD1"/>
    <w:rsid w:val="00917A7F"/>
    <w:rsid w:val="00920797"/>
    <w:rsid w:val="00920F99"/>
    <w:rsid w:val="00922516"/>
    <w:rsid w:val="00923950"/>
    <w:rsid w:val="009262AB"/>
    <w:rsid w:val="00926CEE"/>
    <w:rsid w:val="00926D18"/>
    <w:rsid w:val="00930F3F"/>
    <w:rsid w:val="00930FB9"/>
    <w:rsid w:val="0093374B"/>
    <w:rsid w:val="009348C1"/>
    <w:rsid w:val="00934BB9"/>
    <w:rsid w:val="00937DDE"/>
    <w:rsid w:val="00940630"/>
    <w:rsid w:val="00940C3A"/>
    <w:rsid w:val="009433F5"/>
    <w:rsid w:val="00943D44"/>
    <w:rsid w:val="00947832"/>
    <w:rsid w:val="009510BA"/>
    <w:rsid w:val="009541F3"/>
    <w:rsid w:val="009553D7"/>
    <w:rsid w:val="00956C04"/>
    <w:rsid w:val="00962A84"/>
    <w:rsid w:val="00964B84"/>
    <w:rsid w:val="009656A0"/>
    <w:rsid w:val="00965CAC"/>
    <w:rsid w:val="00971629"/>
    <w:rsid w:val="00984C5B"/>
    <w:rsid w:val="00985ED3"/>
    <w:rsid w:val="00990F79"/>
    <w:rsid w:val="00997C0D"/>
    <w:rsid w:val="009A002D"/>
    <w:rsid w:val="009A1614"/>
    <w:rsid w:val="009A2287"/>
    <w:rsid w:val="009B7746"/>
    <w:rsid w:val="009B7FF5"/>
    <w:rsid w:val="009C14A8"/>
    <w:rsid w:val="009C2C18"/>
    <w:rsid w:val="009C390A"/>
    <w:rsid w:val="009C56AC"/>
    <w:rsid w:val="009C69E4"/>
    <w:rsid w:val="009D2C21"/>
    <w:rsid w:val="009D55A8"/>
    <w:rsid w:val="009D5D17"/>
    <w:rsid w:val="009E4A8F"/>
    <w:rsid w:val="009E6B81"/>
    <w:rsid w:val="009E7062"/>
    <w:rsid w:val="009F1490"/>
    <w:rsid w:val="009F55EA"/>
    <w:rsid w:val="009F62E8"/>
    <w:rsid w:val="00A02D93"/>
    <w:rsid w:val="00A03BE9"/>
    <w:rsid w:val="00A116CE"/>
    <w:rsid w:val="00A1189B"/>
    <w:rsid w:val="00A12F09"/>
    <w:rsid w:val="00A13F49"/>
    <w:rsid w:val="00A14A35"/>
    <w:rsid w:val="00A16556"/>
    <w:rsid w:val="00A171A0"/>
    <w:rsid w:val="00A20A78"/>
    <w:rsid w:val="00A23186"/>
    <w:rsid w:val="00A31AAA"/>
    <w:rsid w:val="00A348D6"/>
    <w:rsid w:val="00A35C7C"/>
    <w:rsid w:val="00A37BD0"/>
    <w:rsid w:val="00A43B37"/>
    <w:rsid w:val="00A43F70"/>
    <w:rsid w:val="00A45C01"/>
    <w:rsid w:val="00A46005"/>
    <w:rsid w:val="00A50724"/>
    <w:rsid w:val="00A50989"/>
    <w:rsid w:val="00A51073"/>
    <w:rsid w:val="00A516BB"/>
    <w:rsid w:val="00A516F2"/>
    <w:rsid w:val="00A51C55"/>
    <w:rsid w:val="00A52C4E"/>
    <w:rsid w:val="00A54860"/>
    <w:rsid w:val="00A57801"/>
    <w:rsid w:val="00A60D15"/>
    <w:rsid w:val="00A63480"/>
    <w:rsid w:val="00A64A8B"/>
    <w:rsid w:val="00A66848"/>
    <w:rsid w:val="00A67409"/>
    <w:rsid w:val="00A73FEC"/>
    <w:rsid w:val="00A75E3A"/>
    <w:rsid w:val="00A76066"/>
    <w:rsid w:val="00A85167"/>
    <w:rsid w:val="00A860D6"/>
    <w:rsid w:val="00A93047"/>
    <w:rsid w:val="00A95DB7"/>
    <w:rsid w:val="00A96A19"/>
    <w:rsid w:val="00AA0627"/>
    <w:rsid w:val="00AA1A70"/>
    <w:rsid w:val="00AA2491"/>
    <w:rsid w:val="00AA345B"/>
    <w:rsid w:val="00AA5C96"/>
    <w:rsid w:val="00AA5D09"/>
    <w:rsid w:val="00AA63D5"/>
    <w:rsid w:val="00AA6436"/>
    <w:rsid w:val="00AA67E6"/>
    <w:rsid w:val="00AA72F9"/>
    <w:rsid w:val="00AB1083"/>
    <w:rsid w:val="00AB1C30"/>
    <w:rsid w:val="00AB2787"/>
    <w:rsid w:val="00AB3077"/>
    <w:rsid w:val="00AB3B26"/>
    <w:rsid w:val="00AB3D7C"/>
    <w:rsid w:val="00AB54E0"/>
    <w:rsid w:val="00AC15ED"/>
    <w:rsid w:val="00AC37B2"/>
    <w:rsid w:val="00AC399F"/>
    <w:rsid w:val="00AC4F59"/>
    <w:rsid w:val="00AC6E8B"/>
    <w:rsid w:val="00AE0CC1"/>
    <w:rsid w:val="00AE3139"/>
    <w:rsid w:val="00AE4B02"/>
    <w:rsid w:val="00AE4C49"/>
    <w:rsid w:val="00AE4E01"/>
    <w:rsid w:val="00AE7356"/>
    <w:rsid w:val="00AE7FB8"/>
    <w:rsid w:val="00AF1309"/>
    <w:rsid w:val="00AF1AEF"/>
    <w:rsid w:val="00AF24BD"/>
    <w:rsid w:val="00AF2E08"/>
    <w:rsid w:val="00B02B24"/>
    <w:rsid w:val="00B03A69"/>
    <w:rsid w:val="00B075E6"/>
    <w:rsid w:val="00B10C36"/>
    <w:rsid w:val="00B12731"/>
    <w:rsid w:val="00B15CDA"/>
    <w:rsid w:val="00B22CE4"/>
    <w:rsid w:val="00B232F5"/>
    <w:rsid w:val="00B2606A"/>
    <w:rsid w:val="00B3228C"/>
    <w:rsid w:val="00B32636"/>
    <w:rsid w:val="00B335D7"/>
    <w:rsid w:val="00B3577D"/>
    <w:rsid w:val="00B36406"/>
    <w:rsid w:val="00B3686E"/>
    <w:rsid w:val="00B37617"/>
    <w:rsid w:val="00B42874"/>
    <w:rsid w:val="00B43FA5"/>
    <w:rsid w:val="00B55E1D"/>
    <w:rsid w:val="00B55EFC"/>
    <w:rsid w:val="00B70F9C"/>
    <w:rsid w:val="00B71458"/>
    <w:rsid w:val="00B73E6A"/>
    <w:rsid w:val="00B750DC"/>
    <w:rsid w:val="00B7555D"/>
    <w:rsid w:val="00B759AB"/>
    <w:rsid w:val="00B7620C"/>
    <w:rsid w:val="00B7702D"/>
    <w:rsid w:val="00B812A7"/>
    <w:rsid w:val="00B81817"/>
    <w:rsid w:val="00B9125D"/>
    <w:rsid w:val="00B9290E"/>
    <w:rsid w:val="00B92AB2"/>
    <w:rsid w:val="00B9393C"/>
    <w:rsid w:val="00B943E6"/>
    <w:rsid w:val="00B944B6"/>
    <w:rsid w:val="00BA0267"/>
    <w:rsid w:val="00BA238B"/>
    <w:rsid w:val="00BB22F8"/>
    <w:rsid w:val="00BB52BC"/>
    <w:rsid w:val="00BB7D9C"/>
    <w:rsid w:val="00BC21F0"/>
    <w:rsid w:val="00BC253E"/>
    <w:rsid w:val="00BC2F3E"/>
    <w:rsid w:val="00BC3BDE"/>
    <w:rsid w:val="00BC5692"/>
    <w:rsid w:val="00BC73FA"/>
    <w:rsid w:val="00BC74F0"/>
    <w:rsid w:val="00BC7850"/>
    <w:rsid w:val="00BD0FDD"/>
    <w:rsid w:val="00BD11EA"/>
    <w:rsid w:val="00BD4662"/>
    <w:rsid w:val="00BD7B47"/>
    <w:rsid w:val="00BD7F0A"/>
    <w:rsid w:val="00BD7FE9"/>
    <w:rsid w:val="00BE1342"/>
    <w:rsid w:val="00BE1E75"/>
    <w:rsid w:val="00BE2DC9"/>
    <w:rsid w:val="00BE77C5"/>
    <w:rsid w:val="00BF0F56"/>
    <w:rsid w:val="00BF6C90"/>
    <w:rsid w:val="00BF7907"/>
    <w:rsid w:val="00C02583"/>
    <w:rsid w:val="00C05156"/>
    <w:rsid w:val="00C06BC7"/>
    <w:rsid w:val="00C07968"/>
    <w:rsid w:val="00C10113"/>
    <w:rsid w:val="00C14F08"/>
    <w:rsid w:val="00C17528"/>
    <w:rsid w:val="00C21687"/>
    <w:rsid w:val="00C2416F"/>
    <w:rsid w:val="00C24305"/>
    <w:rsid w:val="00C26DD5"/>
    <w:rsid w:val="00C272BD"/>
    <w:rsid w:val="00C30D98"/>
    <w:rsid w:val="00C367A7"/>
    <w:rsid w:val="00C370B4"/>
    <w:rsid w:val="00C4183B"/>
    <w:rsid w:val="00C44010"/>
    <w:rsid w:val="00C5299C"/>
    <w:rsid w:val="00C5537E"/>
    <w:rsid w:val="00C560C4"/>
    <w:rsid w:val="00C56BAE"/>
    <w:rsid w:val="00C57522"/>
    <w:rsid w:val="00C70660"/>
    <w:rsid w:val="00C710D2"/>
    <w:rsid w:val="00C71480"/>
    <w:rsid w:val="00C73A44"/>
    <w:rsid w:val="00C75543"/>
    <w:rsid w:val="00C81817"/>
    <w:rsid w:val="00C82519"/>
    <w:rsid w:val="00C84C9B"/>
    <w:rsid w:val="00C86D66"/>
    <w:rsid w:val="00C87BB9"/>
    <w:rsid w:val="00C90780"/>
    <w:rsid w:val="00C93447"/>
    <w:rsid w:val="00C94E9F"/>
    <w:rsid w:val="00C96258"/>
    <w:rsid w:val="00C96721"/>
    <w:rsid w:val="00CA31A3"/>
    <w:rsid w:val="00CA75E6"/>
    <w:rsid w:val="00CA79F1"/>
    <w:rsid w:val="00CB35BB"/>
    <w:rsid w:val="00CB3B24"/>
    <w:rsid w:val="00CB6EA2"/>
    <w:rsid w:val="00CC35A4"/>
    <w:rsid w:val="00CC43E0"/>
    <w:rsid w:val="00CC632A"/>
    <w:rsid w:val="00CC6C9D"/>
    <w:rsid w:val="00CC7270"/>
    <w:rsid w:val="00CD74A1"/>
    <w:rsid w:val="00CE30AC"/>
    <w:rsid w:val="00CE6259"/>
    <w:rsid w:val="00CE6F03"/>
    <w:rsid w:val="00CF01D4"/>
    <w:rsid w:val="00CF1A60"/>
    <w:rsid w:val="00CF5AEA"/>
    <w:rsid w:val="00CF686C"/>
    <w:rsid w:val="00D028AB"/>
    <w:rsid w:val="00D028E1"/>
    <w:rsid w:val="00D0614D"/>
    <w:rsid w:val="00D07DA9"/>
    <w:rsid w:val="00D10EB2"/>
    <w:rsid w:val="00D112D9"/>
    <w:rsid w:val="00D140DA"/>
    <w:rsid w:val="00D17B7F"/>
    <w:rsid w:val="00D22093"/>
    <w:rsid w:val="00D22440"/>
    <w:rsid w:val="00D26078"/>
    <w:rsid w:val="00D32D4F"/>
    <w:rsid w:val="00D34C1D"/>
    <w:rsid w:val="00D34E41"/>
    <w:rsid w:val="00D362B5"/>
    <w:rsid w:val="00D36C3B"/>
    <w:rsid w:val="00D40375"/>
    <w:rsid w:val="00D4309D"/>
    <w:rsid w:val="00D4347C"/>
    <w:rsid w:val="00D474BE"/>
    <w:rsid w:val="00D47850"/>
    <w:rsid w:val="00D47A9A"/>
    <w:rsid w:val="00D50D9F"/>
    <w:rsid w:val="00D50F17"/>
    <w:rsid w:val="00D51AD7"/>
    <w:rsid w:val="00D5582A"/>
    <w:rsid w:val="00D56F08"/>
    <w:rsid w:val="00D57967"/>
    <w:rsid w:val="00D70381"/>
    <w:rsid w:val="00D722B3"/>
    <w:rsid w:val="00D73B49"/>
    <w:rsid w:val="00D75FBD"/>
    <w:rsid w:val="00D77BA8"/>
    <w:rsid w:val="00D805DC"/>
    <w:rsid w:val="00D839C0"/>
    <w:rsid w:val="00D91A76"/>
    <w:rsid w:val="00D92120"/>
    <w:rsid w:val="00D92C82"/>
    <w:rsid w:val="00D95E3D"/>
    <w:rsid w:val="00DA27EB"/>
    <w:rsid w:val="00DA28C2"/>
    <w:rsid w:val="00DB0E2C"/>
    <w:rsid w:val="00DB2BF5"/>
    <w:rsid w:val="00DB3933"/>
    <w:rsid w:val="00DB456A"/>
    <w:rsid w:val="00DB5D54"/>
    <w:rsid w:val="00DB7D66"/>
    <w:rsid w:val="00DC10E1"/>
    <w:rsid w:val="00DC1CB2"/>
    <w:rsid w:val="00DC3A97"/>
    <w:rsid w:val="00DC3CE6"/>
    <w:rsid w:val="00DC49EC"/>
    <w:rsid w:val="00DC4FD9"/>
    <w:rsid w:val="00DC6A5D"/>
    <w:rsid w:val="00DD25E0"/>
    <w:rsid w:val="00DD3C87"/>
    <w:rsid w:val="00DE06BC"/>
    <w:rsid w:val="00DE1976"/>
    <w:rsid w:val="00DE20F2"/>
    <w:rsid w:val="00DE3ACF"/>
    <w:rsid w:val="00DE42F0"/>
    <w:rsid w:val="00DE5693"/>
    <w:rsid w:val="00DE56E0"/>
    <w:rsid w:val="00DE6F1D"/>
    <w:rsid w:val="00DF514D"/>
    <w:rsid w:val="00DF6E41"/>
    <w:rsid w:val="00E01BB1"/>
    <w:rsid w:val="00E047DF"/>
    <w:rsid w:val="00E0480D"/>
    <w:rsid w:val="00E13241"/>
    <w:rsid w:val="00E134E6"/>
    <w:rsid w:val="00E14302"/>
    <w:rsid w:val="00E1781C"/>
    <w:rsid w:val="00E23974"/>
    <w:rsid w:val="00E24564"/>
    <w:rsid w:val="00E25937"/>
    <w:rsid w:val="00E30C57"/>
    <w:rsid w:val="00E3371E"/>
    <w:rsid w:val="00E36E08"/>
    <w:rsid w:val="00E400BB"/>
    <w:rsid w:val="00E45353"/>
    <w:rsid w:val="00E500E7"/>
    <w:rsid w:val="00E51BDB"/>
    <w:rsid w:val="00E56979"/>
    <w:rsid w:val="00E56EA2"/>
    <w:rsid w:val="00E60444"/>
    <w:rsid w:val="00E60E13"/>
    <w:rsid w:val="00E61F73"/>
    <w:rsid w:val="00E625EE"/>
    <w:rsid w:val="00E64576"/>
    <w:rsid w:val="00E67529"/>
    <w:rsid w:val="00E700EC"/>
    <w:rsid w:val="00E70FE3"/>
    <w:rsid w:val="00E733F9"/>
    <w:rsid w:val="00E76A0C"/>
    <w:rsid w:val="00E77C9E"/>
    <w:rsid w:val="00E83139"/>
    <w:rsid w:val="00E839C9"/>
    <w:rsid w:val="00E9043C"/>
    <w:rsid w:val="00E9347E"/>
    <w:rsid w:val="00E95836"/>
    <w:rsid w:val="00E958F2"/>
    <w:rsid w:val="00E95CD7"/>
    <w:rsid w:val="00EA10F4"/>
    <w:rsid w:val="00EA164F"/>
    <w:rsid w:val="00EA2BE1"/>
    <w:rsid w:val="00EA2D4C"/>
    <w:rsid w:val="00EA4CD0"/>
    <w:rsid w:val="00EA6165"/>
    <w:rsid w:val="00EA7006"/>
    <w:rsid w:val="00EB2508"/>
    <w:rsid w:val="00EB4EA7"/>
    <w:rsid w:val="00EC1464"/>
    <w:rsid w:val="00EC2332"/>
    <w:rsid w:val="00EC49C5"/>
    <w:rsid w:val="00EC6BC3"/>
    <w:rsid w:val="00ED1614"/>
    <w:rsid w:val="00ED212A"/>
    <w:rsid w:val="00EE1867"/>
    <w:rsid w:val="00EE5AF2"/>
    <w:rsid w:val="00EF1321"/>
    <w:rsid w:val="00EF18CD"/>
    <w:rsid w:val="00EF251C"/>
    <w:rsid w:val="00EF57D9"/>
    <w:rsid w:val="00EF63F5"/>
    <w:rsid w:val="00EF6FE6"/>
    <w:rsid w:val="00EF73A9"/>
    <w:rsid w:val="00F00C11"/>
    <w:rsid w:val="00F02191"/>
    <w:rsid w:val="00F0601C"/>
    <w:rsid w:val="00F062E5"/>
    <w:rsid w:val="00F066F3"/>
    <w:rsid w:val="00F078A2"/>
    <w:rsid w:val="00F07D88"/>
    <w:rsid w:val="00F12AC8"/>
    <w:rsid w:val="00F20393"/>
    <w:rsid w:val="00F24E4C"/>
    <w:rsid w:val="00F25505"/>
    <w:rsid w:val="00F25E2C"/>
    <w:rsid w:val="00F33D06"/>
    <w:rsid w:val="00F35EFB"/>
    <w:rsid w:val="00F3774A"/>
    <w:rsid w:val="00F420A3"/>
    <w:rsid w:val="00F43C36"/>
    <w:rsid w:val="00F448E9"/>
    <w:rsid w:val="00F44C50"/>
    <w:rsid w:val="00F4622C"/>
    <w:rsid w:val="00F51FB6"/>
    <w:rsid w:val="00F527F5"/>
    <w:rsid w:val="00F53368"/>
    <w:rsid w:val="00F53A31"/>
    <w:rsid w:val="00F547B9"/>
    <w:rsid w:val="00F64111"/>
    <w:rsid w:val="00F6534E"/>
    <w:rsid w:val="00F711D8"/>
    <w:rsid w:val="00F7274C"/>
    <w:rsid w:val="00F72D7C"/>
    <w:rsid w:val="00F816E8"/>
    <w:rsid w:val="00F825C3"/>
    <w:rsid w:val="00F8261F"/>
    <w:rsid w:val="00F87CEC"/>
    <w:rsid w:val="00F901A8"/>
    <w:rsid w:val="00F97FA3"/>
    <w:rsid w:val="00FA1D83"/>
    <w:rsid w:val="00FA5ECA"/>
    <w:rsid w:val="00FA699B"/>
    <w:rsid w:val="00FA73EC"/>
    <w:rsid w:val="00FA7712"/>
    <w:rsid w:val="00FB16CB"/>
    <w:rsid w:val="00FB2584"/>
    <w:rsid w:val="00FB7731"/>
    <w:rsid w:val="00FC1492"/>
    <w:rsid w:val="00FC1789"/>
    <w:rsid w:val="00FC2C81"/>
    <w:rsid w:val="00FC355D"/>
    <w:rsid w:val="00FC45D0"/>
    <w:rsid w:val="00FC5CC9"/>
    <w:rsid w:val="00FD06D0"/>
    <w:rsid w:val="00FD0C32"/>
    <w:rsid w:val="00FD6CF5"/>
    <w:rsid w:val="00FD79C6"/>
    <w:rsid w:val="00FE270C"/>
    <w:rsid w:val="00FE647C"/>
    <w:rsid w:val="00FE7286"/>
    <w:rsid w:val="00FE7645"/>
    <w:rsid w:val="00FF13B7"/>
    <w:rsid w:val="00FF1F69"/>
    <w:rsid w:val="00FF3284"/>
    <w:rsid w:val="00FF533A"/>
    <w:rsid w:val="00FF7A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06"/>
    <w:pPr>
      <w:jc w:val="both"/>
    </w:pPr>
    <w:rPr>
      <w:sz w:val="24"/>
    </w:rPr>
  </w:style>
  <w:style w:type="paragraph" w:styleId="Heading1">
    <w:name w:val="heading 1"/>
    <w:basedOn w:val="Normal"/>
    <w:next w:val="Normal"/>
    <w:link w:val="Heading1Char"/>
    <w:uiPriority w:val="9"/>
    <w:qFormat/>
    <w:rsid w:val="00B2606A"/>
    <w:pPr>
      <w:keepNext/>
      <w:keepLines/>
      <w:numPr>
        <w:numId w:val="2"/>
      </w:numPr>
      <w:spacing w:before="240" w:after="0"/>
      <w:outlineLvl w:val="0"/>
    </w:pPr>
    <w:rPr>
      <w:rFonts w:asciiTheme="majorHAnsi" w:eastAsiaTheme="majorEastAsia" w:hAnsiTheme="majorHAnsi" w:cstheme="majorBidi"/>
      <w:b/>
      <w:color w:val="2E74B5" w:themeColor="accent1" w:themeShade="BF"/>
      <w:szCs w:val="32"/>
    </w:rPr>
  </w:style>
  <w:style w:type="paragraph" w:styleId="Heading2">
    <w:name w:val="heading 2"/>
    <w:basedOn w:val="Normal"/>
    <w:next w:val="Normal"/>
    <w:link w:val="Heading2Char"/>
    <w:uiPriority w:val="9"/>
    <w:unhideWhenUsed/>
    <w:qFormat/>
    <w:rsid w:val="00F066F3"/>
    <w:pPr>
      <w:keepNext/>
      <w:keepLines/>
      <w:numPr>
        <w:numId w:val="1"/>
      </w:numPr>
      <w:spacing w:before="40" w:after="0"/>
      <w:outlineLvl w:val="1"/>
    </w:pPr>
    <w:rPr>
      <w:rFonts w:asciiTheme="majorHAnsi" w:eastAsiaTheme="majorEastAsia" w:hAnsiTheme="majorHAnsi"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477709"/>
    <w:pPr>
      <w:keepNext/>
      <w:keepLines/>
      <w:spacing w:before="40" w:after="0"/>
      <w:outlineLvl w:val="2"/>
    </w:pPr>
    <w:rPr>
      <w:rFonts w:asciiTheme="majorHAnsi" w:eastAsiaTheme="majorEastAsia" w:hAnsiTheme="majorHAnsi" w:cstheme="majorBidi"/>
      <w:b/>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516F2"/>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A516F2"/>
    <w:rPr>
      <w:rFonts w:eastAsiaTheme="majorEastAsia" w:cstheme="majorBidi"/>
      <w:b/>
      <w:spacing w:val="-10"/>
      <w:kern w:val="28"/>
      <w:sz w:val="36"/>
      <w:szCs w:val="56"/>
    </w:rPr>
  </w:style>
  <w:style w:type="character" w:customStyle="1" w:styleId="Heading1Char">
    <w:name w:val="Heading 1 Char"/>
    <w:basedOn w:val="DefaultParagraphFont"/>
    <w:link w:val="Heading1"/>
    <w:uiPriority w:val="9"/>
    <w:rsid w:val="00B2606A"/>
    <w:rPr>
      <w:rFonts w:asciiTheme="majorHAnsi" w:eastAsiaTheme="majorEastAsia" w:hAnsiTheme="majorHAnsi" w:cstheme="majorBidi"/>
      <w:b/>
      <w:color w:val="2E74B5" w:themeColor="accent1" w:themeShade="BF"/>
      <w:sz w:val="24"/>
      <w:szCs w:val="32"/>
    </w:rPr>
  </w:style>
  <w:style w:type="character" w:customStyle="1" w:styleId="Heading2Char">
    <w:name w:val="Heading 2 Char"/>
    <w:basedOn w:val="DefaultParagraphFont"/>
    <w:link w:val="Heading2"/>
    <w:uiPriority w:val="9"/>
    <w:rsid w:val="00F066F3"/>
    <w:rPr>
      <w:rFonts w:asciiTheme="majorHAnsi" w:eastAsiaTheme="majorEastAsia" w:hAnsiTheme="majorHAnsi" w:cstheme="majorBidi"/>
      <w:b/>
      <w:color w:val="2E74B5" w:themeColor="accent1" w:themeShade="BF"/>
      <w:sz w:val="26"/>
      <w:szCs w:val="26"/>
    </w:rPr>
  </w:style>
  <w:style w:type="paragraph" w:styleId="TOCHeading">
    <w:name w:val="TOC Heading"/>
    <w:basedOn w:val="Heading1"/>
    <w:next w:val="Normal"/>
    <w:uiPriority w:val="39"/>
    <w:unhideWhenUsed/>
    <w:qFormat/>
    <w:rsid w:val="0045212A"/>
    <w:pPr>
      <w:outlineLvl w:val="9"/>
    </w:pPr>
    <w:rPr>
      <w:b w:val="0"/>
    </w:rPr>
  </w:style>
  <w:style w:type="paragraph" w:styleId="TOC1">
    <w:name w:val="toc 1"/>
    <w:basedOn w:val="Normal"/>
    <w:next w:val="Normal"/>
    <w:autoRedefine/>
    <w:uiPriority w:val="39"/>
    <w:unhideWhenUsed/>
    <w:rsid w:val="0045212A"/>
    <w:pPr>
      <w:spacing w:after="100"/>
    </w:pPr>
  </w:style>
  <w:style w:type="paragraph" w:styleId="TOC2">
    <w:name w:val="toc 2"/>
    <w:basedOn w:val="Normal"/>
    <w:next w:val="Normal"/>
    <w:autoRedefine/>
    <w:uiPriority w:val="39"/>
    <w:unhideWhenUsed/>
    <w:rsid w:val="00DB456A"/>
    <w:pPr>
      <w:tabs>
        <w:tab w:val="left" w:pos="630"/>
        <w:tab w:val="right" w:leader="dot" w:pos="9350"/>
      </w:tabs>
      <w:spacing w:after="100"/>
      <w:ind w:left="240"/>
    </w:pPr>
  </w:style>
  <w:style w:type="character" w:styleId="Hyperlink">
    <w:name w:val="Hyperlink"/>
    <w:basedOn w:val="DefaultParagraphFont"/>
    <w:uiPriority w:val="99"/>
    <w:unhideWhenUsed/>
    <w:rsid w:val="0045212A"/>
    <w:rPr>
      <w:color w:val="0563C1" w:themeColor="hyperlink"/>
      <w:u w:val="single"/>
    </w:rPr>
  </w:style>
  <w:style w:type="paragraph" w:styleId="ListParagraph">
    <w:name w:val="List Paragraph"/>
    <w:basedOn w:val="Normal"/>
    <w:uiPriority w:val="34"/>
    <w:qFormat/>
    <w:rsid w:val="00EA7006"/>
    <w:pPr>
      <w:ind w:left="720"/>
      <w:contextualSpacing/>
    </w:pPr>
  </w:style>
  <w:style w:type="paragraph" w:styleId="BalloonText">
    <w:name w:val="Balloon Text"/>
    <w:basedOn w:val="Normal"/>
    <w:link w:val="BalloonTextChar"/>
    <w:uiPriority w:val="99"/>
    <w:semiHidden/>
    <w:unhideWhenUsed/>
    <w:rsid w:val="00B929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90E"/>
    <w:rPr>
      <w:rFonts w:ascii="Tahoma" w:hAnsi="Tahoma" w:cs="Tahoma"/>
      <w:sz w:val="16"/>
      <w:szCs w:val="16"/>
    </w:rPr>
  </w:style>
  <w:style w:type="paragraph" w:styleId="Header">
    <w:name w:val="header"/>
    <w:basedOn w:val="Normal"/>
    <w:link w:val="HeaderChar"/>
    <w:uiPriority w:val="99"/>
    <w:unhideWhenUsed/>
    <w:rsid w:val="00EA2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BE1"/>
    <w:rPr>
      <w:sz w:val="24"/>
    </w:rPr>
  </w:style>
  <w:style w:type="paragraph" w:styleId="Footer">
    <w:name w:val="footer"/>
    <w:basedOn w:val="Normal"/>
    <w:link w:val="FooterChar"/>
    <w:uiPriority w:val="99"/>
    <w:unhideWhenUsed/>
    <w:rsid w:val="00EA2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BE1"/>
    <w:rPr>
      <w:sz w:val="24"/>
    </w:rPr>
  </w:style>
  <w:style w:type="character" w:customStyle="1" w:styleId="Heading3Char">
    <w:name w:val="Heading 3 Char"/>
    <w:basedOn w:val="DefaultParagraphFont"/>
    <w:link w:val="Heading3"/>
    <w:uiPriority w:val="9"/>
    <w:rsid w:val="00477709"/>
    <w:rPr>
      <w:rFonts w:asciiTheme="majorHAnsi" w:eastAsiaTheme="majorEastAsia" w:hAnsiTheme="majorHAnsi" w:cstheme="majorBidi"/>
      <w:b/>
      <w:color w:val="1F4D78" w:themeColor="accent1" w:themeShade="7F"/>
      <w:sz w:val="24"/>
      <w:szCs w:val="24"/>
    </w:rPr>
  </w:style>
  <w:style w:type="table" w:styleId="TableGrid">
    <w:name w:val="Table Grid"/>
    <w:basedOn w:val="TableNormal"/>
    <w:uiPriority w:val="59"/>
    <w:rsid w:val="00CD7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335D7"/>
    <w:rPr>
      <w:color w:val="808080"/>
    </w:rPr>
  </w:style>
  <w:style w:type="paragraph" w:styleId="Caption">
    <w:name w:val="caption"/>
    <w:basedOn w:val="Normal"/>
    <w:next w:val="Normal"/>
    <w:uiPriority w:val="35"/>
    <w:unhideWhenUsed/>
    <w:qFormat/>
    <w:rsid w:val="00BC21F0"/>
    <w:pPr>
      <w:spacing w:after="200" w:line="240" w:lineRule="auto"/>
    </w:pPr>
    <w:rPr>
      <w:b/>
      <w:bCs/>
      <w:color w:val="5B9BD5" w:themeColor="accent1"/>
      <w:sz w:val="18"/>
      <w:szCs w:val="18"/>
    </w:rPr>
  </w:style>
  <w:style w:type="character" w:customStyle="1" w:styleId="apple-converted-space">
    <w:name w:val="apple-converted-space"/>
    <w:basedOn w:val="DefaultParagraphFont"/>
    <w:rsid w:val="00E70FE3"/>
  </w:style>
  <w:style w:type="character" w:styleId="Emphasis">
    <w:name w:val="Emphasis"/>
    <w:basedOn w:val="DefaultParagraphFont"/>
    <w:uiPriority w:val="20"/>
    <w:qFormat/>
    <w:rsid w:val="00E70FE3"/>
    <w:rPr>
      <w:i/>
      <w:iCs/>
    </w:rPr>
  </w:style>
  <w:style w:type="paragraph" w:styleId="NormalWeb">
    <w:name w:val="Normal (Web)"/>
    <w:basedOn w:val="Normal"/>
    <w:uiPriority w:val="99"/>
    <w:unhideWhenUsed/>
    <w:rsid w:val="00DC6A5D"/>
    <w:pPr>
      <w:spacing w:before="100" w:beforeAutospacing="1" w:after="100" w:afterAutospacing="1" w:line="240" w:lineRule="auto"/>
      <w:jc w:val="left"/>
    </w:pPr>
    <w:rPr>
      <w:rFonts w:ascii="Times New Roman" w:eastAsia="Times New Roman" w:hAnsi="Times New Roman" w:cs="Times New Roman"/>
      <w:szCs w:val="24"/>
    </w:rPr>
  </w:style>
  <w:style w:type="table" w:customStyle="1" w:styleId="GridTableLight">
    <w:name w:val="Grid Table Light"/>
    <w:basedOn w:val="TableNormal"/>
    <w:uiPriority w:val="40"/>
    <w:rsid w:val="00962A8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NoSpacing">
    <w:name w:val="No Spacing"/>
    <w:uiPriority w:val="1"/>
    <w:qFormat/>
    <w:rsid w:val="00477709"/>
    <w:pPr>
      <w:spacing w:after="0" w:line="240" w:lineRule="auto"/>
      <w:jc w:val="both"/>
    </w:pPr>
    <w:rPr>
      <w:sz w:val="24"/>
    </w:rPr>
  </w:style>
  <w:style w:type="paragraph" w:styleId="FootnoteText">
    <w:name w:val="footnote text"/>
    <w:basedOn w:val="Normal"/>
    <w:link w:val="FootnoteTextChar"/>
    <w:uiPriority w:val="99"/>
    <w:semiHidden/>
    <w:unhideWhenUsed/>
    <w:rsid w:val="00816A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ACF"/>
    <w:rPr>
      <w:sz w:val="20"/>
      <w:szCs w:val="20"/>
    </w:rPr>
  </w:style>
  <w:style w:type="character" w:styleId="FootnoteReference">
    <w:name w:val="footnote reference"/>
    <w:basedOn w:val="DefaultParagraphFont"/>
    <w:uiPriority w:val="99"/>
    <w:semiHidden/>
    <w:unhideWhenUsed/>
    <w:rsid w:val="00816A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06"/>
    <w:pPr>
      <w:jc w:val="both"/>
    </w:pPr>
    <w:rPr>
      <w:sz w:val="24"/>
    </w:rPr>
  </w:style>
  <w:style w:type="paragraph" w:styleId="Heading1">
    <w:name w:val="heading 1"/>
    <w:basedOn w:val="Normal"/>
    <w:next w:val="Normal"/>
    <w:link w:val="Heading1Char"/>
    <w:uiPriority w:val="9"/>
    <w:qFormat/>
    <w:rsid w:val="00B2606A"/>
    <w:pPr>
      <w:keepNext/>
      <w:keepLines/>
      <w:numPr>
        <w:numId w:val="2"/>
      </w:numPr>
      <w:spacing w:before="240" w:after="0"/>
      <w:outlineLvl w:val="0"/>
    </w:pPr>
    <w:rPr>
      <w:rFonts w:asciiTheme="majorHAnsi" w:eastAsiaTheme="majorEastAsia" w:hAnsiTheme="majorHAnsi" w:cstheme="majorBidi"/>
      <w:b/>
      <w:color w:val="2E74B5" w:themeColor="accent1" w:themeShade="BF"/>
      <w:szCs w:val="32"/>
    </w:rPr>
  </w:style>
  <w:style w:type="paragraph" w:styleId="Heading2">
    <w:name w:val="heading 2"/>
    <w:basedOn w:val="Normal"/>
    <w:next w:val="Normal"/>
    <w:link w:val="Heading2Char"/>
    <w:uiPriority w:val="9"/>
    <w:unhideWhenUsed/>
    <w:qFormat/>
    <w:rsid w:val="00F066F3"/>
    <w:pPr>
      <w:keepNext/>
      <w:keepLines/>
      <w:numPr>
        <w:numId w:val="1"/>
      </w:numPr>
      <w:spacing w:before="40" w:after="0"/>
      <w:outlineLvl w:val="1"/>
    </w:pPr>
    <w:rPr>
      <w:rFonts w:asciiTheme="majorHAnsi" w:eastAsiaTheme="majorEastAsia" w:hAnsiTheme="majorHAnsi"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477709"/>
    <w:pPr>
      <w:keepNext/>
      <w:keepLines/>
      <w:spacing w:before="40" w:after="0"/>
      <w:outlineLvl w:val="2"/>
    </w:pPr>
    <w:rPr>
      <w:rFonts w:asciiTheme="majorHAnsi" w:eastAsiaTheme="majorEastAsia" w:hAnsiTheme="majorHAnsi" w:cstheme="majorBidi"/>
      <w:b/>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516F2"/>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A516F2"/>
    <w:rPr>
      <w:rFonts w:eastAsiaTheme="majorEastAsia" w:cstheme="majorBidi"/>
      <w:b/>
      <w:spacing w:val="-10"/>
      <w:kern w:val="28"/>
      <w:sz w:val="36"/>
      <w:szCs w:val="56"/>
    </w:rPr>
  </w:style>
  <w:style w:type="character" w:customStyle="1" w:styleId="Heading1Char">
    <w:name w:val="Heading 1 Char"/>
    <w:basedOn w:val="DefaultParagraphFont"/>
    <w:link w:val="Heading1"/>
    <w:uiPriority w:val="9"/>
    <w:rsid w:val="00B2606A"/>
    <w:rPr>
      <w:rFonts w:asciiTheme="majorHAnsi" w:eastAsiaTheme="majorEastAsia" w:hAnsiTheme="majorHAnsi" w:cstheme="majorBidi"/>
      <w:b/>
      <w:color w:val="2E74B5" w:themeColor="accent1" w:themeShade="BF"/>
      <w:sz w:val="24"/>
      <w:szCs w:val="32"/>
    </w:rPr>
  </w:style>
  <w:style w:type="character" w:customStyle="1" w:styleId="Heading2Char">
    <w:name w:val="Heading 2 Char"/>
    <w:basedOn w:val="DefaultParagraphFont"/>
    <w:link w:val="Heading2"/>
    <w:uiPriority w:val="9"/>
    <w:rsid w:val="00F066F3"/>
    <w:rPr>
      <w:rFonts w:asciiTheme="majorHAnsi" w:eastAsiaTheme="majorEastAsia" w:hAnsiTheme="majorHAnsi" w:cstheme="majorBidi"/>
      <w:b/>
      <w:color w:val="2E74B5" w:themeColor="accent1" w:themeShade="BF"/>
      <w:sz w:val="26"/>
      <w:szCs w:val="26"/>
    </w:rPr>
  </w:style>
  <w:style w:type="paragraph" w:styleId="TOCHeading">
    <w:name w:val="TOC Heading"/>
    <w:basedOn w:val="Heading1"/>
    <w:next w:val="Normal"/>
    <w:uiPriority w:val="39"/>
    <w:unhideWhenUsed/>
    <w:qFormat/>
    <w:rsid w:val="0045212A"/>
    <w:pPr>
      <w:outlineLvl w:val="9"/>
    </w:pPr>
    <w:rPr>
      <w:b w:val="0"/>
    </w:rPr>
  </w:style>
  <w:style w:type="paragraph" w:styleId="TOC1">
    <w:name w:val="toc 1"/>
    <w:basedOn w:val="Normal"/>
    <w:next w:val="Normal"/>
    <w:autoRedefine/>
    <w:uiPriority w:val="39"/>
    <w:unhideWhenUsed/>
    <w:rsid w:val="0045212A"/>
    <w:pPr>
      <w:spacing w:after="100"/>
    </w:pPr>
  </w:style>
  <w:style w:type="paragraph" w:styleId="TOC2">
    <w:name w:val="toc 2"/>
    <w:basedOn w:val="Normal"/>
    <w:next w:val="Normal"/>
    <w:autoRedefine/>
    <w:uiPriority w:val="39"/>
    <w:unhideWhenUsed/>
    <w:rsid w:val="00DB456A"/>
    <w:pPr>
      <w:tabs>
        <w:tab w:val="left" w:pos="630"/>
        <w:tab w:val="right" w:leader="dot" w:pos="9350"/>
      </w:tabs>
      <w:spacing w:after="100"/>
      <w:ind w:left="240"/>
    </w:pPr>
  </w:style>
  <w:style w:type="character" w:styleId="Hyperlink">
    <w:name w:val="Hyperlink"/>
    <w:basedOn w:val="DefaultParagraphFont"/>
    <w:uiPriority w:val="99"/>
    <w:unhideWhenUsed/>
    <w:rsid w:val="0045212A"/>
    <w:rPr>
      <w:color w:val="0563C1" w:themeColor="hyperlink"/>
      <w:u w:val="single"/>
    </w:rPr>
  </w:style>
  <w:style w:type="paragraph" w:styleId="ListParagraph">
    <w:name w:val="List Paragraph"/>
    <w:basedOn w:val="Normal"/>
    <w:uiPriority w:val="34"/>
    <w:qFormat/>
    <w:rsid w:val="00EA7006"/>
    <w:pPr>
      <w:ind w:left="720"/>
      <w:contextualSpacing/>
    </w:pPr>
  </w:style>
  <w:style w:type="paragraph" w:styleId="BalloonText">
    <w:name w:val="Balloon Text"/>
    <w:basedOn w:val="Normal"/>
    <w:link w:val="BalloonTextChar"/>
    <w:uiPriority w:val="99"/>
    <w:semiHidden/>
    <w:unhideWhenUsed/>
    <w:rsid w:val="00B929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90E"/>
    <w:rPr>
      <w:rFonts w:ascii="Tahoma" w:hAnsi="Tahoma" w:cs="Tahoma"/>
      <w:sz w:val="16"/>
      <w:szCs w:val="16"/>
    </w:rPr>
  </w:style>
  <w:style w:type="paragraph" w:styleId="Header">
    <w:name w:val="header"/>
    <w:basedOn w:val="Normal"/>
    <w:link w:val="HeaderChar"/>
    <w:uiPriority w:val="99"/>
    <w:unhideWhenUsed/>
    <w:rsid w:val="00EA2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BE1"/>
    <w:rPr>
      <w:sz w:val="24"/>
    </w:rPr>
  </w:style>
  <w:style w:type="paragraph" w:styleId="Footer">
    <w:name w:val="footer"/>
    <w:basedOn w:val="Normal"/>
    <w:link w:val="FooterChar"/>
    <w:uiPriority w:val="99"/>
    <w:unhideWhenUsed/>
    <w:rsid w:val="00EA2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BE1"/>
    <w:rPr>
      <w:sz w:val="24"/>
    </w:rPr>
  </w:style>
  <w:style w:type="character" w:customStyle="1" w:styleId="Heading3Char">
    <w:name w:val="Heading 3 Char"/>
    <w:basedOn w:val="DefaultParagraphFont"/>
    <w:link w:val="Heading3"/>
    <w:uiPriority w:val="9"/>
    <w:rsid w:val="00477709"/>
    <w:rPr>
      <w:rFonts w:asciiTheme="majorHAnsi" w:eastAsiaTheme="majorEastAsia" w:hAnsiTheme="majorHAnsi" w:cstheme="majorBidi"/>
      <w:b/>
      <w:color w:val="1F4D78" w:themeColor="accent1" w:themeShade="7F"/>
      <w:sz w:val="24"/>
      <w:szCs w:val="24"/>
    </w:rPr>
  </w:style>
  <w:style w:type="table" w:styleId="TableGrid">
    <w:name w:val="Table Grid"/>
    <w:basedOn w:val="TableNormal"/>
    <w:uiPriority w:val="59"/>
    <w:rsid w:val="00CD7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B335D7"/>
    <w:rPr>
      <w:color w:val="808080"/>
    </w:rPr>
  </w:style>
  <w:style w:type="paragraph" w:styleId="Caption">
    <w:name w:val="caption"/>
    <w:basedOn w:val="Normal"/>
    <w:next w:val="Normal"/>
    <w:uiPriority w:val="35"/>
    <w:unhideWhenUsed/>
    <w:qFormat/>
    <w:rsid w:val="00BC21F0"/>
    <w:pPr>
      <w:spacing w:after="200" w:line="240" w:lineRule="auto"/>
    </w:pPr>
    <w:rPr>
      <w:b/>
      <w:bCs/>
      <w:color w:val="5B9BD5" w:themeColor="accent1"/>
      <w:sz w:val="18"/>
      <w:szCs w:val="18"/>
    </w:rPr>
  </w:style>
  <w:style w:type="character" w:customStyle="1" w:styleId="apple-converted-space">
    <w:name w:val="apple-converted-space"/>
    <w:basedOn w:val="DefaultParagraphFont"/>
    <w:rsid w:val="00E70FE3"/>
  </w:style>
  <w:style w:type="character" w:styleId="Emphasis">
    <w:name w:val="Emphasis"/>
    <w:basedOn w:val="DefaultParagraphFont"/>
    <w:uiPriority w:val="20"/>
    <w:qFormat/>
    <w:rsid w:val="00E70FE3"/>
    <w:rPr>
      <w:i/>
      <w:iCs/>
    </w:rPr>
  </w:style>
  <w:style w:type="paragraph" w:styleId="NormalWeb">
    <w:name w:val="Normal (Web)"/>
    <w:basedOn w:val="Normal"/>
    <w:uiPriority w:val="99"/>
    <w:unhideWhenUsed/>
    <w:rsid w:val="00DC6A5D"/>
    <w:pPr>
      <w:spacing w:before="100" w:beforeAutospacing="1" w:after="100" w:afterAutospacing="1" w:line="240" w:lineRule="auto"/>
      <w:jc w:val="left"/>
    </w:pPr>
    <w:rPr>
      <w:rFonts w:ascii="Times New Roman" w:eastAsia="Times New Roman" w:hAnsi="Times New Roman" w:cs="Times New Roman"/>
      <w:szCs w:val="24"/>
    </w:rPr>
  </w:style>
  <w:style w:type="table" w:customStyle="1" w:styleId="GridTableLight">
    <w:name w:val="Grid Table Light"/>
    <w:basedOn w:val="TableNormal"/>
    <w:uiPriority w:val="40"/>
    <w:rsid w:val="00962A8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NoSpacing">
    <w:name w:val="No Spacing"/>
    <w:uiPriority w:val="1"/>
    <w:qFormat/>
    <w:rsid w:val="00477709"/>
    <w:pPr>
      <w:spacing w:after="0" w:line="240" w:lineRule="auto"/>
      <w:jc w:val="both"/>
    </w:pPr>
    <w:rPr>
      <w:sz w:val="24"/>
    </w:rPr>
  </w:style>
  <w:style w:type="paragraph" w:styleId="FootnoteText">
    <w:name w:val="footnote text"/>
    <w:basedOn w:val="Normal"/>
    <w:link w:val="FootnoteTextChar"/>
    <w:uiPriority w:val="99"/>
    <w:semiHidden/>
    <w:unhideWhenUsed/>
    <w:rsid w:val="00816A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ACF"/>
    <w:rPr>
      <w:sz w:val="20"/>
      <w:szCs w:val="20"/>
    </w:rPr>
  </w:style>
  <w:style w:type="character" w:styleId="FootnoteReference">
    <w:name w:val="footnote reference"/>
    <w:basedOn w:val="DefaultParagraphFont"/>
    <w:uiPriority w:val="99"/>
    <w:semiHidden/>
    <w:unhideWhenUsed/>
    <w:rsid w:val="00816A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0073">
      <w:bodyDiv w:val="1"/>
      <w:marLeft w:val="0"/>
      <w:marRight w:val="0"/>
      <w:marTop w:val="0"/>
      <w:marBottom w:val="0"/>
      <w:divBdr>
        <w:top w:val="none" w:sz="0" w:space="0" w:color="auto"/>
        <w:left w:val="none" w:sz="0" w:space="0" w:color="auto"/>
        <w:bottom w:val="none" w:sz="0" w:space="0" w:color="auto"/>
        <w:right w:val="none" w:sz="0" w:space="0" w:color="auto"/>
      </w:divBdr>
    </w:div>
    <w:div w:id="6249161">
      <w:bodyDiv w:val="1"/>
      <w:marLeft w:val="0"/>
      <w:marRight w:val="0"/>
      <w:marTop w:val="0"/>
      <w:marBottom w:val="0"/>
      <w:divBdr>
        <w:top w:val="none" w:sz="0" w:space="0" w:color="auto"/>
        <w:left w:val="none" w:sz="0" w:space="0" w:color="auto"/>
        <w:bottom w:val="none" w:sz="0" w:space="0" w:color="auto"/>
        <w:right w:val="none" w:sz="0" w:space="0" w:color="auto"/>
      </w:divBdr>
    </w:div>
    <w:div w:id="6368693">
      <w:bodyDiv w:val="1"/>
      <w:marLeft w:val="0"/>
      <w:marRight w:val="0"/>
      <w:marTop w:val="0"/>
      <w:marBottom w:val="0"/>
      <w:divBdr>
        <w:top w:val="none" w:sz="0" w:space="0" w:color="auto"/>
        <w:left w:val="none" w:sz="0" w:space="0" w:color="auto"/>
        <w:bottom w:val="none" w:sz="0" w:space="0" w:color="auto"/>
        <w:right w:val="none" w:sz="0" w:space="0" w:color="auto"/>
      </w:divBdr>
      <w:divsChild>
        <w:div w:id="1337537019">
          <w:marLeft w:val="720"/>
          <w:marRight w:val="0"/>
          <w:marTop w:val="0"/>
          <w:marBottom w:val="0"/>
          <w:divBdr>
            <w:top w:val="none" w:sz="0" w:space="0" w:color="auto"/>
            <w:left w:val="none" w:sz="0" w:space="0" w:color="auto"/>
            <w:bottom w:val="none" w:sz="0" w:space="0" w:color="auto"/>
            <w:right w:val="none" w:sz="0" w:space="0" w:color="auto"/>
          </w:divBdr>
        </w:div>
      </w:divsChild>
    </w:div>
    <w:div w:id="10227657">
      <w:bodyDiv w:val="1"/>
      <w:marLeft w:val="0"/>
      <w:marRight w:val="0"/>
      <w:marTop w:val="0"/>
      <w:marBottom w:val="0"/>
      <w:divBdr>
        <w:top w:val="none" w:sz="0" w:space="0" w:color="auto"/>
        <w:left w:val="none" w:sz="0" w:space="0" w:color="auto"/>
        <w:bottom w:val="none" w:sz="0" w:space="0" w:color="auto"/>
        <w:right w:val="none" w:sz="0" w:space="0" w:color="auto"/>
      </w:divBdr>
    </w:div>
    <w:div w:id="11301270">
      <w:bodyDiv w:val="1"/>
      <w:marLeft w:val="0"/>
      <w:marRight w:val="0"/>
      <w:marTop w:val="0"/>
      <w:marBottom w:val="0"/>
      <w:divBdr>
        <w:top w:val="none" w:sz="0" w:space="0" w:color="auto"/>
        <w:left w:val="none" w:sz="0" w:space="0" w:color="auto"/>
        <w:bottom w:val="none" w:sz="0" w:space="0" w:color="auto"/>
        <w:right w:val="none" w:sz="0" w:space="0" w:color="auto"/>
      </w:divBdr>
      <w:divsChild>
        <w:div w:id="344094501">
          <w:marLeft w:val="720"/>
          <w:marRight w:val="0"/>
          <w:marTop w:val="115"/>
          <w:marBottom w:val="0"/>
          <w:divBdr>
            <w:top w:val="none" w:sz="0" w:space="0" w:color="auto"/>
            <w:left w:val="none" w:sz="0" w:space="0" w:color="auto"/>
            <w:bottom w:val="none" w:sz="0" w:space="0" w:color="auto"/>
            <w:right w:val="none" w:sz="0" w:space="0" w:color="auto"/>
          </w:divBdr>
        </w:div>
        <w:div w:id="542132818">
          <w:marLeft w:val="720"/>
          <w:marRight w:val="0"/>
          <w:marTop w:val="115"/>
          <w:marBottom w:val="0"/>
          <w:divBdr>
            <w:top w:val="none" w:sz="0" w:space="0" w:color="auto"/>
            <w:left w:val="none" w:sz="0" w:space="0" w:color="auto"/>
            <w:bottom w:val="none" w:sz="0" w:space="0" w:color="auto"/>
            <w:right w:val="none" w:sz="0" w:space="0" w:color="auto"/>
          </w:divBdr>
        </w:div>
        <w:div w:id="1338457202">
          <w:marLeft w:val="720"/>
          <w:marRight w:val="0"/>
          <w:marTop w:val="115"/>
          <w:marBottom w:val="0"/>
          <w:divBdr>
            <w:top w:val="none" w:sz="0" w:space="0" w:color="auto"/>
            <w:left w:val="none" w:sz="0" w:space="0" w:color="auto"/>
            <w:bottom w:val="none" w:sz="0" w:space="0" w:color="auto"/>
            <w:right w:val="none" w:sz="0" w:space="0" w:color="auto"/>
          </w:divBdr>
        </w:div>
        <w:div w:id="2083018978">
          <w:marLeft w:val="720"/>
          <w:marRight w:val="0"/>
          <w:marTop w:val="115"/>
          <w:marBottom w:val="0"/>
          <w:divBdr>
            <w:top w:val="none" w:sz="0" w:space="0" w:color="auto"/>
            <w:left w:val="none" w:sz="0" w:space="0" w:color="auto"/>
            <w:bottom w:val="none" w:sz="0" w:space="0" w:color="auto"/>
            <w:right w:val="none" w:sz="0" w:space="0" w:color="auto"/>
          </w:divBdr>
        </w:div>
      </w:divsChild>
    </w:div>
    <w:div w:id="17581778">
      <w:bodyDiv w:val="1"/>
      <w:marLeft w:val="0"/>
      <w:marRight w:val="0"/>
      <w:marTop w:val="0"/>
      <w:marBottom w:val="0"/>
      <w:divBdr>
        <w:top w:val="none" w:sz="0" w:space="0" w:color="auto"/>
        <w:left w:val="none" w:sz="0" w:space="0" w:color="auto"/>
        <w:bottom w:val="none" w:sz="0" w:space="0" w:color="auto"/>
        <w:right w:val="none" w:sz="0" w:space="0" w:color="auto"/>
      </w:divBdr>
      <w:divsChild>
        <w:div w:id="2067797070">
          <w:marLeft w:val="806"/>
          <w:marRight w:val="0"/>
          <w:marTop w:val="115"/>
          <w:marBottom w:val="0"/>
          <w:divBdr>
            <w:top w:val="none" w:sz="0" w:space="0" w:color="auto"/>
            <w:left w:val="none" w:sz="0" w:space="0" w:color="auto"/>
            <w:bottom w:val="none" w:sz="0" w:space="0" w:color="auto"/>
            <w:right w:val="none" w:sz="0" w:space="0" w:color="auto"/>
          </w:divBdr>
        </w:div>
      </w:divsChild>
    </w:div>
    <w:div w:id="20520695">
      <w:bodyDiv w:val="1"/>
      <w:marLeft w:val="0"/>
      <w:marRight w:val="0"/>
      <w:marTop w:val="0"/>
      <w:marBottom w:val="0"/>
      <w:divBdr>
        <w:top w:val="none" w:sz="0" w:space="0" w:color="auto"/>
        <w:left w:val="none" w:sz="0" w:space="0" w:color="auto"/>
        <w:bottom w:val="none" w:sz="0" w:space="0" w:color="auto"/>
        <w:right w:val="none" w:sz="0" w:space="0" w:color="auto"/>
      </w:divBdr>
    </w:div>
    <w:div w:id="24406987">
      <w:bodyDiv w:val="1"/>
      <w:marLeft w:val="0"/>
      <w:marRight w:val="0"/>
      <w:marTop w:val="0"/>
      <w:marBottom w:val="0"/>
      <w:divBdr>
        <w:top w:val="none" w:sz="0" w:space="0" w:color="auto"/>
        <w:left w:val="none" w:sz="0" w:space="0" w:color="auto"/>
        <w:bottom w:val="none" w:sz="0" w:space="0" w:color="auto"/>
        <w:right w:val="none" w:sz="0" w:space="0" w:color="auto"/>
      </w:divBdr>
    </w:div>
    <w:div w:id="24795294">
      <w:bodyDiv w:val="1"/>
      <w:marLeft w:val="0"/>
      <w:marRight w:val="0"/>
      <w:marTop w:val="0"/>
      <w:marBottom w:val="0"/>
      <w:divBdr>
        <w:top w:val="none" w:sz="0" w:space="0" w:color="auto"/>
        <w:left w:val="none" w:sz="0" w:space="0" w:color="auto"/>
        <w:bottom w:val="none" w:sz="0" w:space="0" w:color="auto"/>
        <w:right w:val="none" w:sz="0" w:space="0" w:color="auto"/>
      </w:divBdr>
      <w:divsChild>
        <w:div w:id="1128820240">
          <w:marLeft w:val="720"/>
          <w:marRight w:val="0"/>
          <w:marTop w:val="0"/>
          <w:marBottom w:val="0"/>
          <w:divBdr>
            <w:top w:val="none" w:sz="0" w:space="0" w:color="auto"/>
            <w:left w:val="none" w:sz="0" w:space="0" w:color="auto"/>
            <w:bottom w:val="none" w:sz="0" w:space="0" w:color="auto"/>
            <w:right w:val="none" w:sz="0" w:space="0" w:color="auto"/>
          </w:divBdr>
        </w:div>
      </w:divsChild>
    </w:div>
    <w:div w:id="36320075">
      <w:bodyDiv w:val="1"/>
      <w:marLeft w:val="0"/>
      <w:marRight w:val="0"/>
      <w:marTop w:val="0"/>
      <w:marBottom w:val="0"/>
      <w:divBdr>
        <w:top w:val="none" w:sz="0" w:space="0" w:color="auto"/>
        <w:left w:val="none" w:sz="0" w:space="0" w:color="auto"/>
        <w:bottom w:val="none" w:sz="0" w:space="0" w:color="auto"/>
        <w:right w:val="none" w:sz="0" w:space="0" w:color="auto"/>
      </w:divBdr>
      <w:divsChild>
        <w:div w:id="1146583532">
          <w:marLeft w:val="720"/>
          <w:marRight w:val="0"/>
          <w:marTop w:val="0"/>
          <w:marBottom w:val="0"/>
          <w:divBdr>
            <w:top w:val="none" w:sz="0" w:space="0" w:color="auto"/>
            <w:left w:val="none" w:sz="0" w:space="0" w:color="auto"/>
            <w:bottom w:val="none" w:sz="0" w:space="0" w:color="auto"/>
            <w:right w:val="none" w:sz="0" w:space="0" w:color="auto"/>
          </w:divBdr>
        </w:div>
      </w:divsChild>
    </w:div>
    <w:div w:id="37244556">
      <w:bodyDiv w:val="1"/>
      <w:marLeft w:val="0"/>
      <w:marRight w:val="0"/>
      <w:marTop w:val="0"/>
      <w:marBottom w:val="0"/>
      <w:divBdr>
        <w:top w:val="none" w:sz="0" w:space="0" w:color="auto"/>
        <w:left w:val="none" w:sz="0" w:space="0" w:color="auto"/>
        <w:bottom w:val="none" w:sz="0" w:space="0" w:color="auto"/>
        <w:right w:val="none" w:sz="0" w:space="0" w:color="auto"/>
      </w:divBdr>
    </w:div>
    <w:div w:id="49546877">
      <w:bodyDiv w:val="1"/>
      <w:marLeft w:val="0"/>
      <w:marRight w:val="0"/>
      <w:marTop w:val="0"/>
      <w:marBottom w:val="0"/>
      <w:divBdr>
        <w:top w:val="none" w:sz="0" w:space="0" w:color="auto"/>
        <w:left w:val="none" w:sz="0" w:space="0" w:color="auto"/>
        <w:bottom w:val="none" w:sz="0" w:space="0" w:color="auto"/>
        <w:right w:val="none" w:sz="0" w:space="0" w:color="auto"/>
      </w:divBdr>
    </w:div>
    <w:div w:id="49890904">
      <w:bodyDiv w:val="1"/>
      <w:marLeft w:val="0"/>
      <w:marRight w:val="0"/>
      <w:marTop w:val="0"/>
      <w:marBottom w:val="0"/>
      <w:divBdr>
        <w:top w:val="none" w:sz="0" w:space="0" w:color="auto"/>
        <w:left w:val="none" w:sz="0" w:space="0" w:color="auto"/>
        <w:bottom w:val="none" w:sz="0" w:space="0" w:color="auto"/>
        <w:right w:val="none" w:sz="0" w:space="0" w:color="auto"/>
      </w:divBdr>
      <w:divsChild>
        <w:div w:id="1828284280">
          <w:marLeft w:val="806"/>
          <w:marRight w:val="0"/>
          <w:marTop w:val="0"/>
          <w:marBottom w:val="0"/>
          <w:divBdr>
            <w:top w:val="none" w:sz="0" w:space="0" w:color="auto"/>
            <w:left w:val="none" w:sz="0" w:space="0" w:color="auto"/>
            <w:bottom w:val="none" w:sz="0" w:space="0" w:color="auto"/>
            <w:right w:val="none" w:sz="0" w:space="0" w:color="auto"/>
          </w:divBdr>
        </w:div>
      </w:divsChild>
    </w:div>
    <w:div w:id="54165290">
      <w:bodyDiv w:val="1"/>
      <w:marLeft w:val="0"/>
      <w:marRight w:val="0"/>
      <w:marTop w:val="0"/>
      <w:marBottom w:val="0"/>
      <w:divBdr>
        <w:top w:val="none" w:sz="0" w:space="0" w:color="auto"/>
        <w:left w:val="none" w:sz="0" w:space="0" w:color="auto"/>
        <w:bottom w:val="none" w:sz="0" w:space="0" w:color="auto"/>
        <w:right w:val="none" w:sz="0" w:space="0" w:color="auto"/>
      </w:divBdr>
    </w:div>
    <w:div w:id="60032374">
      <w:bodyDiv w:val="1"/>
      <w:marLeft w:val="0"/>
      <w:marRight w:val="0"/>
      <w:marTop w:val="0"/>
      <w:marBottom w:val="0"/>
      <w:divBdr>
        <w:top w:val="none" w:sz="0" w:space="0" w:color="auto"/>
        <w:left w:val="none" w:sz="0" w:space="0" w:color="auto"/>
        <w:bottom w:val="none" w:sz="0" w:space="0" w:color="auto"/>
        <w:right w:val="none" w:sz="0" w:space="0" w:color="auto"/>
      </w:divBdr>
    </w:div>
    <w:div w:id="64689398">
      <w:bodyDiv w:val="1"/>
      <w:marLeft w:val="0"/>
      <w:marRight w:val="0"/>
      <w:marTop w:val="0"/>
      <w:marBottom w:val="0"/>
      <w:divBdr>
        <w:top w:val="none" w:sz="0" w:space="0" w:color="auto"/>
        <w:left w:val="none" w:sz="0" w:space="0" w:color="auto"/>
        <w:bottom w:val="none" w:sz="0" w:space="0" w:color="auto"/>
        <w:right w:val="none" w:sz="0" w:space="0" w:color="auto"/>
      </w:divBdr>
    </w:div>
    <w:div w:id="69354284">
      <w:bodyDiv w:val="1"/>
      <w:marLeft w:val="0"/>
      <w:marRight w:val="0"/>
      <w:marTop w:val="0"/>
      <w:marBottom w:val="0"/>
      <w:divBdr>
        <w:top w:val="none" w:sz="0" w:space="0" w:color="auto"/>
        <w:left w:val="none" w:sz="0" w:space="0" w:color="auto"/>
        <w:bottom w:val="none" w:sz="0" w:space="0" w:color="auto"/>
        <w:right w:val="none" w:sz="0" w:space="0" w:color="auto"/>
      </w:divBdr>
    </w:div>
    <w:div w:id="70281084">
      <w:bodyDiv w:val="1"/>
      <w:marLeft w:val="0"/>
      <w:marRight w:val="0"/>
      <w:marTop w:val="0"/>
      <w:marBottom w:val="0"/>
      <w:divBdr>
        <w:top w:val="none" w:sz="0" w:space="0" w:color="auto"/>
        <w:left w:val="none" w:sz="0" w:space="0" w:color="auto"/>
        <w:bottom w:val="none" w:sz="0" w:space="0" w:color="auto"/>
        <w:right w:val="none" w:sz="0" w:space="0" w:color="auto"/>
      </w:divBdr>
      <w:divsChild>
        <w:div w:id="533426854">
          <w:marLeft w:val="720"/>
          <w:marRight w:val="0"/>
          <w:marTop w:val="0"/>
          <w:marBottom w:val="0"/>
          <w:divBdr>
            <w:top w:val="none" w:sz="0" w:space="0" w:color="auto"/>
            <w:left w:val="none" w:sz="0" w:space="0" w:color="auto"/>
            <w:bottom w:val="none" w:sz="0" w:space="0" w:color="auto"/>
            <w:right w:val="none" w:sz="0" w:space="0" w:color="auto"/>
          </w:divBdr>
        </w:div>
      </w:divsChild>
    </w:div>
    <w:div w:id="72902041">
      <w:bodyDiv w:val="1"/>
      <w:marLeft w:val="0"/>
      <w:marRight w:val="0"/>
      <w:marTop w:val="0"/>
      <w:marBottom w:val="0"/>
      <w:divBdr>
        <w:top w:val="none" w:sz="0" w:space="0" w:color="auto"/>
        <w:left w:val="none" w:sz="0" w:space="0" w:color="auto"/>
        <w:bottom w:val="none" w:sz="0" w:space="0" w:color="auto"/>
        <w:right w:val="none" w:sz="0" w:space="0" w:color="auto"/>
      </w:divBdr>
    </w:div>
    <w:div w:id="79372319">
      <w:bodyDiv w:val="1"/>
      <w:marLeft w:val="0"/>
      <w:marRight w:val="0"/>
      <w:marTop w:val="0"/>
      <w:marBottom w:val="0"/>
      <w:divBdr>
        <w:top w:val="none" w:sz="0" w:space="0" w:color="auto"/>
        <w:left w:val="none" w:sz="0" w:space="0" w:color="auto"/>
        <w:bottom w:val="none" w:sz="0" w:space="0" w:color="auto"/>
        <w:right w:val="none" w:sz="0" w:space="0" w:color="auto"/>
      </w:divBdr>
    </w:div>
    <w:div w:id="81999773">
      <w:bodyDiv w:val="1"/>
      <w:marLeft w:val="0"/>
      <w:marRight w:val="0"/>
      <w:marTop w:val="0"/>
      <w:marBottom w:val="0"/>
      <w:divBdr>
        <w:top w:val="none" w:sz="0" w:space="0" w:color="auto"/>
        <w:left w:val="none" w:sz="0" w:space="0" w:color="auto"/>
        <w:bottom w:val="none" w:sz="0" w:space="0" w:color="auto"/>
        <w:right w:val="none" w:sz="0" w:space="0" w:color="auto"/>
      </w:divBdr>
    </w:div>
    <w:div w:id="83457717">
      <w:bodyDiv w:val="1"/>
      <w:marLeft w:val="0"/>
      <w:marRight w:val="0"/>
      <w:marTop w:val="0"/>
      <w:marBottom w:val="0"/>
      <w:divBdr>
        <w:top w:val="none" w:sz="0" w:space="0" w:color="auto"/>
        <w:left w:val="none" w:sz="0" w:space="0" w:color="auto"/>
        <w:bottom w:val="none" w:sz="0" w:space="0" w:color="auto"/>
        <w:right w:val="none" w:sz="0" w:space="0" w:color="auto"/>
      </w:divBdr>
      <w:divsChild>
        <w:div w:id="801650205">
          <w:marLeft w:val="720"/>
          <w:marRight w:val="0"/>
          <w:marTop w:val="0"/>
          <w:marBottom w:val="0"/>
          <w:divBdr>
            <w:top w:val="none" w:sz="0" w:space="0" w:color="auto"/>
            <w:left w:val="none" w:sz="0" w:space="0" w:color="auto"/>
            <w:bottom w:val="none" w:sz="0" w:space="0" w:color="auto"/>
            <w:right w:val="none" w:sz="0" w:space="0" w:color="auto"/>
          </w:divBdr>
        </w:div>
      </w:divsChild>
    </w:div>
    <w:div w:id="90007577">
      <w:bodyDiv w:val="1"/>
      <w:marLeft w:val="0"/>
      <w:marRight w:val="0"/>
      <w:marTop w:val="0"/>
      <w:marBottom w:val="0"/>
      <w:divBdr>
        <w:top w:val="none" w:sz="0" w:space="0" w:color="auto"/>
        <w:left w:val="none" w:sz="0" w:space="0" w:color="auto"/>
        <w:bottom w:val="none" w:sz="0" w:space="0" w:color="auto"/>
        <w:right w:val="none" w:sz="0" w:space="0" w:color="auto"/>
      </w:divBdr>
      <w:divsChild>
        <w:div w:id="462964565">
          <w:marLeft w:val="720"/>
          <w:marRight w:val="0"/>
          <w:marTop w:val="115"/>
          <w:marBottom w:val="0"/>
          <w:divBdr>
            <w:top w:val="none" w:sz="0" w:space="0" w:color="auto"/>
            <w:left w:val="none" w:sz="0" w:space="0" w:color="auto"/>
            <w:bottom w:val="none" w:sz="0" w:space="0" w:color="auto"/>
            <w:right w:val="none" w:sz="0" w:space="0" w:color="auto"/>
          </w:divBdr>
        </w:div>
        <w:div w:id="745616562">
          <w:marLeft w:val="720"/>
          <w:marRight w:val="0"/>
          <w:marTop w:val="115"/>
          <w:marBottom w:val="0"/>
          <w:divBdr>
            <w:top w:val="none" w:sz="0" w:space="0" w:color="auto"/>
            <w:left w:val="none" w:sz="0" w:space="0" w:color="auto"/>
            <w:bottom w:val="none" w:sz="0" w:space="0" w:color="auto"/>
            <w:right w:val="none" w:sz="0" w:space="0" w:color="auto"/>
          </w:divBdr>
        </w:div>
        <w:div w:id="769472705">
          <w:marLeft w:val="720"/>
          <w:marRight w:val="0"/>
          <w:marTop w:val="115"/>
          <w:marBottom w:val="0"/>
          <w:divBdr>
            <w:top w:val="none" w:sz="0" w:space="0" w:color="auto"/>
            <w:left w:val="none" w:sz="0" w:space="0" w:color="auto"/>
            <w:bottom w:val="none" w:sz="0" w:space="0" w:color="auto"/>
            <w:right w:val="none" w:sz="0" w:space="0" w:color="auto"/>
          </w:divBdr>
        </w:div>
        <w:div w:id="2010205807">
          <w:marLeft w:val="720"/>
          <w:marRight w:val="0"/>
          <w:marTop w:val="115"/>
          <w:marBottom w:val="0"/>
          <w:divBdr>
            <w:top w:val="none" w:sz="0" w:space="0" w:color="auto"/>
            <w:left w:val="none" w:sz="0" w:space="0" w:color="auto"/>
            <w:bottom w:val="none" w:sz="0" w:space="0" w:color="auto"/>
            <w:right w:val="none" w:sz="0" w:space="0" w:color="auto"/>
          </w:divBdr>
        </w:div>
      </w:divsChild>
    </w:div>
    <w:div w:id="96292312">
      <w:bodyDiv w:val="1"/>
      <w:marLeft w:val="0"/>
      <w:marRight w:val="0"/>
      <w:marTop w:val="0"/>
      <w:marBottom w:val="0"/>
      <w:divBdr>
        <w:top w:val="none" w:sz="0" w:space="0" w:color="auto"/>
        <w:left w:val="none" w:sz="0" w:space="0" w:color="auto"/>
        <w:bottom w:val="none" w:sz="0" w:space="0" w:color="auto"/>
        <w:right w:val="none" w:sz="0" w:space="0" w:color="auto"/>
      </w:divBdr>
      <w:divsChild>
        <w:div w:id="1542787453">
          <w:marLeft w:val="720"/>
          <w:marRight w:val="0"/>
          <w:marTop w:val="0"/>
          <w:marBottom w:val="0"/>
          <w:divBdr>
            <w:top w:val="none" w:sz="0" w:space="0" w:color="auto"/>
            <w:left w:val="none" w:sz="0" w:space="0" w:color="auto"/>
            <w:bottom w:val="none" w:sz="0" w:space="0" w:color="auto"/>
            <w:right w:val="none" w:sz="0" w:space="0" w:color="auto"/>
          </w:divBdr>
        </w:div>
      </w:divsChild>
    </w:div>
    <w:div w:id="119342296">
      <w:bodyDiv w:val="1"/>
      <w:marLeft w:val="0"/>
      <w:marRight w:val="0"/>
      <w:marTop w:val="0"/>
      <w:marBottom w:val="0"/>
      <w:divBdr>
        <w:top w:val="none" w:sz="0" w:space="0" w:color="auto"/>
        <w:left w:val="none" w:sz="0" w:space="0" w:color="auto"/>
        <w:bottom w:val="none" w:sz="0" w:space="0" w:color="auto"/>
        <w:right w:val="none" w:sz="0" w:space="0" w:color="auto"/>
      </w:divBdr>
      <w:divsChild>
        <w:div w:id="491608230">
          <w:marLeft w:val="806"/>
          <w:marRight w:val="0"/>
          <w:marTop w:val="0"/>
          <w:marBottom w:val="0"/>
          <w:divBdr>
            <w:top w:val="none" w:sz="0" w:space="0" w:color="auto"/>
            <w:left w:val="none" w:sz="0" w:space="0" w:color="auto"/>
            <w:bottom w:val="none" w:sz="0" w:space="0" w:color="auto"/>
            <w:right w:val="none" w:sz="0" w:space="0" w:color="auto"/>
          </w:divBdr>
        </w:div>
      </w:divsChild>
    </w:div>
    <w:div w:id="119809648">
      <w:bodyDiv w:val="1"/>
      <w:marLeft w:val="0"/>
      <w:marRight w:val="0"/>
      <w:marTop w:val="0"/>
      <w:marBottom w:val="0"/>
      <w:divBdr>
        <w:top w:val="none" w:sz="0" w:space="0" w:color="auto"/>
        <w:left w:val="none" w:sz="0" w:space="0" w:color="auto"/>
        <w:bottom w:val="none" w:sz="0" w:space="0" w:color="auto"/>
        <w:right w:val="none" w:sz="0" w:space="0" w:color="auto"/>
      </w:divBdr>
    </w:div>
    <w:div w:id="126240510">
      <w:bodyDiv w:val="1"/>
      <w:marLeft w:val="0"/>
      <w:marRight w:val="0"/>
      <w:marTop w:val="0"/>
      <w:marBottom w:val="0"/>
      <w:divBdr>
        <w:top w:val="none" w:sz="0" w:space="0" w:color="auto"/>
        <w:left w:val="none" w:sz="0" w:space="0" w:color="auto"/>
        <w:bottom w:val="none" w:sz="0" w:space="0" w:color="auto"/>
        <w:right w:val="none" w:sz="0" w:space="0" w:color="auto"/>
      </w:divBdr>
    </w:div>
    <w:div w:id="134495374">
      <w:bodyDiv w:val="1"/>
      <w:marLeft w:val="0"/>
      <w:marRight w:val="0"/>
      <w:marTop w:val="0"/>
      <w:marBottom w:val="0"/>
      <w:divBdr>
        <w:top w:val="none" w:sz="0" w:space="0" w:color="auto"/>
        <w:left w:val="none" w:sz="0" w:space="0" w:color="auto"/>
        <w:bottom w:val="none" w:sz="0" w:space="0" w:color="auto"/>
        <w:right w:val="none" w:sz="0" w:space="0" w:color="auto"/>
      </w:divBdr>
    </w:div>
    <w:div w:id="138501176">
      <w:bodyDiv w:val="1"/>
      <w:marLeft w:val="0"/>
      <w:marRight w:val="0"/>
      <w:marTop w:val="0"/>
      <w:marBottom w:val="0"/>
      <w:divBdr>
        <w:top w:val="none" w:sz="0" w:space="0" w:color="auto"/>
        <w:left w:val="none" w:sz="0" w:space="0" w:color="auto"/>
        <w:bottom w:val="none" w:sz="0" w:space="0" w:color="auto"/>
        <w:right w:val="none" w:sz="0" w:space="0" w:color="auto"/>
      </w:divBdr>
    </w:div>
    <w:div w:id="141582378">
      <w:bodyDiv w:val="1"/>
      <w:marLeft w:val="0"/>
      <w:marRight w:val="0"/>
      <w:marTop w:val="0"/>
      <w:marBottom w:val="0"/>
      <w:divBdr>
        <w:top w:val="none" w:sz="0" w:space="0" w:color="auto"/>
        <w:left w:val="none" w:sz="0" w:space="0" w:color="auto"/>
        <w:bottom w:val="none" w:sz="0" w:space="0" w:color="auto"/>
        <w:right w:val="none" w:sz="0" w:space="0" w:color="auto"/>
      </w:divBdr>
    </w:div>
    <w:div w:id="145319652">
      <w:bodyDiv w:val="1"/>
      <w:marLeft w:val="0"/>
      <w:marRight w:val="0"/>
      <w:marTop w:val="0"/>
      <w:marBottom w:val="0"/>
      <w:divBdr>
        <w:top w:val="none" w:sz="0" w:space="0" w:color="auto"/>
        <w:left w:val="none" w:sz="0" w:space="0" w:color="auto"/>
        <w:bottom w:val="none" w:sz="0" w:space="0" w:color="auto"/>
        <w:right w:val="none" w:sz="0" w:space="0" w:color="auto"/>
      </w:divBdr>
      <w:divsChild>
        <w:div w:id="1714845179">
          <w:marLeft w:val="720"/>
          <w:marRight w:val="0"/>
          <w:marTop w:val="0"/>
          <w:marBottom w:val="0"/>
          <w:divBdr>
            <w:top w:val="none" w:sz="0" w:space="0" w:color="auto"/>
            <w:left w:val="none" w:sz="0" w:space="0" w:color="auto"/>
            <w:bottom w:val="none" w:sz="0" w:space="0" w:color="auto"/>
            <w:right w:val="none" w:sz="0" w:space="0" w:color="auto"/>
          </w:divBdr>
        </w:div>
        <w:div w:id="517040669">
          <w:marLeft w:val="720"/>
          <w:marRight w:val="0"/>
          <w:marTop w:val="0"/>
          <w:marBottom w:val="0"/>
          <w:divBdr>
            <w:top w:val="none" w:sz="0" w:space="0" w:color="auto"/>
            <w:left w:val="none" w:sz="0" w:space="0" w:color="auto"/>
            <w:bottom w:val="none" w:sz="0" w:space="0" w:color="auto"/>
            <w:right w:val="none" w:sz="0" w:space="0" w:color="auto"/>
          </w:divBdr>
        </w:div>
        <w:div w:id="1499466354">
          <w:marLeft w:val="720"/>
          <w:marRight w:val="0"/>
          <w:marTop w:val="0"/>
          <w:marBottom w:val="0"/>
          <w:divBdr>
            <w:top w:val="none" w:sz="0" w:space="0" w:color="auto"/>
            <w:left w:val="none" w:sz="0" w:space="0" w:color="auto"/>
            <w:bottom w:val="none" w:sz="0" w:space="0" w:color="auto"/>
            <w:right w:val="none" w:sz="0" w:space="0" w:color="auto"/>
          </w:divBdr>
        </w:div>
        <w:div w:id="237790783">
          <w:marLeft w:val="720"/>
          <w:marRight w:val="0"/>
          <w:marTop w:val="0"/>
          <w:marBottom w:val="0"/>
          <w:divBdr>
            <w:top w:val="none" w:sz="0" w:space="0" w:color="auto"/>
            <w:left w:val="none" w:sz="0" w:space="0" w:color="auto"/>
            <w:bottom w:val="none" w:sz="0" w:space="0" w:color="auto"/>
            <w:right w:val="none" w:sz="0" w:space="0" w:color="auto"/>
          </w:divBdr>
        </w:div>
        <w:div w:id="208764719">
          <w:marLeft w:val="720"/>
          <w:marRight w:val="0"/>
          <w:marTop w:val="0"/>
          <w:marBottom w:val="0"/>
          <w:divBdr>
            <w:top w:val="none" w:sz="0" w:space="0" w:color="auto"/>
            <w:left w:val="none" w:sz="0" w:space="0" w:color="auto"/>
            <w:bottom w:val="none" w:sz="0" w:space="0" w:color="auto"/>
            <w:right w:val="none" w:sz="0" w:space="0" w:color="auto"/>
          </w:divBdr>
        </w:div>
        <w:div w:id="1927838305">
          <w:marLeft w:val="720"/>
          <w:marRight w:val="0"/>
          <w:marTop w:val="0"/>
          <w:marBottom w:val="0"/>
          <w:divBdr>
            <w:top w:val="none" w:sz="0" w:space="0" w:color="auto"/>
            <w:left w:val="none" w:sz="0" w:space="0" w:color="auto"/>
            <w:bottom w:val="none" w:sz="0" w:space="0" w:color="auto"/>
            <w:right w:val="none" w:sz="0" w:space="0" w:color="auto"/>
          </w:divBdr>
        </w:div>
        <w:div w:id="1274752080">
          <w:marLeft w:val="720"/>
          <w:marRight w:val="0"/>
          <w:marTop w:val="0"/>
          <w:marBottom w:val="0"/>
          <w:divBdr>
            <w:top w:val="none" w:sz="0" w:space="0" w:color="auto"/>
            <w:left w:val="none" w:sz="0" w:space="0" w:color="auto"/>
            <w:bottom w:val="none" w:sz="0" w:space="0" w:color="auto"/>
            <w:right w:val="none" w:sz="0" w:space="0" w:color="auto"/>
          </w:divBdr>
        </w:div>
      </w:divsChild>
    </w:div>
    <w:div w:id="149295613">
      <w:bodyDiv w:val="1"/>
      <w:marLeft w:val="0"/>
      <w:marRight w:val="0"/>
      <w:marTop w:val="0"/>
      <w:marBottom w:val="0"/>
      <w:divBdr>
        <w:top w:val="none" w:sz="0" w:space="0" w:color="auto"/>
        <w:left w:val="none" w:sz="0" w:space="0" w:color="auto"/>
        <w:bottom w:val="none" w:sz="0" w:space="0" w:color="auto"/>
        <w:right w:val="none" w:sz="0" w:space="0" w:color="auto"/>
      </w:divBdr>
      <w:divsChild>
        <w:div w:id="1488740933">
          <w:marLeft w:val="806"/>
          <w:marRight w:val="0"/>
          <w:marTop w:val="0"/>
          <w:marBottom w:val="0"/>
          <w:divBdr>
            <w:top w:val="none" w:sz="0" w:space="0" w:color="auto"/>
            <w:left w:val="none" w:sz="0" w:space="0" w:color="auto"/>
            <w:bottom w:val="none" w:sz="0" w:space="0" w:color="auto"/>
            <w:right w:val="none" w:sz="0" w:space="0" w:color="auto"/>
          </w:divBdr>
        </w:div>
      </w:divsChild>
    </w:div>
    <w:div w:id="155921962">
      <w:bodyDiv w:val="1"/>
      <w:marLeft w:val="0"/>
      <w:marRight w:val="0"/>
      <w:marTop w:val="0"/>
      <w:marBottom w:val="0"/>
      <w:divBdr>
        <w:top w:val="none" w:sz="0" w:space="0" w:color="auto"/>
        <w:left w:val="none" w:sz="0" w:space="0" w:color="auto"/>
        <w:bottom w:val="none" w:sz="0" w:space="0" w:color="auto"/>
        <w:right w:val="none" w:sz="0" w:space="0" w:color="auto"/>
      </w:divBdr>
      <w:divsChild>
        <w:div w:id="1802573092">
          <w:marLeft w:val="720"/>
          <w:marRight w:val="0"/>
          <w:marTop w:val="0"/>
          <w:marBottom w:val="0"/>
          <w:divBdr>
            <w:top w:val="none" w:sz="0" w:space="0" w:color="auto"/>
            <w:left w:val="none" w:sz="0" w:space="0" w:color="auto"/>
            <w:bottom w:val="none" w:sz="0" w:space="0" w:color="auto"/>
            <w:right w:val="none" w:sz="0" w:space="0" w:color="auto"/>
          </w:divBdr>
        </w:div>
      </w:divsChild>
    </w:div>
    <w:div w:id="173493130">
      <w:bodyDiv w:val="1"/>
      <w:marLeft w:val="0"/>
      <w:marRight w:val="0"/>
      <w:marTop w:val="0"/>
      <w:marBottom w:val="0"/>
      <w:divBdr>
        <w:top w:val="none" w:sz="0" w:space="0" w:color="auto"/>
        <w:left w:val="none" w:sz="0" w:space="0" w:color="auto"/>
        <w:bottom w:val="none" w:sz="0" w:space="0" w:color="auto"/>
        <w:right w:val="none" w:sz="0" w:space="0" w:color="auto"/>
      </w:divBdr>
      <w:divsChild>
        <w:div w:id="786899173">
          <w:marLeft w:val="720"/>
          <w:marRight w:val="0"/>
          <w:marTop w:val="0"/>
          <w:marBottom w:val="0"/>
          <w:divBdr>
            <w:top w:val="none" w:sz="0" w:space="0" w:color="auto"/>
            <w:left w:val="none" w:sz="0" w:space="0" w:color="auto"/>
            <w:bottom w:val="none" w:sz="0" w:space="0" w:color="auto"/>
            <w:right w:val="none" w:sz="0" w:space="0" w:color="auto"/>
          </w:divBdr>
        </w:div>
      </w:divsChild>
    </w:div>
    <w:div w:id="183325346">
      <w:bodyDiv w:val="1"/>
      <w:marLeft w:val="0"/>
      <w:marRight w:val="0"/>
      <w:marTop w:val="0"/>
      <w:marBottom w:val="0"/>
      <w:divBdr>
        <w:top w:val="none" w:sz="0" w:space="0" w:color="auto"/>
        <w:left w:val="none" w:sz="0" w:space="0" w:color="auto"/>
        <w:bottom w:val="none" w:sz="0" w:space="0" w:color="auto"/>
        <w:right w:val="none" w:sz="0" w:space="0" w:color="auto"/>
      </w:divBdr>
    </w:div>
    <w:div w:id="190845622">
      <w:bodyDiv w:val="1"/>
      <w:marLeft w:val="0"/>
      <w:marRight w:val="0"/>
      <w:marTop w:val="0"/>
      <w:marBottom w:val="0"/>
      <w:divBdr>
        <w:top w:val="none" w:sz="0" w:space="0" w:color="auto"/>
        <w:left w:val="none" w:sz="0" w:space="0" w:color="auto"/>
        <w:bottom w:val="none" w:sz="0" w:space="0" w:color="auto"/>
        <w:right w:val="none" w:sz="0" w:space="0" w:color="auto"/>
      </w:divBdr>
      <w:divsChild>
        <w:div w:id="1631325859">
          <w:marLeft w:val="720"/>
          <w:marRight w:val="0"/>
          <w:marTop w:val="115"/>
          <w:marBottom w:val="0"/>
          <w:divBdr>
            <w:top w:val="none" w:sz="0" w:space="0" w:color="auto"/>
            <w:left w:val="none" w:sz="0" w:space="0" w:color="auto"/>
            <w:bottom w:val="none" w:sz="0" w:space="0" w:color="auto"/>
            <w:right w:val="none" w:sz="0" w:space="0" w:color="auto"/>
          </w:divBdr>
        </w:div>
      </w:divsChild>
    </w:div>
    <w:div w:id="205879280">
      <w:bodyDiv w:val="1"/>
      <w:marLeft w:val="0"/>
      <w:marRight w:val="0"/>
      <w:marTop w:val="0"/>
      <w:marBottom w:val="0"/>
      <w:divBdr>
        <w:top w:val="none" w:sz="0" w:space="0" w:color="auto"/>
        <w:left w:val="none" w:sz="0" w:space="0" w:color="auto"/>
        <w:bottom w:val="none" w:sz="0" w:space="0" w:color="auto"/>
        <w:right w:val="none" w:sz="0" w:space="0" w:color="auto"/>
      </w:divBdr>
      <w:divsChild>
        <w:div w:id="900285425">
          <w:marLeft w:val="806"/>
          <w:marRight w:val="0"/>
          <w:marTop w:val="0"/>
          <w:marBottom w:val="0"/>
          <w:divBdr>
            <w:top w:val="none" w:sz="0" w:space="0" w:color="auto"/>
            <w:left w:val="none" w:sz="0" w:space="0" w:color="auto"/>
            <w:bottom w:val="none" w:sz="0" w:space="0" w:color="auto"/>
            <w:right w:val="none" w:sz="0" w:space="0" w:color="auto"/>
          </w:divBdr>
        </w:div>
      </w:divsChild>
    </w:div>
    <w:div w:id="206382009">
      <w:bodyDiv w:val="1"/>
      <w:marLeft w:val="0"/>
      <w:marRight w:val="0"/>
      <w:marTop w:val="0"/>
      <w:marBottom w:val="0"/>
      <w:divBdr>
        <w:top w:val="none" w:sz="0" w:space="0" w:color="auto"/>
        <w:left w:val="none" w:sz="0" w:space="0" w:color="auto"/>
        <w:bottom w:val="none" w:sz="0" w:space="0" w:color="auto"/>
        <w:right w:val="none" w:sz="0" w:space="0" w:color="auto"/>
      </w:divBdr>
      <w:divsChild>
        <w:div w:id="1204560111">
          <w:marLeft w:val="720"/>
          <w:marRight w:val="0"/>
          <w:marTop w:val="0"/>
          <w:marBottom w:val="0"/>
          <w:divBdr>
            <w:top w:val="none" w:sz="0" w:space="0" w:color="auto"/>
            <w:left w:val="none" w:sz="0" w:space="0" w:color="auto"/>
            <w:bottom w:val="none" w:sz="0" w:space="0" w:color="auto"/>
            <w:right w:val="none" w:sz="0" w:space="0" w:color="auto"/>
          </w:divBdr>
        </w:div>
      </w:divsChild>
    </w:div>
    <w:div w:id="207569117">
      <w:bodyDiv w:val="1"/>
      <w:marLeft w:val="0"/>
      <w:marRight w:val="0"/>
      <w:marTop w:val="0"/>
      <w:marBottom w:val="0"/>
      <w:divBdr>
        <w:top w:val="none" w:sz="0" w:space="0" w:color="auto"/>
        <w:left w:val="none" w:sz="0" w:space="0" w:color="auto"/>
        <w:bottom w:val="none" w:sz="0" w:space="0" w:color="auto"/>
        <w:right w:val="none" w:sz="0" w:space="0" w:color="auto"/>
      </w:divBdr>
      <w:divsChild>
        <w:div w:id="2012364388">
          <w:marLeft w:val="806"/>
          <w:marRight w:val="0"/>
          <w:marTop w:val="0"/>
          <w:marBottom w:val="0"/>
          <w:divBdr>
            <w:top w:val="none" w:sz="0" w:space="0" w:color="auto"/>
            <w:left w:val="none" w:sz="0" w:space="0" w:color="auto"/>
            <w:bottom w:val="none" w:sz="0" w:space="0" w:color="auto"/>
            <w:right w:val="none" w:sz="0" w:space="0" w:color="auto"/>
          </w:divBdr>
        </w:div>
      </w:divsChild>
    </w:div>
    <w:div w:id="214859565">
      <w:bodyDiv w:val="1"/>
      <w:marLeft w:val="0"/>
      <w:marRight w:val="0"/>
      <w:marTop w:val="0"/>
      <w:marBottom w:val="0"/>
      <w:divBdr>
        <w:top w:val="none" w:sz="0" w:space="0" w:color="auto"/>
        <w:left w:val="none" w:sz="0" w:space="0" w:color="auto"/>
        <w:bottom w:val="none" w:sz="0" w:space="0" w:color="auto"/>
        <w:right w:val="none" w:sz="0" w:space="0" w:color="auto"/>
      </w:divBdr>
      <w:divsChild>
        <w:div w:id="1062409878">
          <w:marLeft w:val="547"/>
          <w:marRight w:val="0"/>
          <w:marTop w:val="115"/>
          <w:marBottom w:val="0"/>
          <w:divBdr>
            <w:top w:val="none" w:sz="0" w:space="0" w:color="auto"/>
            <w:left w:val="none" w:sz="0" w:space="0" w:color="auto"/>
            <w:bottom w:val="none" w:sz="0" w:space="0" w:color="auto"/>
            <w:right w:val="none" w:sz="0" w:space="0" w:color="auto"/>
          </w:divBdr>
        </w:div>
      </w:divsChild>
    </w:div>
    <w:div w:id="214897082">
      <w:bodyDiv w:val="1"/>
      <w:marLeft w:val="0"/>
      <w:marRight w:val="0"/>
      <w:marTop w:val="0"/>
      <w:marBottom w:val="0"/>
      <w:divBdr>
        <w:top w:val="none" w:sz="0" w:space="0" w:color="auto"/>
        <w:left w:val="none" w:sz="0" w:space="0" w:color="auto"/>
        <w:bottom w:val="none" w:sz="0" w:space="0" w:color="auto"/>
        <w:right w:val="none" w:sz="0" w:space="0" w:color="auto"/>
      </w:divBdr>
    </w:div>
    <w:div w:id="216168434">
      <w:bodyDiv w:val="1"/>
      <w:marLeft w:val="0"/>
      <w:marRight w:val="0"/>
      <w:marTop w:val="0"/>
      <w:marBottom w:val="0"/>
      <w:divBdr>
        <w:top w:val="none" w:sz="0" w:space="0" w:color="auto"/>
        <w:left w:val="none" w:sz="0" w:space="0" w:color="auto"/>
        <w:bottom w:val="none" w:sz="0" w:space="0" w:color="auto"/>
        <w:right w:val="none" w:sz="0" w:space="0" w:color="auto"/>
      </w:divBdr>
      <w:divsChild>
        <w:div w:id="1171022431">
          <w:marLeft w:val="720"/>
          <w:marRight w:val="0"/>
          <w:marTop w:val="0"/>
          <w:marBottom w:val="0"/>
          <w:divBdr>
            <w:top w:val="none" w:sz="0" w:space="0" w:color="auto"/>
            <w:left w:val="none" w:sz="0" w:space="0" w:color="auto"/>
            <w:bottom w:val="none" w:sz="0" w:space="0" w:color="auto"/>
            <w:right w:val="none" w:sz="0" w:space="0" w:color="auto"/>
          </w:divBdr>
        </w:div>
      </w:divsChild>
    </w:div>
    <w:div w:id="216354439">
      <w:bodyDiv w:val="1"/>
      <w:marLeft w:val="0"/>
      <w:marRight w:val="0"/>
      <w:marTop w:val="0"/>
      <w:marBottom w:val="0"/>
      <w:divBdr>
        <w:top w:val="none" w:sz="0" w:space="0" w:color="auto"/>
        <w:left w:val="none" w:sz="0" w:space="0" w:color="auto"/>
        <w:bottom w:val="none" w:sz="0" w:space="0" w:color="auto"/>
        <w:right w:val="none" w:sz="0" w:space="0" w:color="auto"/>
      </w:divBdr>
      <w:divsChild>
        <w:div w:id="1082603104">
          <w:marLeft w:val="720"/>
          <w:marRight w:val="0"/>
          <w:marTop w:val="0"/>
          <w:marBottom w:val="0"/>
          <w:divBdr>
            <w:top w:val="none" w:sz="0" w:space="0" w:color="auto"/>
            <w:left w:val="none" w:sz="0" w:space="0" w:color="auto"/>
            <w:bottom w:val="none" w:sz="0" w:space="0" w:color="auto"/>
            <w:right w:val="none" w:sz="0" w:space="0" w:color="auto"/>
          </w:divBdr>
        </w:div>
      </w:divsChild>
    </w:div>
    <w:div w:id="227616073">
      <w:bodyDiv w:val="1"/>
      <w:marLeft w:val="0"/>
      <w:marRight w:val="0"/>
      <w:marTop w:val="0"/>
      <w:marBottom w:val="0"/>
      <w:divBdr>
        <w:top w:val="none" w:sz="0" w:space="0" w:color="auto"/>
        <w:left w:val="none" w:sz="0" w:space="0" w:color="auto"/>
        <w:bottom w:val="none" w:sz="0" w:space="0" w:color="auto"/>
        <w:right w:val="none" w:sz="0" w:space="0" w:color="auto"/>
      </w:divBdr>
    </w:div>
    <w:div w:id="231045156">
      <w:bodyDiv w:val="1"/>
      <w:marLeft w:val="0"/>
      <w:marRight w:val="0"/>
      <w:marTop w:val="0"/>
      <w:marBottom w:val="0"/>
      <w:divBdr>
        <w:top w:val="none" w:sz="0" w:space="0" w:color="auto"/>
        <w:left w:val="none" w:sz="0" w:space="0" w:color="auto"/>
        <w:bottom w:val="none" w:sz="0" w:space="0" w:color="auto"/>
        <w:right w:val="none" w:sz="0" w:space="0" w:color="auto"/>
      </w:divBdr>
      <w:divsChild>
        <w:div w:id="1439374738">
          <w:marLeft w:val="806"/>
          <w:marRight w:val="0"/>
          <w:marTop w:val="0"/>
          <w:marBottom w:val="0"/>
          <w:divBdr>
            <w:top w:val="none" w:sz="0" w:space="0" w:color="auto"/>
            <w:left w:val="none" w:sz="0" w:space="0" w:color="auto"/>
            <w:bottom w:val="none" w:sz="0" w:space="0" w:color="auto"/>
            <w:right w:val="none" w:sz="0" w:space="0" w:color="auto"/>
          </w:divBdr>
        </w:div>
      </w:divsChild>
    </w:div>
    <w:div w:id="235092402">
      <w:bodyDiv w:val="1"/>
      <w:marLeft w:val="0"/>
      <w:marRight w:val="0"/>
      <w:marTop w:val="0"/>
      <w:marBottom w:val="0"/>
      <w:divBdr>
        <w:top w:val="none" w:sz="0" w:space="0" w:color="auto"/>
        <w:left w:val="none" w:sz="0" w:space="0" w:color="auto"/>
        <w:bottom w:val="none" w:sz="0" w:space="0" w:color="auto"/>
        <w:right w:val="none" w:sz="0" w:space="0" w:color="auto"/>
      </w:divBdr>
    </w:div>
    <w:div w:id="236329942">
      <w:bodyDiv w:val="1"/>
      <w:marLeft w:val="0"/>
      <w:marRight w:val="0"/>
      <w:marTop w:val="0"/>
      <w:marBottom w:val="0"/>
      <w:divBdr>
        <w:top w:val="none" w:sz="0" w:space="0" w:color="auto"/>
        <w:left w:val="none" w:sz="0" w:space="0" w:color="auto"/>
        <w:bottom w:val="none" w:sz="0" w:space="0" w:color="auto"/>
        <w:right w:val="none" w:sz="0" w:space="0" w:color="auto"/>
      </w:divBdr>
    </w:div>
    <w:div w:id="241717144">
      <w:bodyDiv w:val="1"/>
      <w:marLeft w:val="0"/>
      <w:marRight w:val="0"/>
      <w:marTop w:val="0"/>
      <w:marBottom w:val="0"/>
      <w:divBdr>
        <w:top w:val="none" w:sz="0" w:space="0" w:color="auto"/>
        <w:left w:val="none" w:sz="0" w:space="0" w:color="auto"/>
        <w:bottom w:val="none" w:sz="0" w:space="0" w:color="auto"/>
        <w:right w:val="none" w:sz="0" w:space="0" w:color="auto"/>
      </w:divBdr>
    </w:div>
    <w:div w:id="244071218">
      <w:bodyDiv w:val="1"/>
      <w:marLeft w:val="0"/>
      <w:marRight w:val="0"/>
      <w:marTop w:val="0"/>
      <w:marBottom w:val="0"/>
      <w:divBdr>
        <w:top w:val="none" w:sz="0" w:space="0" w:color="auto"/>
        <w:left w:val="none" w:sz="0" w:space="0" w:color="auto"/>
        <w:bottom w:val="none" w:sz="0" w:space="0" w:color="auto"/>
        <w:right w:val="none" w:sz="0" w:space="0" w:color="auto"/>
      </w:divBdr>
    </w:div>
    <w:div w:id="252320267">
      <w:bodyDiv w:val="1"/>
      <w:marLeft w:val="0"/>
      <w:marRight w:val="0"/>
      <w:marTop w:val="0"/>
      <w:marBottom w:val="0"/>
      <w:divBdr>
        <w:top w:val="none" w:sz="0" w:space="0" w:color="auto"/>
        <w:left w:val="none" w:sz="0" w:space="0" w:color="auto"/>
        <w:bottom w:val="none" w:sz="0" w:space="0" w:color="auto"/>
        <w:right w:val="none" w:sz="0" w:space="0" w:color="auto"/>
      </w:divBdr>
      <w:divsChild>
        <w:div w:id="902562770">
          <w:marLeft w:val="720"/>
          <w:marRight w:val="0"/>
          <w:marTop w:val="0"/>
          <w:marBottom w:val="0"/>
          <w:divBdr>
            <w:top w:val="none" w:sz="0" w:space="0" w:color="auto"/>
            <w:left w:val="none" w:sz="0" w:space="0" w:color="auto"/>
            <w:bottom w:val="none" w:sz="0" w:space="0" w:color="auto"/>
            <w:right w:val="none" w:sz="0" w:space="0" w:color="auto"/>
          </w:divBdr>
        </w:div>
      </w:divsChild>
    </w:div>
    <w:div w:id="256984642">
      <w:bodyDiv w:val="1"/>
      <w:marLeft w:val="0"/>
      <w:marRight w:val="0"/>
      <w:marTop w:val="0"/>
      <w:marBottom w:val="0"/>
      <w:divBdr>
        <w:top w:val="none" w:sz="0" w:space="0" w:color="auto"/>
        <w:left w:val="none" w:sz="0" w:space="0" w:color="auto"/>
        <w:bottom w:val="none" w:sz="0" w:space="0" w:color="auto"/>
        <w:right w:val="none" w:sz="0" w:space="0" w:color="auto"/>
      </w:divBdr>
      <w:divsChild>
        <w:div w:id="600454952">
          <w:marLeft w:val="720"/>
          <w:marRight w:val="0"/>
          <w:marTop w:val="0"/>
          <w:marBottom w:val="0"/>
          <w:divBdr>
            <w:top w:val="none" w:sz="0" w:space="0" w:color="auto"/>
            <w:left w:val="none" w:sz="0" w:space="0" w:color="auto"/>
            <w:bottom w:val="none" w:sz="0" w:space="0" w:color="auto"/>
            <w:right w:val="none" w:sz="0" w:space="0" w:color="auto"/>
          </w:divBdr>
        </w:div>
      </w:divsChild>
    </w:div>
    <w:div w:id="261039103">
      <w:bodyDiv w:val="1"/>
      <w:marLeft w:val="0"/>
      <w:marRight w:val="0"/>
      <w:marTop w:val="0"/>
      <w:marBottom w:val="0"/>
      <w:divBdr>
        <w:top w:val="none" w:sz="0" w:space="0" w:color="auto"/>
        <w:left w:val="none" w:sz="0" w:space="0" w:color="auto"/>
        <w:bottom w:val="none" w:sz="0" w:space="0" w:color="auto"/>
        <w:right w:val="none" w:sz="0" w:space="0" w:color="auto"/>
      </w:divBdr>
      <w:divsChild>
        <w:div w:id="1290932913">
          <w:marLeft w:val="720"/>
          <w:marRight w:val="0"/>
          <w:marTop w:val="0"/>
          <w:marBottom w:val="0"/>
          <w:divBdr>
            <w:top w:val="none" w:sz="0" w:space="0" w:color="auto"/>
            <w:left w:val="none" w:sz="0" w:space="0" w:color="auto"/>
            <w:bottom w:val="none" w:sz="0" w:space="0" w:color="auto"/>
            <w:right w:val="none" w:sz="0" w:space="0" w:color="auto"/>
          </w:divBdr>
        </w:div>
      </w:divsChild>
    </w:div>
    <w:div w:id="267658451">
      <w:bodyDiv w:val="1"/>
      <w:marLeft w:val="0"/>
      <w:marRight w:val="0"/>
      <w:marTop w:val="0"/>
      <w:marBottom w:val="0"/>
      <w:divBdr>
        <w:top w:val="none" w:sz="0" w:space="0" w:color="auto"/>
        <w:left w:val="none" w:sz="0" w:space="0" w:color="auto"/>
        <w:bottom w:val="none" w:sz="0" w:space="0" w:color="auto"/>
        <w:right w:val="none" w:sz="0" w:space="0" w:color="auto"/>
      </w:divBdr>
    </w:div>
    <w:div w:id="270748034">
      <w:bodyDiv w:val="1"/>
      <w:marLeft w:val="0"/>
      <w:marRight w:val="0"/>
      <w:marTop w:val="0"/>
      <w:marBottom w:val="0"/>
      <w:divBdr>
        <w:top w:val="none" w:sz="0" w:space="0" w:color="auto"/>
        <w:left w:val="none" w:sz="0" w:space="0" w:color="auto"/>
        <w:bottom w:val="none" w:sz="0" w:space="0" w:color="auto"/>
        <w:right w:val="none" w:sz="0" w:space="0" w:color="auto"/>
      </w:divBdr>
      <w:divsChild>
        <w:div w:id="71583175">
          <w:marLeft w:val="720"/>
          <w:marRight w:val="0"/>
          <w:marTop w:val="0"/>
          <w:marBottom w:val="0"/>
          <w:divBdr>
            <w:top w:val="none" w:sz="0" w:space="0" w:color="auto"/>
            <w:left w:val="none" w:sz="0" w:space="0" w:color="auto"/>
            <w:bottom w:val="none" w:sz="0" w:space="0" w:color="auto"/>
            <w:right w:val="none" w:sz="0" w:space="0" w:color="auto"/>
          </w:divBdr>
        </w:div>
      </w:divsChild>
    </w:div>
    <w:div w:id="274941672">
      <w:bodyDiv w:val="1"/>
      <w:marLeft w:val="0"/>
      <w:marRight w:val="0"/>
      <w:marTop w:val="0"/>
      <w:marBottom w:val="0"/>
      <w:divBdr>
        <w:top w:val="none" w:sz="0" w:space="0" w:color="auto"/>
        <w:left w:val="none" w:sz="0" w:space="0" w:color="auto"/>
        <w:bottom w:val="none" w:sz="0" w:space="0" w:color="auto"/>
        <w:right w:val="none" w:sz="0" w:space="0" w:color="auto"/>
      </w:divBdr>
      <w:divsChild>
        <w:div w:id="240022126">
          <w:marLeft w:val="720"/>
          <w:marRight w:val="0"/>
          <w:marTop w:val="0"/>
          <w:marBottom w:val="0"/>
          <w:divBdr>
            <w:top w:val="none" w:sz="0" w:space="0" w:color="auto"/>
            <w:left w:val="none" w:sz="0" w:space="0" w:color="auto"/>
            <w:bottom w:val="none" w:sz="0" w:space="0" w:color="auto"/>
            <w:right w:val="none" w:sz="0" w:space="0" w:color="auto"/>
          </w:divBdr>
        </w:div>
      </w:divsChild>
    </w:div>
    <w:div w:id="278999924">
      <w:bodyDiv w:val="1"/>
      <w:marLeft w:val="0"/>
      <w:marRight w:val="0"/>
      <w:marTop w:val="0"/>
      <w:marBottom w:val="0"/>
      <w:divBdr>
        <w:top w:val="none" w:sz="0" w:space="0" w:color="auto"/>
        <w:left w:val="none" w:sz="0" w:space="0" w:color="auto"/>
        <w:bottom w:val="none" w:sz="0" w:space="0" w:color="auto"/>
        <w:right w:val="none" w:sz="0" w:space="0" w:color="auto"/>
      </w:divBdr>
    </w:div>
    <w:div w:id="289169087">
      <w:bodyDiv w:val="1"/>
      <w:marLeft w:val="0"/>
      <w:marRight w:val="0"/>
      <w:marTop w:val="0"/>
      <w:marBottom w:val="0"/>
      <w:divBdr>
        <w:top w:val="none" w:sz="0" w:space="0" w:color="auto"/>
        <w:left w:val="none" w:sz="0" w:space="0" w:color="auto"/>
        <w:bottom w:val="none" w:sz="0" w:space="0" w:color="auto"/>
        <w:right w:val="none" w:sz="0" w:space="0" w:color="auto"/>
      </w:divBdr>
      <w:divsChild>
        <w:div w:id="411388740">
          <w:marLeft w:val="720"/>
          <w:marRight w:val="0"/>
          <w:marTop w:val="0"/>
          <w:marBottom w:val="0"/>
          <w:divBdr>
            <w:top w:val="none" w:sz="0" w:space="0" w:color="auto"/>
            <w:left w:val="none" w:sz="0" w:space="0" w:color="auto"/>
            <w:bottom w:val="none" w:sz="0" w:space="0" w:color="auto"/>
            <w:right w:val="none" w:sz="0" w:space="0" w:color="auto"/>
          </w:divBdr>
        </w:div>
      </w:divsChild>
    </w:div>
    <w:div w:id="289289334">
      <w:bodyDiv w:val="1"/>
      <w:marLeft w:val="0"/>
      <w:marRight w:val="0"/>
      <w:marTop w:val="0"/>
      <w:marBottom w:val="0"/>
      <w:divBdr>
        <w:top w:val="none" w:sz="0" w:space="0" w:color="auto"/>
        <w:left w:val="none" w:sz="0" w:space="0" w:color="auto"/>
        <w:bottom w:val="none" w:sz="0" w:space="0" w:color="auto"/>
        <w:right w:val="none" w:sz="0" w:space="0" w:color="auto"/>
      </w:divBdr>
      <w:divsChild>
        <w:div w:id="1284190258">
          <w:marLeft w:val="806"/>
          <w:marRight w:val="0"/>
          <w:marTop w:val="0"/>
          <w:marBottom w:val="0"/>
          <w:divBdr>
            <w:top w:val="none" w:sz="0" w:space="0" w:color="auto"/>
            <w:left w:val="none" w:sz="0" w:space="0" w:color="auto"/>
            <w:bottom w:val="none" w:sz="0" w:space="0" w:color="auto"/>
            <w:right w:val="none" w:sz="0" w:space="0" w:color="auto"/>
          </w:divBdr>
        </w:div>
      </w:divsChild>
    </w:div>
    <w:div w:id="305164721">
      <w:bodyDiv w:val="1"/>
      <w:marLeft w:val="0"/>
      <w:marRight w:val="0"/>
      <w:marTop w:val="0"/>
      <w:marBottom w:val="0"/>
      <w:divBdr>
        <w:top w:val="none" w:sz="0" w:space="0" w:color="auto"/>
        <w:left w:val="none" w:sz="0" w:space="0" w:color="auto"/>
        <w:bottom w:val="none" w:sz="0" w:space="0" w:color="auto"/>
        <w:right w:val="none" w:sz="0" w:space="0" w:color="auto"/>
      </w:divBdr>
      <w:divsChild>
        <w:div w:id="951210170">
          <w:marLeft w:val="720"/>
          <w:marRight w:val="0"/>
          <w:marTop w:val="0"/>
          <w:marBottom w:val="0"/>
          <w:divBdr>
            <w:top w:val="none" w:sz="0" w:space="0" w:color="auto"/>
            <w:left w:val="none" w:sz="0" w:space="0" w:color="auto"/>
            <w:bottom w:val="none" w:sz="0" w:space="0" w:color="auto"/>
            <w:right w:val="none" w:sz="0" w:space="0" w:color="auto"/>
          </w:divBdr>
        </w:div>
      </w:divsChild>
    </w:div>
    <w:div w:id="308171907">
      <w:bodyDiv w:val="1"/>
      <w:marLeft w:val="0"/>
      <w:marRight w:val="0"/>
      <w:marTop w:val="0"/>
      <w:marBottom w:val="0"/>
      <w:divBdr>
        <w:top w:val="none" w:sz="0" w:space="0" w:color="auto"/>
        <w:left w:val="none" w:sz="0" w:space="0" w:color="auto"/>
        <w:bottom w:val="none" w:sz="0" w:space="0" w:color="auto"/>
        <w:right w:val="none" w:sz="0" w:space="0" w:color="auto"/>
      </w:divBdr>
    </w:div>
    <w:div w:id="312829750">
      <w:bodyDiv w:val="1"/>
      <w:marLeft w:val="0"/>
      <w:marRight w:val="0"/>
      <w:marTop w:val="0"/>
      <w:marBottom w:val="0"/>
      <w:divBdr>
        <w:top w:val="none" w:sz="0" w:space="0" w:color="auto"/>
        <w:left w:val="none" w:sz="0" w:space="0" w:color="auto"/>
        <w:bottom w:val="none" w:sz="0" w:space="0" w:color="auto"/>
        <w:right w:val="none" w:sz="0" w:space="0" w:color="auto"/>
      </w:divBdr>
      <w:divsChild>
        <w:div w:id="377441186">
          <w:marLeft w:val="806"/>
          <w:marRight w:val="0"/>
          <w:marTop w:val="0"/>
          <w:marBottom w:val="0"/>
          <w:divBdr>
            <w:top w:val="none" w:sz="0" w:space="0" w:color="auto"/>
            <w:left w:val="none" w:sz="0" w:space="0" w:color="auto"/>
            <w:bottom w:val="none" w:sz="0" w:space="0" w:color="auto"/>
            <w:right w:val="none" w:sz="0" w:space="0" w:color="auto"/>
          </w:divBdr>
        </w:div>
      </w:divsChild>
    </w:div>
    <w:div w:id="318928929">
      <w:bodyDiv w:val="1"/>
      <w:marLeft w:val="0"/>
      <w:marRight w:val="0"/>
      <w:marTop w:val="0"/>
      <w:marBottom w:val="0"/>
      <w:divBdr>
        <w:top w:val="none" w:sz="0" w:space="0" w:color="auto"/>
        <w:left w:val="none" w:sz="0" w:space="0" w:color="auto"/>
        <w:bottom w:val="none" w:sz="0" w:space="0" w:color="auto"/>
        <w:right w:val="none" w:sz="0" w:space="0" w:color="auto"/>
      </w:divBdr>
      <w:divsChild>
        <w:div w:id="1977485390">
          <w:marLeft w:val="720"/>
          <w:marRight w:val="0"/>
          <w:marTop w:val="0"/>
          <w:marBottom w:val="0"/>
          <w:divBdr>
            <w:top w:val="none" w:sz="0" w:space="0" w:color="auto"/>
            <w:left w:val="none" w:sz="0" w:space="0" w:color="auto"/>
            <w:bottom w:val="none" w:sz="0" w:space="0" w:color="auto"/>
            <w:right w:val="none" w:sz="0" w:space="0" w:color="auto"/>
          </w:divBdr>
        </w:div>
      </w:divsChild>
    </w:div>
    <w:div w:id="324087788">
      <w:bodyDiv w:val="1"/>
      <w:marLeft w:val="0"/>
      <w:marRight w:val="0"/>
      <w:marTop w:val="0"/>
      <w:marBottom w:val="0"/>
      <w:divBdr>
        <w:top w:val="none" w:sz="0" w:space="0" w:color="auto"/>
        <w:left w:val="none" w:sz="0" w:space="0" w:color="auto"/>
        <w:bottom w:val="none" w:sz="0" w:space="0" w:color="auto"/>
        <w:right w:val="none" w:sz="0" w:space="0" w:color="auto"/>
      </w:divBdr>
    </w:div>
    <w:div w:id="325286151">
      <w:bodyDiv w:val="1"/>
      <w:marLeft w:val="0"/>
      <w:marRight w:val="0"/>
      <w:marTop w:val="0"/>
      <w:marBottom w:val="0"/>
      <w:divBdr>
        <w:top w:val="none" w:sz="0" w:space="0" w:color="auto"/>
        <w:left w:val="none" w:sz="0" w:space="0" w:color="auto"/>
        <w:bottom w:val="none" w:sz="0" w:space="0" w:color="auto"/>
        <w:right w:val="none" w:sz="0" w:space="0" w:color="auto"/>
      </w:divBdr>
      <w:divsChild>
        <w:div w:id="515769648">
          <w:marLeft w:val="806"/>
          <w:marRight w:val="0"/>
          <w:marTop w:val="0"/>
          <w:marBottom w:val="0"/>
          <w:divBdr>
            <w:top w:val="none" w:sz="0" w:space="0" w:color="auto"/>
            <w:left w:val="none" w:sz="0" w:space="0" w:color="auto"/>
            <w:bottom w:val="none" w:sz="0" w:space="0" w:color="auto"/>
            <w:right w:val="none" w:sz="0" w:space="0" w:color="auto"/>
          </w:divBdr>
        </w:div>
      </w:divsChild>
    </w:div>
    <w:div w:id="326977317">
      <w:bodyDiv w:val="1"/>
      <w:marLeft w:val="0"/>
      <w:marRight w:val="0"/>
      <w:marTop w:val="0"/>
      <w:marBottom w:val="0"/>
      <w:divBdr>
        <w:top w:val="none" w:sz="0" w:space="0" w:color="auto"/>
        <w:left w:val="none" w:sz="0" w:space="0" w:color="auto"/>
        <w:bottom w:val="none" w:sz="0" w:space="0" w:color="auto"/>
        <w:right w:val="none" w:sz="0" w:space="0" w:color="auto"/>
      </w:divBdr>
      <w:divsChild>
        <w:div w:id="958879117">
          <w:marLeft w:val="806"/>
          <w:marRight w:val="0"/>
          <w:marTop w:val="0"/>
          <w:marBottom w:val="0"/>
          <w:divBdr>
            <w:top w:val="none" w:sz="0" w:space="0" w:color="auto"/>
            <w:left w:val="none" w:sz="0" w:space="0" w:color="auto"/>
            <w:bottom w:val="none" w:sz="0" w:space="0" w:color="auto"/>
            <w:right w:val="none" w:sz="0" w:space="0" w:color="auto"/>
          </w:divBdr>
        </w:div>
      </w:divsChild>
    </w:div>
    <w:div w:id="329022324">
      <w:bodyDiv w:val="1"/>
      <w:marLeft w:val="0"/>
      <w:marRight w:val="0"/>
      <w:marTop w:val="0"/>
      <w:marBottom w:val="0"/>
      <w:divBdr>
        <w:top w:val="none" w:sz="0" w:space="0" w:color="auto"/>
        <w:left w:val="none" w:sz="0" w:space="0" w:color="auto"/>
        <w:bottom w:val="none" w:sz="0" w:space="0" w:color="auto"/>
        <w:right w:val="none" w:sz="0" w:space="0" w:color="auto"/>
      </w:divBdr>
    </w:div>
    <w:div w:id="334919720">
      <w:bodyDiv w:val="1"/>
      <w:marLeft w:val="0"/>
      <w:marRight w:val="0"/>
      <w:marTop w:val="0"/>
      <w:marBottom w:val="0"/>
      <w:divBdr>
        <w:top w:val="none" w:sz="0" w:space="0" w:color="auto"/>
        <w:left w:val="none" w:sz="0" w:space="0" w:color="auto"/>
        <w:bottom w:val="none" w:sz="0" w:space="0" w:color="auto"/>
        <w:right w:val="none" w:sz="0" w:space="0" w:color="auto"/>
      </w:divBdr>
      <w:divsChild>
        <w:div w:id="1675762250">
          <w:marLeft w:val="806"/>
          <w:marRight w:val="0"/>
          <w:marTop w:val="0"/>
          <w:marBottom w:val="0"/>
          <w:divBdr>
            <w:top w:val="none" w:sz="0" w:space="0" w:color="auto"/>
            <w:left w:val="none" w:sz="0" w:space="0" w:color="auto"/>
            <w:bottom w:val="none" w:sz="0" w:space="0" w:color="auto"/>
            <w:right w:val="none" w:sz="0" w:space="0" w:color="auto"/>
          </w:divBdr>
        </w:div>
      </w:divsChild>
    </w:div>
    <w:div w:id="339702382">
      <w:bodyDiv w:val="1"/>
      <w:marLeft w:val="0"/>
      <w:marRight w:val="0"/>
      <w:marTop w:val="0"/>
      <w:marBottom w:val="0"/>
      <w:divBdr>
        <w:top w:val="none" w:sz="0" w:space="0" w:color="auto"/>
        <w:left w:val="none" w:sz="0" w:space="0" w:color="auto"/>
        <w:bottom w:val="none" w:sz="0" w:space="0" w:color="auto"/>
        <w:right w:val="none" w:sz="0" w:space="0" w:color="auto"/>
      </w:divBdr>
      <w:divsChild>
        <w:div w:id="788821965">
          <w:marLeft w:val="720"/>
          <w:marRight w:val="0"/>
          <w:marTop w:val="115"/>
          <w:marBottom w:val="0"/>
          <w:divBdr>
            <w:top w:val="none" w:sz="0" w:space="0" w:color="auto"/>
            <w:left w:val="none" w:sz="0" w:space="0" w:color="auto"/>
            <w:bottom w:val="none" w:sz="0" w:space="0" w:color="auto"/>
            <w:right w:val="none" w:sz="0" w:space="0" w:color="auto"/>
          </w:divBdr>
        </w:div>
        <w:div w:id="2024820165">
          <w:marLeft w:val="720"/>
          <w:marRight w:val="0"/>
          <w:marTop w:val="115"/>
          <w:marBottom w:val="0"/>
          <w:divBdr>
            <w:top w:val="none" w:sz="0" w:space="0" w:color="auto"/>
            <w:left w:val="none" w:sz="0" w:space="0" w:color="auto"/>
            <w:bottom w:val="none" w:sz="0" w:space="0" w:color="auto"/>
            <w:right w:val="none" w:sz="0" w:space="0" w:color="auto"/>
          </w:divBdr>
        </w:div>
      </w:divsChild>
    </w:div>
    <w:div w:id="342709929">
      <w:bodyDiv w:val="1"/>
      <w:marLeft w:val="0"/>
      <w:marRight w:val="0"/>
      <w:marTop w:val="0"/>
      <w:marBottom w:val="0"/>
      <w:divBdr>
        <w:top w:val="none" w:sz="0" w:space="0" w:color="auto"/>
        <w:left w:val="none" w:sz="0" w:space="0" w:color="auto"/>
        <w:bottom w:val="none" w:sz="0" w:space="0" w:color="auto"/>
        <w:right w:val="none" w:sz="0" w:space="0" w:color="auto"/>
      </w:divBdr>
      <w:divsChild>
        <w:div w:id="879558708">
          <w:marLeft w:val="720"/>
          <w:marRight w:val="0"/>
          <w:marTop w:val="115"/>
          <w:marBottom w:val="0"/>
          <w:divBdr>
            <w:top w:val="none" w:sz="0" w:space="0" w:color="auto"/>
            <w:left w:val="none" w:sz="0" w:space="0" w:color="auto"/>
            <w:bottom w:val="none" w:sz="0" w:space="0" w:color="auto"/>
            <w:right w:val="none" w:sz="0" w:space="0" w:color="auto"/>
          </w:divBdr>
        </w:div>
        <w:div w:id="1477651338">
          <w:marLeft w:val="720"/>
          <w:marRight w:val="0"/>
          <w:marTop w:val="115"/>
          <w:marBottom w:val="0"/>
          <w:divBdr>
            <w:top w:val="none" w:sz="0" w:space="0" w:color="auto"/>
            <w:left w:val="none" w:sz="0" w:space="0" w:color="auto"/>
            <w:bottom w:val="none" w:sz="0" w:space="0" w:color="auto"/>
            <w:right w:val="none" w:sz="0" w:space="0" w:color="auto"/>
          </w:divBdr>
        </w:div>
        <w:div w:id="35810909">
          <w:marLeft w:val="720"/>
          <w:marRight w:val="0"/>
          <w:marTop w:val="115"/>
          <w:marBottom w:val="0"/>
          <w:divBdr>
            <w:top w:val="none" w:sz="0" w:space="0" w:color="auto"/>
            <w:left w:val="none" w:sz="0" w:space="0" w:color="auto"/>
            <w:bottom w:val="none" w:sz="0" w:space="0" w:color="auto"/>
            <w:right w:val="none" w:sz="0" w:space="0" w:color="auto"/>
          </w:divBdr>
        </w:div>
      </w:divsChild>
    </w:div>
    <w:div w:id="350382373">
      <w:bodyDiv w:val="1"/>
      <w:marLeft w:val="0"/>
      <w:marRight w:val="0"/>
      <w:marTop w:val="0"/>
      <w:marBottom w:val="0"/>
      <w:divBdr>
        <w:top w:val="none" w:sz="0" w:space="0" w:color="auto"/>
        <w:left w:val="none" w:sz="0" w:space="0" w:color="auto"/>
        <w:bottom w:val="none" w:sz="0" w:space="0" w:color="auto"/>
        <w:right w:val="none" w:sz="0" w:space="0" w:color="auto"/>
      </w:divBdr>
      <w:divsChild>
        <w:div w:id="1813865987">
          <w:marLeft w:val="720"/>
          <w:marRight w:val="0"/>
          <w:marTop w:val="0"/>
          <w:marBottom w:val="0"/>
          <w:divBdr>
            <w:top w:val="none" w:sz="0" w:space="0" w:color="auto"/>
            <w:left w:val="none" w:sz="0" w:space="0" w:color="auto"/>
            <w:bottom w:val="none" w:sz="0" w:space="0" w:color="auto"/>
            <w:right w:val="none" w:sz="0" w:space="0" w:color="auto"/>
          </w:divBdr>
        </w:div>
      </w:divsChild>
    </w:div>
    <w:div w:id="361512381">
      <w:bodyDiv w:val="1"/>
      <w:marLeft w:val="0"/>
      <w:marRight w:val="0"/>
      <w:marTop w:val="0"/>
      <w:marBottom w:val="0"/>
      <w:divBdr>
        <w:top w:val="none" w:sz="0" w:space="0" w:color="auto"/>
        <w:left w:val="none" w:sz="0" w:space="0" w:color="auto"/>
        <w:bottom w:val="none" w:sz="0" w:space="0" w:color="auto"/>
        <w:right w:val="none" w:sz="0" w:space="0" w:color="auto"/>
      </w:divBdr>
    </w:div>
    <w:div w:id="361593188">
      <w:bodyDiv w:val="1"/>
      <w:marLeft w:val="0"/>
      <w:marRight w:val="0"/>
      <w:marTop w:val="0"/>
      <w:marBottom w:val="0"/>
      <w:divBdr>
        <w:top w:val="none" w:sz="0" w:space="0" w:color="auto"/>
        <w:left w:val="none" w:sz="0" w:space="0" w:color="auto"/>
        <w:bottom w:val="none" w:sz="0" w:space="0" w:color="auto"/>
        <w:right w:val="none" w:sz="0" w:space="0" w:color="auto"/>
      </w:divBdr>
      <w:divsChild>
        <w:div w:id="843209148">
          <w:marLeft w:val="720"/>
          <w:marRight w:val="0"/>
          <w:marTop w:val="0"/>
          <w:marBottom w:val="0"/>
          <w:divBdr>
            <w:top w:val="none" w:sz="0" w:space="0" w:color="auto"/>
            <w:left w:val="none" w:sz="0" w:space="0" w:color="auto"/>
            <w:bottom w:val="none" w:sz="0" w:space="0" w:color="auto"/>
            <w:right w:val="none" w:sz="0" w:space="0" w:color="auto"/>
          </w:divBdr>
        </w:div>
      </w:divsChild>
    </w:div>
    <w:div w:id="363870420">
      <w:bodyDiv w:val="1"/>
      <w:marLeft w:val="0"/>
      <w:marRight w:val="0"/>
      <w:marTop w:val="0"/>
      <w:marBottom w:val="0"/>
      <w:divBdr>
        <w:top w:val="none" w:sz="0" w:space="0" w:color="auto"/>
        <w:left w:val="none" w:sz="0" w:space="0" w:color="auto"/>
        <w:bottom w:val="none" w:sz="0" w:space="0" w:color="auto"/>
        <w:right w:val="none" w:sz="0" w:space="0" w:color="auto"/>
      </w:divBdr>
    </w:div>
    <w:div w:id="381637587">
      <w:bodyDiv w:val="1"/>
      <w:marLeft w:val="0"/>
      <w:marRight w:val="0"/>
      <w:marTop w:val="0"/>
      <w:marBottom w:val="0"/>
      <w:divBdr>
        <w:top w:val="none" w:sz="0" w:space="0" w:color="auto"/>
        <w:left w:val="none" w:sz="0" w:space="0" w:color="auto"/>
        <w:bottom w:val="none" w:sz="0" w:space="0" w:color="auto"/>
        <w:right w:val="none" w:sz="0" w:space="0" w:color="auto"/>
      </w:divBdr>
      <w:divsChild>
        <w:div w:id="268319278">
          <w:marLeft w:val="547"/>
          <w:marRight w:val="0"/>
          <w:marTop w:val="115"/>
          <w:marBottom w:val="0"/>
          <w:divBdr>
            <w:top w:val="none" w:sz="0" w:space="0" w:color="auto"/>
            <w:left w:val="none" w:sz="0" w:space="0" w:color="auto"/>
            <w:bottom w:val="none" w:sz="0" w:space="0" w:color="auto"/>
            <w:right w:val="none" w:sz="0" w:space="0" w:color="auto"/>
          </w:divBdr>
        </w:div>
        <w:div w:id="1539195342">
          <w:marLeft w:val="547"/>
          <w:marRight w:val="0"/>
          <w:marTop w:val="115"/>
          <w:marBottom w:val="0"/>
          <w:divBdr>
            <w:top w:val="none" w:sz="0" w:space="0" w:color="auto"/>
            <w:left w:val="none" w:sz="0" w:space="0" w:color="auto"/>
            <w:bottom w:val="none" w:sz="0" w:space="0" w:color="auto"/>
            <w:right w:val="none" w:sz="0" w:space="0" w:color="auto"/>
          </w:divBdr>
        </w:div>
      </w:divsChild>
    </w:div>
    <w:div w:id="383523284">
      <w:bodyDiv w:val="1"/>
      <w:marLeft w:val="0"/>
      <w:marRight w:val="0"/>
      <w:marTop w:val="0"/>
      <w:marBottom w:val="0"/>
      <w:divBdr>
        <w:top w:val="none" w:sz="0" w:space="0" w:color="auto"/>
        <w:left w:val="none" w:sz="0" w:space="0" w:color="auto"/>
        <w:bottom w:val="none" w:sz="0" w:space="0" w:color="auto"/>
        <w:right w:val="none" w:sz="0" w:space="0" w:color="auto"/>
      </w:divBdr>
    </w:div>
    <w:div w:id="392584296">
      <w:bodyDiv w:val="1"/>
      <w:marLeft w:val="0"/>
      <w:marRight w:val="0"/>
      <w:marTop w:val="0"/>
      <w:marBottom w:val="0"/>
      <w:divBdr>
        <w:top w:val="none" w:sz="0" w:space="0" w:color="auto"/>
        <w:left w:val="none" w:sz="0" w:space="0" w:color="auto"/>
        <w:bottom w:val="none" w:sz="0" w:space="0" w:color="auto"/>
        <w:right w:val="none" w:sz="0" w:space="0" w:color="auto"/>
      </w:divBdr>
      <w:divsChild>
        <w:div w:id="1651443570">
          <w:marLeft w:val="720"/>
          <w:marRight w:val="0"/>
          <w:marTop w:val="0"/>
          <w:marBottom w:val="0"/>
          <w:divBdr>
            <w:top w:val="none" w:sz="0" w:space="0" w:color="auto"/>
            <w:left w:val="none" w:sz="0" w:space="0" w:color="auto"/>
            <w:bottom w:val="none" w:sz="0" w:space="0" w:color="auto"/>
            <w:right w:val="none" w:sz="0" w:space="0" w:color="auto"/>
          </w:divBdr>
        </w:div>
        <w:div w:id="1726297396">
          <w:marLeft w:val="720"/>
          <w:marRight w:val="0"/>
          <w:marTop w:val="0"/>
          <w:marBottom w:val="0"/>
          <w:divBdr>
            <w:top w:val="none" w:sz="0" w:space="0" w:color="auto"/>
            <w:left w:val="none" w:sz="0" w:space="0" w:color="auto"/>
            <w:bottom w:val="none" w:sz="0" w:space="0" w:color="auto"/>
            <w:right w:val="none" w:sz="0" w:space="0" w:color="auto"/>
          </w:divBdr>
        </w:div>
      </w:divsChild>
    </w:div>
    <w:div w:id="401487939">
      <w:bodyDiv w:val="1"/>
      <w:marLeft w:val="0"/>
      <w:marRight w:val="0"/>
      <w:marTop w:val="0"/>
      <w:marBottom w:val="0"/>
      <w:divBdr>
        <w:top w:val="none" w:sz="0" w:space="0" w:color="auto"/>
        <w:left w:val="none" w:sz="0" w:space="0" w:color="auto"/>
        <w:bottom w:val="none" w:sz="0" w:space="0" w:color="auto"/>
        <w:right w:val="none" w:sz="0" w:space="0" w:color="auto"/>
      </w:divBdr>
      <w:divsChild>
        <w:div w:id="366028720">
          <w:marLeft w:val="720"/>
          <w:marRight w:val="0"/>
          <w:marTop w:val="115"/>
          <w:marBottom w:val="0"/>
          <w:divBdr>
            <w:top w:val="none" w:sz="0" w:space="0" w:color="auto"/>
            <w:left w:val="none" w:sz="0" w:space="0" w:color="auto"/>
            <w:bottom w:val="none" w:sz="0" w:space="0" w:color="auto"/>
            <w:right w:val="none" w:sz="0" w:space="0" w:color="auto"/>
          </w:divBdr>
        </w:div>
      </w:divsChild>
    </w:div>
    <w:div w:id="410322309">
      <w:bodyDiv w:val="1"/>
      <w:marLeft w:val="0"/>
      <w:marRight w:val="0"/>
      <w:marTop w:val="0"/>
      <w:marBottom w:val="0"/>
      <w:divBdr>
        <w:top w:val="none" w:sz="0" w:space="0" w:color="auto"/>
        <w:left w:val="none" w:sz="0" w:space="0" w:color="auto"/>
        <w:bottom w:val="none" w:sz="0" w:space="0" w:color="auto"/>
        <w:right w:val="none" w:sz="0" w:space="0" w:color="auto"/>
      </w:divBdr>
    </w:div>
    <w:div w:id="420027670">
      <w:bodyDiv w:val="1"/>
      <w:marLeft w:val="0"/>
      <w:marRight w:val="0"/>
      <w:marTop w:val="0"/>
      <w:marBottom w:val="0"/>
      <w:divBdr>
        <w:top w:val="none" w:sz="0" w:space="0" w:color="auto"/>
        <w:left w:val="none" w:sz="0" w:space="0" w:color="auto"/>
        <w:bottom w:val="none" w:sz="0" w:space="0" w:color="auto"/>
        <w:right w:val="none" w:sz="0" w:space="0" w:color="auto"/>
      </w:divBdr>
    </w:div>
    <w:div w:id="422798250">
      <w:bodyDiv w:val="1"/>
      <w:marLeft w:val="0"/>
      <w:marRight w:val="0"/>
      <w:marTop w:val="0"/>
      <w:marBottom w:val="0"/>
      <w:divBdr>
        <w:top w:val="none" w:sz="0" w:space="0" w:color="auto"/>
        <w:left w:val="none" w:sz="0" w:space="0" w:color="auto"/>
        <w:bottom w:val="none" w:sz="0" w:space="0" w:color="auto"/>
        <w:right w:val="none" w:sz="0" w:space="0" w:color="auto"/>
      </w:divBdr>
      <w:divsChild>
        <w:div w:id="118572239">
          <w:marLeft w:val="720"/>
          <w:marRight w:val="0"/>
          <w:marTop w:val="115"/>
          <w:marBottom w:val="0"/>
          <w:divBdr>
            <w:top w:val="none" w:sz="0" w:space="0" w:color="auto"/>
            <w:left w:val="none" w:sz="0" w:space="0" w:color="auto"/>
            <w:bottom w:val="none" w:sz="0" w:space="0" w:color="auto"/>
            <w:right w:val="none" w:sz="0" w:space="0" w:color="auto"/>
          </w:divBdr>
        </w:div>
        <w:div w:id="1198811946">
          <w:marLeft w:val="720"/>
          <w:marRight w:val="0"/>
          <w:marTop w:val="115"/>
          <w:marBottom w:val="0"/>
          <w:divBdr>
            <w:top w:val="none" w:sz="0" w:space="0" w:color="auto"/>
            <w:left w:val="none" w:sz="0" w:space="0" w:color="auto"/>
            <w:bottom w:val="none" w:sz="0" w:space="0" w:color="auto"/>
            <w:right w:val="none" w:sz="0" w:space="0" w:color="auto"/>
          </w:divBdr>
        </w:div>
        <w:div w:id="1366098261">
          <w:marLeft w:val="720"/>
          <w:marRight w:val="0"/>
          <w:marTop w:val="115"/>
          <w:marBottom w:val="0"/>
          <w:divBdr>
            <w:top w:val="none" w:sz="0" w:space="0" w:color="auto"/>
            <w:left w:val="none" w:sz="0" w:space="0" w:color="auto"/>
            <w:bottom w:val="none" w:sz="0" w:space="0" w:color="auto"/>
            <w:right w:val="none" w:sz="0" w:space="0" w:color="auto"/>
          </w:divBdr>
        </w:div>
        <w:div w:id="1645282227">
          <w:marLeft w:val="720"/>
          <w:marRight w:val="0"/>
          <w:marTop w:val="115"/>
          <w:marBottom w:val="0"/>
          <w:divBdr>
            <w:top w:val="none" w:sz="0" w:space="0" w:color="auto"/>
            <w:left w:val="none" w:sz="0" w:space="0" w:color="auto"/>
            <w:bottom w:val="none" w:sz="0" w:space="0" w:color="auto"/>
            <w:right w:val="none" w:sz="0" w:space="0" w:color="auto"/>
          </w:divBdr>
        </w:div>
        <w:div w:id="2052226357">
          <w:marLeft w:val="720"/>
          <w:marRight w:val="0"/>
          <w:marTop w:val="115"/>
          <w:marBottom w:val="0"/>
          <w:divBdr>
            <w:top w:val="none" w:sz="0" w:space="0" w:color="auto"/>
            <w:left w:val="none" w:sz="0" w:space="0" w:color="auto"/>
            <w:bottom w:val="none" w:sz="0" w:space="0" w:color="auto"/>
            <w:right w:val="none" w:sz="0" w:space="0" w:color="auto"/>
          </w:divBdr>
        </w:div>
      </w:divsChild>
    </w:div>
    <w:div w:id="432482397">
      <w:bodyDiv w:val="1"/>
      <w:marLeft w:val="0"/>
      <w:marRight w:val="0"/>
      <w:marTop w:val="0"/>
      <w:marBottom w:val="0"/>
      <w:divBdr>
        <w:top w:val="none" w:sz="0" w:space="0" w:color="auto"/>
        <w:left w:val="none" w:sz="0" w:space="0" w:color="auto"/>
        <w:bottom w:val="none" w:sz="0" w:space="0" w:color="auto"/>
        <w:right w:val="none" w:sz="0" w:space="0" w:color="auto"/>
      </w:divBdr>
      <w:divsChild>
        <w:div w:id="1222058137">
          <w:marLeft w:val="720"/>
          <w:marRight w:val="0"/>
          <w:marTop w:val="115"/>
          <w:marBottom w:val="0"/>
          <w:divBdr>
            <w:top w:val="none" w:sz="0" w:space="0" w:color="auto"/>
            <w:left w:val="none" w:sz="0" w:space="0" w:color="auto"/>
            <w:bottom w:val="none" w:sz="0" w:space="0" w:color="auto"/>
            <w:right w:val="none" w:sz="0" w:space="0" w:color="auto"/>
          </w:divBdr>
        </w:div>
      </w:divsChild>
    </w:div>
    <w:div w:id="435176135">
      <w:bodyDiv w:val="1"/>
      <w:marLeft w:val="0"/>
      <w:marRight w:val="0"/>
      <w:marTop w:val="0"/>
      <w:marBottom w:val="0"/>
      <w:divBdr>
        <w:top w:val="none" w:sz="0" w:space="0" w:color="auto"/>
        <w:left w:val="none" w:sz="0" w:space="0" w:color="auto"/>
        <w:bottom w:val="none" w:sz="0" w:space="0" w:color="auto"/>
        <w:right w:val="none" w:sz="0" w:space="0" w:color="auto"/>
      </w:divBdr>
      <w:divsChild>
        <w:div w:id="112017178">
          <w:marLeft w:val="720"/>
          <w:marRight w:val="0"/>
          <w:marTop w:val="0"/>
          <w:marBottom w:val="0"/>
          <w:divBdr>
            <w:top w:val="none" w:sz="0" w:space="0" w:color="auto"/>
            <w:left w:val="none" w:sz="0" w:space="0" w:color="auto"/>
            <w:bottom w:val="none" w:sz="0" w:space="0" w:color="auto"/>
            <w:right w:val="none" w:sz="0" w:space="0" w:color="auto"/>
          </w:divBdr>
        </w:div>
        <w:div w:id="122122175">
          <w:marLeft w:val="720"/>
          <w:marRight w:val="0"/>
          <w:marTop w:val="0"/>
          <w:marBottom w:val="0"/>
          <w:divBdr>
            <w:top w:val="none" w:sz="0" w:space="0" w:color="auto"/>
            <w:left w:val="none" w:sz="0" w:space="0" w:color="auto"/>
            <w:bottom w:val="none" w:sz="0" w:space="0" w:color="auto"/>
            <w:right w:val="none" w:sz="0" w:space="0" w:color="auto"/>
          </w:divBdr>
        </w:div>
      </w:divsChild>
    </w:div>
    <w:div w:id="440759343">
      <w:bodyDiv w:val="1"/>
      <w:marLeft w:val="0"/>
      <w:marRight w:val="0"/>
      <w:marTop w:val="0"/>
      <w:marBottom w:val="0"/>
      <w:divBdr>
        <w:top w:val="none" w:sz="0" w:space="0" w:color="auto"/>
        <w:left w:val="none" w:sz="0" w:space="0" w:color="auto"/>
        <w:bottom w:val="none" w:sz="0" w:space="0" w:color="auto"/>
        <w:right w:val="none" w:sz="0" w:space="0" w:color="auto"/>
      </w:divBdr>
      <w:divsChild>
        <w:div w:id="862522970">
          <w:marLeft w:val="720"/>
          <w:marRight w:val="0"/>
          <w:marTop w:val="115"/>
          <w:marBottom w:val="0"/>
          <w:divBdr>
            <w:top w:val="none" w:sz="0" w:space="0" w:color="auto"/>
            <w:left w:val="none" w:sz="0" w:space="0" w:color="auto"/>
            <w:bottom w:val="none" w:sz="0" w:space="0" w:color="auto"/>
            <w:right w:val="none" w:sz="0" w:space="0" w:color="auto"/>
          </w:divBdr>
        </w:div>
        <w:div w:id="1821117778">
          <w:marLeft w:val="720"/>
          <w:marRight w:val="0"/>
          <w:marTop w:val="115"/>
          <w:marBottom w:val="0"/>
          <w:divBdr>
            <w:top w:val="none" w:sz="0" w:space="0" w:color="auto"/>
            <w:left w:val="none" w:sz="0" w:space="0" w:color="auto"/>
            <w:bottom w:val="none" w:sz="0" w:space="0" w:color="auto"/>
            <w:right w:val="none" w:sz="0" w:space="0" w:color="auto"/>
          </w:divBdr>
        </w:div>
        <w:div w:id="1838382892">
          <w:marLeft w:val="720"/>
          <w:marRight w:val="0"/>
          <w:marTop w:val="115"/>
          <w:marBottom w:val="0"/>
          <w:divBdr>
            <w:top w:val="none" w:sz="0" w:space="0" w:color="auto"/>
            <w:left w:val="none" w:sz="0" w:space="0" w:color="auto"/>
            <w:bottom w:val="none" w:sz="0" w:space="0" w:color="auto"/>
            <w:right w:val="none" w:sz="0" w:space="0" w:color="auto"/>
          </w:divBdr>
        </w:div>
      </w:divsChild>
    </w:div>
    <w:div w:id="441414469">
      <w:bodyDiv w:val="1"/>
      <w:marLeft w:val="0"/>
      <w:marRight w:val="0"/>
      <w:marTop w:val="0"/>
      <w:marBottom w:val="0"/>
      <w:divBdr>
        <w:top w:val="none" w:sz="0" w:space="0" w:color="auto"/>
        <w:left w:val="none" w:sz="0" w:space="0" w:color="auto"/>
        <w:bottom w:val="none" w:sz="0" w:space="0" w:color="auto"/>
        <w:right w:val="none" w:sz="0" w:space="0" w:color="auto"/>
      </w:divBdr>
    </w:div>
    <w:div w:id="443548431">
      <w:bodyDiv w:val="1"/>
      <w:marLeft w:val="0"/>
      <w:marRight w:val="0"/>
      <w:marTop w:val="0"/>
      <w:marBottom w:val="0"/>
      <w:divBdr>
        <w:top w:val="none" w:sz="0" w:space="0" w:color="auto"/>
        <w:left w:val="none" w:sz="0" w:space="0" w:color="auto"/>
        <w:bottom w:val="none" w:sz="0" w:space="0" w:color="auto"/>
        <w:right w:val="none" w:sz="0" w:space="0" w:color="auto"/>
      </w:divBdr>
    </w:div>
    <w:div w:id="444230160">
      <w:bodyDiv w:val="1"/>
      <w:marLeft w:val="0"/>
      <w:marRight w:val="0"/>
      <w:marTop w:val="0"/>
      <w:marBottom w:val="0"/>
      <w:divBdr>
        <w:top w:val="none" w:sz="0" w:space="0" w:color="auto"/>
        <w:left w:val="none" w:sz="0" w:space="0" w:color="auto"/>
        <w:bottom w:val="none" w:sz="0" w:space="0" w:color="auto"/>
        <w:right w:val="none" w:sz="0" w:space="0" w:color="auto"/>
      </w:divBdr>
      <w:divsChild>
        <w:div w:id="625964304">
          <w:marLeft w:val="547"/>
          <w:marRight w:val="0"/>
          <w:marTop w:val="0"/>
          <w:marBottom w:val="0"/>
          <w:divBdr>
            <w:top w:val="none" w:sz="0" w:space="0" w:color="auto"/>
            <w:left w:val="none" w:sz="0" w:space="0" w:color="auto"/>
            <w:bottom w:val="none" w:sz="0" w:space="0" w:color="auto"/>
            <w:right w:val="none" w:sz="0" w:space="0" w:color="auto"/>
          </w:divBdr>
        </w:div>
      </w:divsChild>
    </w:div>
    <w:div w:id="448816265">
      <w:bodyDiv w:val="1"/>
      <w:marLeft w:val="0"/>
      <w:marRight w:val="0"/>
      <w:marTop w:val="0"/>
      <w:marBottom w:val="0"/>
      <w:divBdr>
        <w:top w:val="none" w:sz="0" w:space="0" w:color="auto"/>
        <w:left w:val="none" w:sz="0" w:space="0" w:color="auto"/>
        <w:bottom w:val="none" w:sz="0" w:space="0" w:color="auto"/>
        <w:right w:val="none" w:sz="0" w:space="0" w:color="auto"/>
      </w:divBdr>
    </w:div>
    <w:div w:id="455761193">
      <w:bodyDiv w:val="1"/>
      <w:marLeft w:val="0"/>
      <w:marRight w:val="0"/>
      <w:marTop w:val="0"/>
      <w:marBottom w:val="0"/>
      <w:divBdr>
        <w:top w:val="none" w:sz="0" w:space="0" w:color="auto"/>
        <w:left w:val="none" w:sz="0" w:space="0" w:color="auto"/>
        <w:bottom w:val="none" w:sz="0" w:space="0" w:color="auto"/>
        <w:right w:val="none" w:sz="0" w:space="0" w:color="auto"/>
      </w:divBdr>
    </w:div>
    <w:div w:id="463160942">
      <w:bodyDiv w:val="1"/>
      <w:marLeft w:val="0"/>
      <w:marRight w:val="0"/>
      <w:marTop w:val="0"/>
      <w:marBottom w:val="0"/>
      <w:divBdr>
        <w:top w:val="none" w:sz="0" w:space="0" w:color="auto"/>
        <w:left w:val="none" w:sz="0" w:space="0" w:color="auto"/>
        <w:bottom w:val="none" w:sz="0" w:space="0" w:color="auto"/>
        <w:right w:val="none" w:sz="0" w:space="0" w:color="auto"/>
      </w:divBdr>
      <w:divsChild>
        <w:div w:id="1857770119">
          <w:marLeft w:val="806"/>
          <w:marRight w:val="0"/>
          <w:marTop w:val="0"/>
          <w:marBottom w:val="0"/>
          <w:divBdr>
            <w:top w:val="none" w:sz="0" w:space="0" w:color="auto"/>
            <w:left w:val="none" w:sz="0" w:space="0" w:color="auto"/>
            <w:bottom w:val="none" w:sz="0" w:space="0" w:color="auto"/>
            <w:right w:val="none" w:sz="0" w:space="0" w:color="auto"/>
          </w:divBdr>
        </w:div>
      </w:divsChild>
    </w:div>
    <w:div w:id="469444307">
      <w:bodyDiv w:val="1"/>
      <w:marLeft w:val="0"/>
      <w:marRight w:val="0"/>
      <w:marTop w:val="0"/>
      <w:marBottom w:val="0"/>
      <w:divBdr>
        <w:top w:val="none" w:sz="0" w:space="0" w:color="auto"/>
        <w:left w:val="none" w:sz="0" w:space="0" w:color="auto"/>
        <w:bottom w:val="none" w:sz="0" w:space="0" w:color="auto"/>
        <w:right w:val="none" w:sz="0" w:space="0" w:color="auto"/>
      </w:divBdr>
    </w:div>
    <w:div w:id="479225180">
      <w:bodyDiv w:val="1"/>
      <w:marLeft w:val="0"/>
      <w:marRight w:val="0"/>
      <w:marTop w:val="0"/>
      <w:marBottom w:val="0"/>
      <w:divBdr>
        <w:top w:val="none" w:sz="0" w:space="0" w:color="auto"/>
        <w:left w:val="none" w:sz="0" w:space="0" w:color="auto"/>
        <w:bottom w:val="none" w:sz="0" w:space="0" w:color="auto"/>
        <w:right w:val="none" w:sz="0" w:space="0" w:color="auto"/>
      </w:divBdr>
      <w:divsChild>
        <w:div w:id="983899469">
          <w:marLeft w:val="806"/>
          <w:marRight w:val="0"/>
          <w:marTop w:val="0"/>
          <w:marBottom w:val="0"/>
          <w:divBdr>
            <w:top w:val="none" w:sz="0" w:space="0" w:color="auto"/>
            <w:left w:val="none" w:sz="0" w:space="0" w:color="auto"/>
            <w:bottom w:val="none" w:sz="0" w:space="0" w:color="auto"/>
            <w:right w:val="none" w:sz="0" w:space="0" w:color="auto"/>
          </w:divBdr>
        </w:div>
      </w:divsChild>
    </w:div>
    <w:div w:id="479812710">
      <w:bodyDiv w:val="1"/>
      <w:marLeft w:val="0"/>
      <w:marRight w:val="0"/>
      <w:marTop w:val="0"/>
      <w:marBottom w:val="0"/>
      <w:divBdr>
        <w:top w:val="none" w:sz="0" w:space="0" w:color="auto"/>
        <w:left w:val="none" w:sz="0" w:space="0" w:color="auto"/>
        <w:bottom w:val="none" w:sz="0" w:space="0" w:color="auto"/>
        <w:right w:val="none" w:sz="0" w:space="0" w:color="auto"/>
      </w:divBdr>
    </w:div>
    <w:div w:id="482745685">
      <w:bodyDiv w:val="1"/>
      <w:marLeft w:val="0"/>
      <w:marRight w:val="0"/>
      <w:marTop w:val="0"/>
      <w:marBottom w:val="0"/>
      <w:divBdr>
        <w:top w:val="none" w:sz="0" w:space="0" w:color="auto"/>
        <w:left w:val="none" w:sz="0" w:space="0" w:color="auto"/>
        <w:bottom w:val="none" w:sz="0" w:space="0" w:color="auto"/>
        <w:right w:val="none" w:sz="0" w:space="0" w:color="auto"/>
      </w:divBdr>
      <w:divsChild>
        <w:div w:id="700204217">
          <w:marLeft w:val="720"/>
          <w:marRight w:val="0"/>
          <w:marTop w:val="0"/>
          <w:marBottom w:val="0"/>
          <w:divBdr>
            <w:top w:val="none" w:sz="0" w:space="0" w:color="auto"/>
            <w:left w:val="none" w:sz="0" w:space="0" w:color="auto"/>
            <w:bottom w:val="none" w:sz="0" w:space="0" w:color="auto"/>
            <w:right w:val="none" w:sz="0" w:space="0" w:color="auto"/>
          </w:divBdr>
        </w:div>
      </w:divsChild>
    </w:div>
    <w:div w:id="483156653">
      <w:bodyDiv w:val="1"/>
      <w:marLeft w:val="0"/>
      <w:marRight w:val="0"/>
      <w:marTop w:val="0"/>
      <w:marBottom w:val="0"/>
      <w:divBdr>
        <w:top w:val="none" w:sz="0" w:space="0" w:color="auto"/>
        <w:left w:val="none" w:sz="0" w:space="0" w:color="auto"/>
        <w:bottom w:val="none" w:sz="0" w:space="0" w:color="auto"/>
        <w:right w:val="none" w:sz="0" w:space="0" w:color="auto"/>
      </w:divBdr>
      <w:divsChild>
        <w:div w:id="1196115970">
          <w:marLeft w:val="720"/>
          <w:marRight w:val="0"/>
          <w:marTop w:val="115"/>
          <w:marBottom w:val="0"/>
          <w:divBdr>
            <w:top w:val="none" w:sz="0" w:space="0" w:color="auto"/>
            <w:left w:val="none" w:sz="0" w:space="0" w:color="auto"/>
            <w:bottom w:val="none" w:sz="0" w:space="0" w:color="auto"/>
            <w:right w:val="none" w:sz="0" w:space="0" w:color="auto"/>
          </w:divBdr>
        </w:div>
        <w:div w:id="1580210638">
          <w:marLeft w:val="720"/>
          <w:marRight w:val="0"/>
          <w:marTop w:val="115"/>
          <w:marBottom w:val="0"/>
          <w:divBdr>
            <w:top w:val="none" w:sz="0" w:space="0" w:color="auto"/>
            <w:left w:val="none" w:sz="0" w:space="0" w:color="auto"/>
            <w:bottom w:val="none" w:sz="0" w:space="0" w:color="auto"/>
            <w:right w:val="none" w:sz="0" w:space="0" w:color="auto"/>
          </w:divBdr>
        </w:div>
      </w:divsChild>
    </w:div>
    <w:div w:id="488520852">
      <w:bodyDiv w:val="1"/>
      <w:marLeft w:val="0"/>
      <w:marRight w:val="0"/>
      <w:marTop w:val="0"/>
      <w:marBottom w:val="0"/>
      <w:divBdr>
        <w:top w:val="none" w:sz="0" w:space="0" w:color="auto"/>
        <w:left w:val="none" w:sz="0" w:space="0" w:color="auto"/>
        <w:bottom w:val="none" w:sz="0" w:space="0" w:color="auto"/>
        <w:right w:val="none" w:sz="0" w:space="0" w:color="auto"/>
      </w:divBdr>
      <w:divsChild>
        <w:div w:id="105656474">
          <w:marLeft w:val="806"/>
          <w:marRight w:val="0"/>
          <w:marTop w:val="0"/>
          <w:marBottom w:val="0"/>
          <w:divBdr>
            <w:top w:val="none" w:sz="0" w:space="0" w:color="auto"/>
            <w:left w:val="none" w:sz="0" w:space="0" w:color="auto"/>
            <w:bottom w:val="none" w:sz="0" w:space="0" w:color="auto"/>
            <w:right w:val="none" w:sz="0" w:space="0" w:color="auto"/>
          </w:divBdr>
        </w:div>
      </w:divsChild>
    </w:div>
    <w:div w:id="493909882">
      <w:bodyDiv w:val="1"/>
      <w:marLeft w:val="0"/>
      <w:marRight w:val="0"/>
      <w:marTop w:val="0"/>
      <w:marBottom w:val="0"/>
      <w:divBdr>
        <w:top w:val="none" w:sz="0" w:space="0" w:color="auto"/>
        <w:left w:val="none" w:sz="0" w:space="0" w:color="auto"/>
        <w:bottom w:val="none" w:sz="0" w:space="0" w:color="auto"/>
        <w:right w:val="none" w:sz="0" w:space="0" w:color="auto"/>
      </w:divBdr>
    </w:div>
    <w:div w:id="502017704">
      <w:bodyDiv w:val="1"/>
      <w:marLeft w:val="0"/>
      <w:marRight w:val="0"/>
      <w:marTop w:val="0"/>
      <w:marBottom w:val="0"/>
      <w:divBdr>
        <w:top w:val="none" w:sz="0" w:space="0" w:color="auto"/>
        <w:left w:val="none" w:sz="0" w:space="0" w:color="auto"/>
        <w:bottom w:val="none" w:sz="0" w:space="0" w:color="auto"/>
        <w:right w:val="none" w:sz="0" w:space="0" w:color="auto"/>
      </w:divBdr>
    </w:div>
    <w:div w:id="502471979">
      <w:bodyDiv w:val="1"/>
      <w:marLeft w:val="0"/>
      <w:marRight w:val="0"/>
      <w:marTop w:val="0"/>
      <w:marBottom w:val="0"/>
      <w:divBdr>
        <w:top w:val="none" w:sz="0" w:space="0" w:color="auto"/>
        <w:left w:val="none" w:sz="0" w:space="0" w:color="auto"/>
        <w:bottom w:val="none" w:sz="0" w:space="0" w:color="auto"/>
        <w:right w:val="none" w:sz="0" w:space="0" w:color="auto"/>
      </w:divBdr>
    </w:div>
    <w:div w:id="518084315">
      <w:bodyDiv w:val="1"/>
      <w:marLeft w:val="0"/>
      <w:marRight w:val="0"/>
      <w:marTop w:val="0"/>
      <w:marBottom w:val="0"/>
      <w:divBdr>
        <w:top w:val="none" w:sz="0" w:space="0" w:color="auto"/>
        <w:left w:val="none" w:sz="0" w:space="0" w:color="auto"/>
        <w:bottom w:val="none" w:sz="0" w:space="0" w:color="auto"/>
        <w:right w:val="none" w:sz="0" w:space="0" w:color="auto"/>
      </w:divBdr>
    </w:div>
    <w:div w:id="521012760">
      <w:bodyDiv w:val="1"/>
      <w:marLeft w:val="0"/>
      <w:marRight w:val="0"/>
      <w:marTop w:val="0"/>
      <w:marBottom w:val="0"/>
      <w:divBdr>
        <w:top w:val="none" w:sz="0" w:space="0" w:color="auto"/>
        <w:left w:val="none" w:sz="0" w:space="0" w:color="auto"/>
        <w:bottom w:val="none" w:sz="0" w:space="0" w:color="auto"/>
        <w:right w:val="none" w:sz="0" w:space="0" w:color="auto"/>
      </w:divBdr>
      <w:divsChild>
        <w:div w:id="1524519569">
          <w:marLeft w:val="720"/>
          <w:marRight w:val="0"/>
          <w:marTop w:val="0"/>
          <w:marBottom w:val="0"/>
          <w:divBdr>
            <w:top w:val="none" w:sz="0" w:space="0" w:color="auto"/>
            <w:left w:val="none" w:sz="0" w:space="0" w:color="auto"/>
            <w:bottom w:val="none" w:sz="0" w:space="0" w:color="auto"/>
            <w:right w:val="none" w:sz="0" w:space="0" w:color="auto"/>
          </w:divBdr>
        </w:div>
      </w:divsChild>
    </w:div>
    <w:div w:id="540167410">
      <w:bodyDiv w:val="1"/>
      <w:marLeft w:val="0"/>
      <w:marRight w:val="0"/>
      <w:marTop w:val="0"/>
      <w:marBottom w:val="0"/>
      <w:divBdr>
        <w:top w:val="none" w:sz="0" w:space="0" w:color="auto"/>
        <w:left w:val="none" w:sz="0" w:space="0" w:color="auto"/>
        <w:bottom w:val="none" w:sz="0" w:space="0" w:color="auto"/>
        <w:right w:val="none" w:sz="0" w:space="0" w:color="auto"/>
      </w:divBdr>
      <w:divsChild>
        <w:div w:id="1066804680">
          <w:marLeft w:val="720"/>
          <w:marRight w:val="0"/>
          <w:marTop w:val="115"/>
          <w:marBottom w:val="0"/>
          <w:divBdr>
            <w:top w:val="none" w:sz="0" w:space="0" w:color="auto"/>
            <w:left w:val="none" w:sz="0" w:space="0" w:color="auto"/>
            <w:bottom w:val="none" w:sz="0" w:space="0" w:color="auto"/>
            <w:right w:val="none" w:sz="0" w:space="0" w:color="auto"/>
          </w:divBdr>
        </w:div>
        <w:div w:id="1483237522">
          <w:marLeft w:val="720"/>
          <w:marRight w:val="0"/>
          <w:marTop w:val="115"/>
          <w:marBottom w:val="0"/>
          <w:divBdr>
            <w:top w:val="none" w:sz="0" w:space="0" w:color="auto"/>
            <w:left w:val="none" w:sz="0" w:space="0" w:color="auto"/>
            <w:bottom w:val="none" w:sz="0" w:space="0" w:color="auto"/>
            <w:right w:val="none" w:sz="0" w:space="0" w:color="auto"/>
          </w:divBdr>
        </w:div>
        <w:div w:id="1846168439">
          <w:marLeft w:val="720"/>
          <w:marRight w:val="0"/>
          <w:marTop w:val="115"/>
          <w:marBottom w:val="0"/>
          <w:divBdr>
            <w:top w:val="none" w:sz="0" w:space="0" w:color="auto"/>
            <w:left w:val="none" w:sz="0" w:space="0" w:color="auto"/>
            <w:bottom w:val="none" w:sz="0" w:space="0" w:color="auto"/>
            <w:right w:val="none" w:sz="0" w:space="0" w:color="auto"/>
          </w:divBdr>
        </w:div>
        <w:div w:id="2108888695">
          <w:marLeft w:val="720"/>
          <w:marRight w:val="0"/>
          <w:marTop w:val="115"/>
          <w:marBottom w:val="0"/>
          <w:divBdr>
            <w:top w:val="none" w:sz="0" w:space="0" w:color="auto"/>
            <w:left w:val="none" w:sz="0" w:space="0" w:color="auto"/>
            <w:bottom w:val="none" w:sz="0" w:space="0" w:color="auto"/>
            <w:right w:val="none" w:sz="0" w:space="0" w:color="auto"/>
          </w:divBdr>
        </w:div>
      </w:divsChild>
    </w:div>
    <w:div w:id="548298881">
      <w:bodyDiv w:val="1"/>
      <w:marLeft w:val="0"/>
      <w:marRight w:val="0"/>
      <w:marTop w:val="0"/>
      <w:marBottom w:val="0"/>
      <w:divBdr>
        <w:top w:val="none" w:sz="0" w:space="0" w:color="auto"/>
        <w:left w:val="none" w:sz="0" w:space="0" w:color="auto"/>
        <w:bottom w:val="none" w:sz="0" w:space="0" w:color="auto"/>
        <w:right w:val="none" w:sz="0" w:space="0" w:color="auto"/>
      </w:divBdr>
      <w:divsChild>
        <w:div w:id="953252588">
          <w:marLeft w:val="720"/>
          <w:marRight w:val="0"/>
          <w:marTop w:val="115"/>
          <w:marBottom w:val="0"/>
          <w:divBdr>
            <w:top w:val="none" w:sz="0" w:space="0" w:color="auto"/>
            <w:left w:val="none" w:sz="0" w:space="0" w:color="auto"/>
            <w:bottom w:val="none" w:sz="0" w:space="0" w:color="auto"/>
            <w:right w:val="none" w:sz="0" w:space="0" w:color="auto"/>
          </w:divBdr>
        </w:div>
        <w:div w:id="51083914">
          <w:marLeft w:val="720"/>
          <w:marRight w:val="0"/>
          <w:marTop w:val="115"/>
          <w:marBottom w:val="0"/>
          <w:divBdr>
            <w:top w:val="none" w:sz="0" w:space="0" w:color="auto"/>
            <w:left w:val="none" w:sz="0" w:space="0" w:color="auto"/>
            <w:bottom w:val="none" w:sz="0" w:space="0" w:color="auto"/>
            <w:right w:val="none" w:sz="0" w:space="0" w:color="auto"/>
          </w:divBdr>
        </w:div>
        <w:div w:id="56171638">
          <w:marLeft w:val="720"/>
          <w:marRight w:val="0"/>
          <w:marTop w:val="115"/>
          <w:marBottom w:val="0"/>
          <w:divBdr>
            <w:top w:val="none" w:sz="0" w:space="0" w:color="auto"/>
            <w:left w:val="none" w:sz="0" w:space="0" w:color="auto"/>
            <w:bottom w:val="none" w:sz="0" w:space="0" w:color="auto"/>
            <w:right w:val="none" w:sz="0" w:space="0" w:color="auto"/>
          </w:divBdr>
        </w:div>
        <w:div w:id="1033700284">
          <w:marLeft w:val="720"/>
          <w:marRight w:val="0"/>
          <w:marTop w:val="115"/>
          <w:marBottom w:val="0"/>
          <w:divBdr>
            <w:top w:val="none" w:sz="0" w:space="0" w:color="auto"/>
            <w:left w:val="none" w:sz="0" w:space="0" w:color="auto"/>
            <w:bottom w:val="none" w:sz="0" w:space="0" w:color="auto"/>
            <w:right w:val="none" w:sz="0" w:space="0" w:color="auto"/>
          </w:divBdr>
        </w:div>
        <w:div w:id="516383224">
          <w:marLeft w:val="720"/>
          <w:marRight w:val="0"/>
          <w:marTop w:val="115"/>
          <w:marBottom w:val="0"/>
          <w:divBdr>
            <w:top w:val="none" w:sz="0" w:space="0" w:color="auto"/>
            <w:left w:val="none" w:sz="0" w:space="0" w:color="auto"/>
            <w:bottom w:val="none" w:sz="0" w:space="0" w:color="auto"/>
            <w:right w:val="none" w:sz="0" w:space="0" w:color="auto"/>
          </w:divBdr>
        </w:div>
        <w:div w:id="1760057051">
          <w:marLeft w:val="720"/>
          <w:marRight w:val="0"/>
          <w:marTop w:val="115"/>
          <w:marBottom w:val="0"/>
          <w:divBdr>
            <w:top w:val="none" w:sz="0" w:space="0" w:color="auto"/>
            <w:left w:val="none" w:sz="0" w:space="0" w:color="auto"/>
            <w:bottom w:val="none" w:sz="0" w:space="0" w:color="auto"/>
            <w:right w:val="none" w:sz="0" w:space="0" w:color="auto"/>
          </w:divBdr>
        </w:div>
      </w:divsChild>
    </w:div>
    <w:div w:id="551578516">
      <w:bodyDiv w:val="1"/>
      <w:marLeft w:val="0"/>
      <w:marRight w:val="0"/>
      <w:marTop w:val="0"/>
      <w:marBottom w:val="0"/>
      <w:divBdr>
        <w:top w:val="none" w:sz="0" w:space="0" w:color="auto"/>
        <w:left w:val="none" w:sz="0" w:space="0" w:color="auto"/>
        <w:bottom w:val="none" w:sz="0" w:space="0" w:color="auto"/>
        <w:right w:val="none" w:sz="0" w:space="0" w:color="auto"/>
      </w:divBdr>
      <w:divsChild>
        <w:div w:id="1744910000">
          <w:marLeft w:val="720"/>
          <w:marRight w:val="0"/>
          <w:marTop w:val="115"/>
          <w:marBottom w:val="0"/>
          <w:divBdr>
            <w:top w:val="none" w:sz="0" w:space="0" w:color="auto"/>
            <w:left w:val="none" w:sz="0" w:space="0" w:color="auto"/>
            <w:bottom w:val="none" w:sz="0" w:space="0" w:color="auto"/>
            <w:right w:val="none" w:sz="0" w:space="0" w:color="auto"/>
          </w:divBdr>
        </w:div>
      </w:divsChild>
    </w:div>
    <w:div w:id="552277608">
      <w:bodyDiv w:val="1"/>
      <w:marLeft w:val="0"/>
      <w:marRight w:val="0"/>
      <w:marTop w:val="0"/>
      <w:marBottom w:val="0"/>
      <w:divBdr>
        <w:top w:val="none" w:sz="0" w:space="0" w:color="auto"/>
        <w:left w:val="none" w:sz="0" w:space="0" w:color="auto"/>
        <w:bottom w:val="none" w:sz="0" w:space="0" w:color="auto"/>
        <w:right w:val="none" w:sz="0" w:space="0" w:color="auto"/>
      </w:divBdr>
      <w:divsChild>
        <w:div w:id="1448427829">
          <w:marLeft w:val="720"/>
          <w:marRight w:val="0"/>
          <w:marTop w:val="0"/>
          <w:marBottom w:val="0"/>
          <w:divBdr>
            <w:top w:val="none" w:sz="0" w:space="0" w:color="auto"/>
            <w:left w:val="none" w:sz="0" w:space="0" w:color="auto"/>
            <w:bottom w:val="none" w:sz="0" w:space="0" w:color="auto"/>
            <w:right w:val="none" w:sz="0" w:space="0" w:color="auto"/>
          </w:divBdr>
        </w:div>
      </w:divsChild>
    </w:div>
    <w:div w:id="555354087">
      <w:bodyDiv w:val="1"/>
      <w:marLeft w:val="0"/>
      <w:marRight w:val="0"/>
      <w:marTop w:val="0"/>
      <w:marBottom w:val="0"/>
      <w:divBdr>
        <w:top w:val="none" w:sz="0" w:space="0" w:color="auto"/>
        <w:left w:val="none" w:sz="0" w:space="0" w:color="auto"/>
        <w:bottom w:val="none" w:sz="0" w:space="0" w:color="auto"/>
        <w:right w:val="none" w:sz="0" w:space="0" w:color="auto"/>
      </w:divBdr>
    </w:div>
    <w:div w:id="559637857">
      <w:bodyDiv w:val="1"/>
      <w:marLeft w:val="0"/>
      <w:marRight w:val="0"/>
      <w:marTop w:val="0"/>
      <w:marBottom w:val="0"/>
      <w:divBdr>
        <w:top w:val="none" w:sz="0" w:space="0" w:color="auto"/>
        <w:left w:val="none" w:sz="0" w:space="0" w:color="auto"/>
        <w:bottom w:val="none" w:sz="0" w:space="0" w:color="auto"/>
        <w:right w:val="none" w:sz="0" w:space="0" w:color="auto"/>
      </w:divBdr>
      <w:divsChild>
        <w:div w:id="1706171218">
          <w:marLeft w:val="547"/>
          <w:marRight w:val="0"/>
          <w:marTop w:val="154"/>
          <w:marBottom w:val="0"/>
          <w:divBdr>
            <w:top w:val="none" w:sz="0" w:space="0" w:color="auto"/>
            <w:left w:val="none" w:sz="0" w:space="0" w:color="auto"/>
            <w:bottom w:val="none" w:sz="0" w:space="0" w:color="auto"/>
            <w:right w:val="none" w:sz="0" w:space="0" w:color="auto"/>
          </w:divBdr>
        </w:div>
      </w:divsChild>
    </w:div>
    <w:div w:id="559941383">
      <w:bodyDiv w:val="1"/>
      <w:marLeft w:val="0"/>
      <w:marRight w:val="0"/>
      <w:marTop w:val="0"/>
      <w:marBottom w:val="0"/>
      <w:divBdr>
        <w:top w:val="none" w:sz="0" w:space="0" w:color="auto"/>
        <w:left w:val="none" w:sz="0" w:space="0" w:color="auto"/>
        <w:bottom w:val="none" w:sz="0" w:space="0" w:color="auto"/>
        <w:right w:val="none" w:sz="0" w:space="0" w:color="auto"/>
      </w:divBdr>
      <w:divsChild>
        <w:div w:id="1682126976">
          <w:marLeft w:val="806"/>
          <w:marRight w:val="0"/>
          <w:marTop w:val="0"/>
          <w:marBottom w:val="0"/>
          <w:divBdr>
            <w:top w:val="none" w:sz="0" w:space="0" w:color="auto"/>
            <w:left w:val="none" w:sz="0" w:space="0" w:color="auto"/>
            <w:bottom w:val="none" w:sz="0" w:space="0" w:color="auto"/>
            <w:right w:val="none" w:sz="0" w:space="0" w:color="auto"/>
          </w:divBdr>
        </w:div>
      </w:divsChild>
    </w:div>
    <w:div w:id="561719891">
      <w:bodyDiv w:val="1"/>
      <w:marLeft w:val="0"/>
      <w:marRight w:val="0"/>
      <w:marTop w:val="0"/>
      <w:marBottom w:val="0"/>
      <w:divBdr>
        <w:top w:val="none" w:sz="0" w:space="0" w:color="auto"/>
        <w:left w:val="none" w:sz="0" w:space="0" w:color="auto"/>
        <w:bottom w:val="none" w:sz="0" w:space="0" w:color="auto"/>
        <w:right w:val="none" w:sz="0" w:space="0" w:color="auto"/>
      </w:divBdr>
      <w:divsChild>
        <w:div w:id="553934966">
          <w:marLeft w:val="720"/>
          <w:marRight w:val="0"/>
          <w:marTop w:val="0"/>
          <w:marBottom w:val="0"/>
          <w:divBdr>
            <w:top w:val="none" w:sz="0" w:space="0" w:color="auto"/>
            <w:left w:val="none" w:sz="0" w:space="0" w:color="auto"/>
            <w:bottom w:val="none" w:sz="0" w:space="0" w:color="auto"/>
            <w:right w:val="none" w:sz="0" w:space="0" w:color="auto"/>
          </w:divBdr>
        </w:div>
      </w:divsChild>
    </w:div>
    <w:div w:id="572156762">
      <w:bodyDiv w:val="1"/>
      <w:marLeft w:val="0"/>
      <w:marRight w:val="0"/>
      <w:marTop w:val="0"/>
      <w:marBottom w:val="0"/>
      <w:divBdr>
        <w:top w:val="none" w:sz="0" w:space="0" w:color="auto"/>
        <w:left w:val="none" w:sz="0" w:space="0" w:color="auto"/>
        <w:bottom w:val="none" w:sz="0" w:space="0" w:color="auto"/>
        <w:right w:val="none" w:sz="0" w:space="0" w:color="auto"/>
      </w:divBdr>
      <w:divsChild>
        <w:div w:id="551577168">
          <w:marLeft w:val="720"/>
          <w:marRight w:val="0"/>
          <w:marTop w:val="115"/>
          <w:marBottom w:val="0"/>
          <w:divBdr>
            <w:top w:val="none" w:sz="0" w:space="0" w:color="auto"/>
            <w:left w:val="none" w:sz="0" w:space="0" w:color="auto"/>
            <w:bottom w:val="none" w:sz="0" w:space="0" w:color="auto"/>
            <w:right w:val="none" w:sz="0" w:space="0" w:color="auto"/>
          </w:divBdr>
        </w:div>
        <w:div w:id="916741561">
          <w:marLeft w:val="720"/>
          <w:marRight w:val="0"/>
          <w:marTop w:val="115"/>
          <w:marBottom w:val="0"/>
          <w:divBdr>
            <w:top w:val="none" w:sz="0" w:space="0" w:color="auto"/>
            <w:left w:val="none" w:sz="0" w:space="0" w:color="auto"/>
            <w:bottom w:val="none" w:sz="0" w:space="0" w:color="auto"/>
            <w:right w:val="none" w:sz="0" w:space="0" w:color="auto"/>
          </w:divBdr>
        </w:div>
      </w:divsChild>
    </w:div>
    <w:div w:id="574515106">
      <w:bodyDiv w:val="1"/>
      <w:marLeft w:val="0"/>
      <w:marRight w:val="0"/>
      <w:marTop w:val="0"/>
      <w:marBottom w:val="0"/>
      <w:divBdr>
        <w:top w:val="none" w:sz="0" w:space="0" w:color="auto"/>
        <w:left w:val="none" w:sz="0" w:space="0" w:color="auto"/>
        <w:bottom w:val="none" w:sz="0" w:space="0" w:color="auto"/>
        <w:right w:val="none" w:sz="0" w:space="0" w:color="auto"/>
      </w:divBdr>
    </w:div>
    <w:div w:id="575238238">
      <w:bodyDiv w:val="1"/>
      <w:marLeft w:val="0"/>
      <w:marRight w:val="0"/>
      <w:marTop w:val="0"/>
      <w:marBottom w:val="0"/>
      <w:divBdr>
        <w:top w:val="none" w:sz="0" w:space="0" w:color="auto"/>
        <w:left w:val="none" w:sz="0" w:space="0" w:color="auto"/>
        <w:bottom w:val="none" w:sz="0" w:space="0" w:color="auto"/>
        <w:right w:val="none" w:sz="0" w:space="0" w:color="auto"/>
      </w:divBdr>
    </w:div>
    <w:div w:id="576524312">
      <w:bodyDiv w:val="1"/>
      <w:marLeft w:val="0"/>
      <w:marRight w:val="0"/>
      <w:marTop w:val="0"/>
      <w:marBottom w:val="0"/>
      <w:divBdr>
        <w:top w:val="none" w:sz="0" w:space="0" w:color="auto"/>
        <w:left w:val="none" w:sz="0" w:space="0" w:color="auto"/>
        <w:bottom w:val="none" w:sz="0" w:space="0" w:color="auto"/>
        <w:right w:val="none" w:sz="0" w:space="0" w:color="auto"/>
      </w:divBdr>
      <w:divsChild>
        <w:div w:id="2098331659">
          <w:marLeft w:val="720"/>
          <w:marRight w:val="0"/>
          <w:marTop w:val="0"/>
          <w:marBottom w:val="0"/>
          <w:divBdr>
            <w:top w:val="none" w:sz="0" w:space="0" w:color="auto"/>
            <w:left w:val="none" w:sz="0" w:space="0" w:color="auto"/>
            <w:bottom w:val="none" w:sz="0" w:space="0" w:color="auto"/>
            <w:right w:val="none" w:sz="0" w:space="0" w:color="auto"/>
          </w:divBdr>
        </w:div>
      </w:divsChild>
    </w:div>
    <w:div w:id="579414142">
      <w:bodyDiv w:val="1"/>
      <w:marLeft w:val="0"/>
      <w:marRight w:val="0"/>
      <w:marTop w:val="0"/>
      <w:marBottom w:val="0"/>
      <w:divBdr>
        <w:top w:val="none" w:sz="0" w:space="0" w:color="auto"/>
        <w:left w:val="none" w:sz="0" w:space="0" w:color="auto"/>
        <w:bottom w:val="none" w:sz="0" w:space="0" w:color="auto"/>
        <w:right w:val="none" w:sz="0" w:space="0" w:color="auto"/>
      </w:divBdr>
    </w:div>
    <w:div w:id="579825218">
      <w:bodyDiv w:val="1"/>
      <w:marLeft w:val="0"/>
      <w:marRight w:val="0"/>
      <w:marTop w:val="0"/>
      <w:marBottom w:val="0"/>
      <w:divBdr>
        <w:top w:val="none" w:sz="0" w:space="0" w:color="auto"/>
        <w:left w:val="none" w:sz="0" w:space="0" w:color="auto"/>
        <w:bottom w:val="none" w:sz="0" w:space="0" w:color="auto"/>
        <w:right w:val="none" w:sz="0" w:space="0" w:color="auto"/>
      </w:divBdr>
      <w:divsChild>
        <w:div w:id="472019987">
          <w:marLeft w:val="720"/>
          <w:marRight w:val="0"/>
          <w:marTop w:val="0"/>
          <w:marBottom w:val="0"/>
          <w:divBdr>
            <w:top w:val="none" w:sz="0" w:space="0" w:color="auto"/>
            <w:left w:val="none" w:sz="0" w:space="0" w:color="auto"/>
            <w:bottom w:val="none" w:sz="0" w:space="0" w:color="auto"/>
            <w:right w:val="none" w:sz="0" w:space="0" w:color="auto"/>
          </w:divBdr>
        </w:div>
      </w:divsChild>
    </w:div>
    <w:div w:id="586579421">
      <w:bodyDiv w:val="1"/>
      <w:marLeft w:val="0"/>
      <w:marRight w:val="0"/>
      <w:marTop w:val="0"/>
      <w:marBottom w:val="0"/>
      <w:divBdr>
        <w:top w:val="none" w:sz="0" w:space="0" w:color="auto"/>
        <w:left w:val="none" w:sz="0" w:space="0" w:color="auto"/>
        <w:bottom w:val="none" w:sz="0" w:space="0" w:color="auto"/>
        <w:right w:val="none" w:sz="0" w:space="0" w:color="auto"/>
      </w:divBdr>
      <w:divsChild>
        <w:div w:id="2139948894">
          <w:marLeft w:val="806"/>
          <w:marRight w:val="0"/>
          <w:marTop w:val="0"/>
          <w:marBottom w:val="0"/>
          <w:divBdr>
            <w:top w:val="none" w:sz="0" w:space="0" w:color="auto"/>
            <w:left w:val="none" w:sz="0" w:space="0" w:color="auto"/>
            <w:bottom w:val="none" w:sz="0" w:space="0" w:color="auto"/>
            <w:right w:val="none" w:sz="0" w:space="0" w:color="auto"/>
          </w:divBdr>
        </w:div>
      </w:divsChild>
    </w:div>
    <w:div w:id="593057367">
      <w:bodyDiv w:val="1"/>
      <w:marLeft w:val="0"/>
      <w:marRight w:val="0"/>
      <w:marTop w:val="0"/>
      <w:marBottom w:val="0"/>
      <w:divBdr>
        <w:top w:val="none" w:sz="0" w:space="0" w:color="auto"/>
        <w:left w:val="none" w:sz="0" w:space="0" w:color="auto"/>
        <w:bottom w:val="none" w:sz="0" w:space="0" w:color="auto"/>
        <w:right w:val="none" w:sz="0" w:space="0" w:color="auto"/>
      </w:divBdr>
      <w:divsChild>
        <w:div w:id="1178227453">
          <w:marLeft w:val="720"/>
          <w:marRight w:val="0"/>
          <w:marTop w:val="115"/>
          <w:marBottom w:val="0"/>
          <w:divBdr>
            <w:top w:val="none" w:sz="0" w:space="0" w:color="auto"/>
            <w:left w:val="none" w:sz="0" w:space="0" w:color="auto"/>
            <w:bottom w:val="none" w:sz="0" w:space="0" w:color="auto"/>
            <w:right w:val="none" w:sz="0" w:space="0" w:color="auto"/>
          </w:divBdr>
        </w:div>
        <w:div w:id="1322851336">
          <w:marLeft w:val="720"/>
          <w:marRight w:val="0"/>
          <w:marTop w:val="115"/>
          <w:marBottom w:val="0"/>
          <w:divBdr>
            <w:top w:val="none" w:sz="0" w:space="0" w:color="auto"/>
            <w:left w:val="none" w:sz="0" w:space="0" w:color="auto"/>
            <w:bottom w:val="none" w:sz="0" w:space="0" w:color="auto"/>
            <w:right w:val="none" w:sz="0" w:space="0" w:color="auto"/>
          </w:divBdr>
        </w:div>
        <w:div w:id="1746492226">
          <w:marLeft w:val="720"/>
          <w:marRight w:val="0"/>
          <w:marTop w:val="115"/>
          <w:marBottom w:val="0"/>
          <w:divBdr>
            <w:top w:val="none" w:sz="0" w:space="0" w:color="auto"/>
            <w:left w:val="none" w:sz="0" w:space="0" w:color="auto"/>
            <w:bottom w:val="none" w:sz="0" w:space="0" w:color="auto"/>
            <w:right w:val="none" w:sz="0" w:space="0" w:color="auto"/>
          </w:divBdr>
        </w:div>
        <w:div w:id="1959679376">
          <w:marLeft w:val="720"/>
          <w:marRight w:val="0"/>
          <w:marTop w:val="115"/>
          <w:marBottom w:val="0"/>
          <w:divBdr>
            <w:top w:val="none" w:sz="0" w:space="0" w:color="auto"/>
            <w:left w:val="none" w:sz="0" w:space="0" w:color="auto"/>
            <w:bottom w:val="none" w:sz="0" w:space="0" w:color="auto"/>
            <w:right w:val="none" w:sz="0" w:space="0" w:color="auto"/>
          </w:divBdr>
        </w:div>
      </w:divsChild>
    </w:div>
    <w:div w:id="595211084">
      <w:bodyDiv w:val="1"/>
      <w:marLeft w:val="0"/>
      <w:marRight w:val="0"/>
      <w:marTop w:val="0"/>
      <w:marBottom w:val="0"/>
      <w:divBdr>
        <w:top w:val="none" w:sz="0" w:space="0" w:color="auto"/>
        <w:left w:val="none" w:sz="0" w:space="0" w:color="auto"/>
        <w:bottom w:val="none" w:sz="0" w:space="0" w:color="auto"/>
        <w:right w:val="none" w:sz="0" w:space="0" w:color="auto"/>
      </w:divBdr>
      <w:divsChild>
        <w:div w:id="410662900">
          <w:marLeft w:val="806"/>
          <w:marRight w:val="0"/>
          <w:marTop w:val="0"/>
          <w:marBottom w:val="0"/>
          <w:divBdr>
            <w:top w:val="none" w:sz="0" w:space="0" w:color="auto"/>
            <w:left w:val="none" w:sz="0" w:space="0" w:color="auto"/>
            <w:bottom w:val="none" w:sz="0" w:space="0" w:color="auto"/>
            <w:right w:val="none" w:sz="0" w:space="0" w:color="auto"/>
          </w:divBdr>
        </w:div>
      </w:divsChild>
    </w:div>
    <w:div w:id="595794952">
      <w:bodyDiv w:val="1"/>
      <w:marLeft w:val="0"/>
      <w:marRight w:val="0"/>
      <w:marTop w:val="0"/>
      <w:marBottom w:val="0"/>
      <w:divBdr>
        <w:top w:val="none" w:sz="0" w:space="0" w:color="auto"/>
        <w:left w:val="none" w:sz="0" w:space="0" w:color="auto"/>
        <w:bottom w:val="none" w:sz="0" w:space="0" w:color="auto"/>
        <w:right w:val="none" w:sz="0" w:space="0" w:color="auto"/>
      </w:divBdr>
      <w:divsChild>
        <w:div w:id="1554584735">
          <w:marLeft w:val="806"/>
          <w:marRight w:val="0"/>
          <w:marTop w:val="0"/>
          <w:marBottom w:val="0"/>
          <w:divBdr>
            <w:top w:val="none" w:sz="0" w:space="0" w:color="auto"/>
            <w:left w:val="none" w:sz="0" w:space="0" w:color="auto"/>
            <w:bottom w:val="none" w:sz="0" w:space="0" w:color="auto"/>
            <w:right w:val="none" w:sz="0" w:space="0" w:color="auto"/>
          </w:divBdr>
        </w:div>
      </w:divsChild>
    </w:div>
    <w:div w:id="599988595">
      <w:bodyDiv w:val="1"/>
      <w:marLeft w:val="0"/>
      <w:marRight w:val="0"/>
      <w:marTop w:val="0"/>
      <w:marBottom w:val="0"/>
      <w:divBdr>
        <w:top w:val="none" w:sz="0" w:space="0" w:color="auto"/>
        <w:left w:val="none" w:sz="0" w:space="0" w:color="auto"/>
        <w:bottom w:val="none" w:sz="0" w:space="0" w:color="auto"/>
        <w:right w:val="none" w:sz="0" w:space="0" w:color="auto"/>
      </w:divBdr>
    </w:div>
    <w:div w:id="603879674">
      <w:bodyDiv w:val="1"/>
      <w:marLeft w:val="0"/>
      <w:marRight w:val="0"/>
      <w:marTop w:val="0"/>
      <w:marBottom w:val="0"/>
      <w:divBdr>
        <w:top w:val="none" w:sz="0" w:space="0" w:color="auto"/>
        <w:left w:val="none" w:sz="0" w:space="0" w:color="auto"/>
        <w:bottom w:val="none" w:sz="0" w:space="0" w:color="auto"/>
        <w:right w:val="none" w:sz="0" w:space="0" w:color="auto"/>
      </w:divBdr>
      <w:divsChild>
        <w:div w:id="1268193062">
          <w:marLeft w:val="720"/>
          <w:marRight w:val="0"/>
          <w:marTop w:val="0"/>
          <w:marBottom w:val="0"/>
          <w:divBdr>
            <w:top w:val="none" w:sz="0" w:space="0" w:color="auto"/>
            <w:left w:val="none" w:sz="0" w:space="0" w:color="auto"/>
            <w:bottom w:val="none" w:sz="0" w:space="0" w:color="auto"/>
            <w:right w:val="none" w:sz="0" w:space="0" w:color="auto"/>
          </w:divBdr>
        </w:div>
      </w:divsChild>
    </w:div>
    <w:div w:id="609701448">
      <w:bodyDiv w:val="1"/>
      <w:marLeft w:val="0"/>
      <w:marRight w:val="0"/>
      <w:marTop w:val="0"/>
      <w:marBottom w:val="0"/>
      <w:divBdr>
        <w:top w:val="none" w:sz="0" w:space="0" w:color="auto"/>
        <w:left w:val="none" w:sz="0" w:space="0" w:color="auto"/>
        <w:bottom w:val="none" w:sz="0" w:space="0" w:color="auto"/>
        <w:right w:val="none" w:sz="0" w:space="0" w:color="auto"/>
      </w:divBdr>
    </w:div>
    <w:div w:id="629171158">
      <w:bodyDiv w:val="1"/>
      <w:marLeft w:val="0"/>
      <w:marRight w:val="0"/>
      <w:marTop w:val="0"/>
      <w:marBottom w:val="0"/>
      <w:divBdr>
        <w:top w:val="none" w:sz="0" w:space="0" w:color="auto"/>
        <w:left w:val="none" w:sz="0" w:space="0" w:color="auto"/>
        <w:bottom w:val="none" w:sz="0" w:space="0" w:color="auto"/>
        <w:right w:val="none" w:sz="0" w:space="0" w:color="auto"/>
      </w:divBdr>
      <w:divsChild>
        <w:div w:id="2062484655">
          <w:marLeft w:val="720"/>
          <w:marRight w:val="0"/>
          <w:marTop w:val="0"/>
          <w:marBottom w:val="0"/>
          <w:divBdr>
            <w:top w:val="none" w:sz="0" w:space="0" w:color="auto"/>
            <w:left w:val="none" w:sz="0" w:space="0" w:color="auto"/>
            <w:bottom w:val="none" w:sz="0" w:space="0" w:color="auto"/>
            <w:right w:val="none" w:sz="0" w:space="0" w:color="auto"/>
          </w:divBdr>
        </w:div>
      </w:divsChild>
    </w:div>
    <w:div w:id="629675230">
      <w:bodyDiv w:val="1"/>
      <w:marLeft w:val="0"/>
      <w:marRight w:val="0"/>
      <w:marTop w:val="0"/>
      <w:marBottom w:val="0"/>
      <w:divBdr>
        <w:top w:val="none" w:sz="0" w:space="0" w:color="auto"/>
        <w:left w:val="none" w:sz="0" w:space="0" w:color="auto"/>
        <w:bottom w:val="none" w:sz="0" w:space="0" w:color="auto"/>
        <w:right w:val="none" w:sz="0" w:space="0" w:color="auto"/>
      </w:divBdr>
    </w:div>
    <w:div w:id="634528660">
      <w:bodyDiv w:val="1"/>
      <w:marLeft w:val="0"/>
      <w:marRight w:val="0"/>
      <w:marTop w:val="0"/>
      <w:marBottom w:val="0"/>
      <w:divBdr>
        <w:top w:val="none" w:sz="0" w:space="0" w:color="auto"/>
        <w:left w:val="none" w:sz="0" w:space="0" w:color="auto"/>
        <w:bottom w:val="none" w:sz="0" w:space="0" w:color="auto"/>
        <w:right w:val="none" w:sz="0" w:space="0" w:color="auto"/>
      </w:divBdr>
    </w:div>
    <w:div w:id="638342654">
      <w:bodyDiv w:val="1"/>
      <w:marLeft w:val="0"/>
      <w:marRight w:val="0"/>
      <w:marTop w:val="0"/>
      <w:marBottom w:val="0"/>
      <w:divBdr>
        <w:top w:val="none" w:sz="0" w:space="0" w:color="auto"/>
        <w:left w:val="none" w:sz="0" w:space="0" w:color="auto"/>
        <w:bottom w:val="none" w:sz="0" w:space="0" w:color="auto"/>
        <w:right w:val="none" w:sz="0" w:space="0" w:color="auto"/>
      </w:divBdr>
      <w:divsChild>
        <w:div w:id="1666200080">
          <w:marLeft w:val="720"/>
          <w:marRight w:val="0"/>
          <w:marTop w:val="0"/>
          <w:marBottom w:val="0"/>
          <w:divBdr>
            <w:top w:val="none" w:sz="0" w:space="0" w:color="auto"/>
            <w:left w:val="none" w:sz="0" w:space="0" w:color="auto"/>
            <w:bottom w:val="none" w:sz="0" w:space="0" w:color="auto"/>
            <w:right w:val="none" w:sz="0" w:space="0" w:color="auto"/>
          </w:divBdr>
        </w:div>
      </w:divsChild>
    </w:div>
    <w:div w:id="643579663">
      <w:bodyDiv w:val="1"/>
      <w:marLeft w:val="0"/>
      <w:marRight w:val="0"/>
      <w:marTop w:val="0"/>
      <w:marBottom w:val="0"/>
      <w:divBdr>
        <w:top w:val="none" w:sz="0" w:space="0" w:color="auto"/>
        <w:left w:val="none" w:sz="0" w:space="0" w:color="auto"/>
        <w:bottom w:val="none" w:sz="0" w:space="0" w:color="auto"/>
        <w:right w:val="none" w:sz="0" w:space="0" w:color="auto"/>
      </w:divBdr>
      <w:divsChild>
        <w:div w:id="342977187">
          <w:marLeft w:val="806"/>
          <w:marRight w:val="0"/>
          <w:marTop w:val="0"/>
          <w:marBottom w:val="0"/>
          <w:divBdr>
            <w:top w:val="none" w:sz="0" w:space="0" w:color="auto"/>
            <w:left w:val="none" w:sz="0" w:space="0" w:color="auto"/>
            <w:bottom w:val="none" w:sz="0" w:space="0" w:color="auto"/>
            <w:right w:val="none" w:sz="0" w:space="0" w:color="auto"/>
          </w:divBdr>
        </w:div>
      </w:divsChild>
    </w:div>
    <w:div w:id="647440746">
      <w:bodyDiv w:val="1"/>
      <w:marLeft w:val="0"/>
      <w:marRight w:val="0"/>
      <w:marTop w:val="0"/>
      <w:marBottom w:val="0"/>
      <w:divBdr>
        <w:top w:val="none" w:sz="0" w:space="0" w:color="auto"/>
        <w:left w:val="none" w:sz="0" w:space="0" w:color="auto"/>
        <w:bottom w:val="none" w:sz="0" w:space="0" w:color="auto"/>
        <w:right w:val="none" w:sz="0" w:space="0" w:color="auto"/>
      </w:divBdr>
    </w:div>
    <w:div w:id="648363765">
      <w:bodyDiv w:val="1"/>
      <w:marLeft w:val="0"/>
      <w:marRight w:val="0"/>
      <w:marTop w:val="0"/>
      <w:marBottom w:val="0"/>
      <w:divBdr>
        <w:top w:val="none" w:sz="0" w:space="0" w:color="auto"/>
        <w:left w:val="none" w:sz="0" w:space="0" w:color="auto"/>
        <w:bottom w:val="none" w:sz="0" w:space="0" w:color="auto"/>
        <w:right w:val="none" w:sz="0" w:space="0" w:color="auto"/>
      </w:divBdr>
    </w:div>
    <w:div w:id="649407212">
      <w:bodyDiv w:val="1"/>
      <w:marLeft w:val="0"/>
      <w:marRight w:val="0"/>
      <w:marTop w:val="0"/>
      <w:marBottom w:val="0"/>
      <w:divBdr>
        <w:top w:val="none" w:sz="0" w:space="0" w:color="auto"/>
        <w:left w:val="none" w:sz="0" w:space="0" w:color="auto"/>
        <w:bottom w:val="none" w:sz="0" w:space="0" w:color="auto"/>
        <w:right w:val="none" w:sz="0" w:space="0" w:color="auto"/>
      </w:divBdr>
    </w:div>
    <w:div w:id="660429249">
      <w:bodyDiv w:val="1"/>
      <w:marLeft w:val="0"/>
      <w:marRight w:val="0"/>
      <w:marTop w:val="0"/>
      <w:marBottom w:val="0"/>
      <w:divBdr>
        <w:top w:val="none" w:sz="0" w:space="0" w:color="auto"/>
        <w:left w:val="none" w:sz="0" w:space="0" w:color="auto"/>
        <w:bottom w:val="none" w:sz="0" w:space="0" w:color="auto"/>
        <w:right w:val="none" w:sz="0" w:space="0" w:color="auto"/>
      </w:divBdr>
      <w:divsChild>
        <w:div w:id="1940136386">
          <w:marLeft w:val="720"/>
          <w:marRight w:val="0"/>
          <w:marTop w:val="0"/>
          <w:marBottom w:val="0"/>
          <w:divBdr>
            <w:top w:val="none" w:sz="0" w:space="0" w:color="auto"/>
            <w:left w:val="none" w:sz="0" w:space="0" w:color="auto"/>
            <w:bottom w:val="none" w:sz="0" w:space="0" w:color="auto"/>
            <w:right w:val="none" w:sz="0" w:space="0" w:color="auto"/>
          </w:divBdr>
        </w:div>
      </w:divsChild>
    </w:div>
    <w:div w:id="662046509">
      <w:bodyDiv w:val="1"/>
      <w:marLeft w:val="0"/>
      <w:marRight w:val="0"/>
      <w:marTop w:val="0"/>
      <w:marBottom w:val="0"/>
      <w:divBdr>
        <w:top w:val="none" w:sz="0" w:space="0" w:color="auto"/>
        <w:left w:val="none" w:sz="0" w:space="0" w:color="auto"/>
        <w:bottom w:val="none" w:sz="0" w:space="0" w:color="auto"/>
        <w:right w:val="none" w:sz="0" w:space="0" w:color="auto"/>
      </w:divBdr>
      <w:divsChild>
        <w:div w:id="1592549527">
          <w:marLeft w:val="720"/>
          <w:marRight w:val="0"/>
          <w:marTop w:val="115"/>
          <w:marBottom w:val="0"/>
          <w:divBdr>
            <w:top w:val="none" w:sz="0" w:space="0" w:color="auto"/>
            <w:left w:val="none" w:sz="0" w:space="0" w:color="auto"/>
            <w:bottom w:val="none" w:sz="0" w:space="0" w:color="auto"/>
            <w:right w:val="none" w:sz="0" w:space="0" w:color="auto"/>
          </w:divBdr>
        </w:div>
      </w:divsChild>
    </w:div>
    <w:div w:id="669675080">
      <w:bodyDiv w:val="1"/>
      <w:marLeft w:val="0"/>
      <w:marRight w:val="0"/>
      <w:marTop w:val="0"/>
      <w:marBottom w:val="0"/>
      <w:divBdr>
        <w:top w:val="none" w:sz="0" w:space="0" w:color="auto"/>
        <w:left w:val="none" w:sz="0" w:space="0" w:color="auto"/>
        <w:bottom w:val="none" w:sz="0" w:space="0" w:color="auto"/>
        <w:right w:val="none" w:sz="0" w:space="0" w:color="auto"/>
      </w:divBdr>
      <w:divsChild>
        <w:div w:id="679309781">
          <w:marLeft w:val="1440"/>
          <w:marRight w:val="0"/>
          <w:marTop w:val="0"/>
          <w:marBottom w:val="0"/>
          <w:divBdr>
            <w:top w:val="none" w:sz="0" w:space="0" w:color="auto"/>
            <w:left w:val="none" w:sz="0" w:space="0" w:color="auto"/>
            <w:bottom w:val="none" w:sz="0" w:space="0" w:color="auto"/>
            <w:right w:val="none" w:sz="0" w:space="0" w:color="auto"/>
          </w:divBdr>
        </w:div>
      </w:divsChild>
    </w:div>
    <w:div w:id="674698017">
      <w:bodyDiv w:val="1"/>
      <w:marLeft w:val="0"/>
      <w:marRight w:val="0"/>
      <w:marTop w:val="0"/>
      <w:marBottom w:val="0"/>
      <w:divBdr>
        <w:top w:val="none" w:sz="0" w:space="0" w:color="auto"/>
        <w:left w:val="none" w:sz="0" w:space="0" w:color="auto"/>
        <w:bottom w:val="none" w:sz="0" w:space="0" w:color="auto"/>
        <w:right w:val="none" w:sz="0" w:space="0" w:color="auto"/>
      </w:divBdr>
    </w:div>
    <w:div w:id="676494200">
      <w:bodyDiv w:val="1"/>
      <w:marLeft w:val="0"/>
      <w:marRight w:val="0"/>
      <w:marTop w:val="0"/>
      <w:marBottom w:val="0"/>
      <w:divBdr>
        <w:top w:val="none" w:sz="0" w:space="0" w:color="auto"/>
        <w:left w:val="none" w:sz="0" w:space="0" w:color="auto"/>
        <w:bottom w:val="none" w:sz="0" w:space="0" w:color="auto"/>
        <w:right w:val="none" w:sz="0" w:space="0" w:color="auto"/>
      </w:divBdr>
    </w:div>
    <w:div w:id="678700685">
      <w:bodyDiv w:val="1"/>
      <w:marLeft w:val="0"/>
      <w:marRight w:val="0"/>
      <w:marTop w:val="0"/>
      <w:marBottom w:val="0"/>
      <w:divBdr>
        <w:top w:val="none" w:sz="0" w:space="0" w:color="auto"/>
        <w:left w:val="none" w:sz="0" w:space="0" w:color="auto"/>
        <w:bottom w:val="none" w:sz="0" w:space="0" w:color="auto"/>
        <w:right w:val="none" w:sz="0" w:space="0" w:color="auto"/>
      </w:divBdr>
      <w:divsChild>
        <w:div w:id="569267597">
          <w:marLeft w:val="720"/>
          <w:marRight w:val="0"/>
          <w:marTop w:val="115"/>
          <w:marBottom w:val="0"/>
          <w:divBdr>
            <w:top w:val="none" w:sz="0" w:space="0" w:color="auto"/>
            <w:left w:val="none" w:sz="0" w:space="0" w:color="auto"/>
            <w:bottom w:val="none" w:sz="0" w:space="0" w:color="auto"/>
            <w:right w:val="none" w:sz="0" w:space="0" w:color="auto"/>
          </w:divBdr>
        </w:div>
        <w:div w:id="648098412">
          <w:marLeft w:val="720"/>
          <w:marRight w:val="0"/>
          <w:marTop w:val="115"/>
          <w:marBottom w:val="0"/>
          <w:divBdr>
            <w:top w:val="none" w:sz="0" w:space="0" w:color="auto"/>
            <w:left w:val="none" w:sz="0" w:space="0" w:color="auto"/>
            <w:bottom w:val="none" w:sz="0" w:space="0" w:color="auto"/>
            <w:right w:val="none" w:sz="0" w:space="0" w:color="auto"/>
          </w:divBdr>
        </w:div>
        <w:div w:id="1094976358">
          <w:marLeft w:val="720"/>
          <w:marRight w:val="0"/>
          <w:marTop w:val="115"/>
          <w:marBottom w:val="0"/>
          <w:divBdr>
            <w:top w:val="none" w:sz="0" w:space="0" w:color="auto"/>
            <w:left w:val="none" w:sz="0" w:space="0" w:color="auto"/>
            <w:bottom w:val="none" w:sz="0" w:space="0" w:color="auto"/>
            <w:right w:val="none" w:sz="0" w:space="0" w:color="auto"/>
          </w:divBdr>
        </w:div>
        <w:div w:id="1638607453">
          <w:marLeft w:val="720"/>
          <w:marRight w:val="0"/>
          <w:marTop w:val="115"/>
          <w:marBottom w:val="0"/>
          <w:divBdr>
            <w:top w:val="none" w:sz="0" w:space="0" w:color="auto"/>
            <w:left w:val="none" w:sz="0" w:space="0" w:color="auto"/>
            <w:bottom w:val="none" w:sz="0" w:space="0" w:color="auto"/>
            <w:right w:val="none" w:sz="0" w:space="0" w:color="auto"/>
          </w:divBdr>
        </w:div>
        <w:div w:id="1944458492">
          <w:marLeft w:val="720"/>
          <w:marRight w:val="0"/>
          <w:marTop w:val="115"/>
          <w:marBottom w:val="0"/>
          <w:divBdr>
            <w:top w:val="none" w:sz="0" w:space="0" w:color="auto"/>
            <w:left w:val="none" w:sz="0" w:space="0" w:color="auto"/>
            <w:bottom w:val="none" w:sz="0" w:space="0" w:color="auto"/>
            <w:right w:val="none" w:sz="0" w:space="0" w:color="auto"/>
          </w:divBdr>
        </w:div>
      </w:divsChild>
    </w:div>
    <w:div w:id="681325377">
      <w:bodyDiv w:val="1"/>
      <w:marLeft w:val="0"/>
      <w:marRight w:val="0"/>
      <w:marTop w:val="0"/>
      <w:marBottom w:val="0"/>
      <w:divBdr>
        <w:top w:val="none" w:sz="0" w:space="0" w:color="auto"/>
        <w:left w:val="none" w:sz="0" w:space="0" w:color="auto"/>
        <w:bottom w:val="none" w:sz="0" w:space="0" w:color="auto"/>
        <w:right w:val="none" w:sz="0" w:space="0" w:color="auto"/>
      </w:divBdr>
      <w:divsChild>
        <w:div w:id="985663426">
          <w:marLeft w:val="720"/>
          <w:marRight w:val="0"/>
          <w:marTop w:val="115"/>
          <w:marBottom w:val="0"/>
          <w:divBdr>
            <w:top w:val="none" w:sz="0" w:space="0" w:color="auto"/>
            <w:left w:val="none" w:sz="0" w:space="0" w:color="auto"/>
            <w:bottom w:val="none" w:sz="0" w:space="0" w:color="auto"/>
            <w:right w:val="none" w:sz="0" w:space="0" w:color="auto"/>
          </w:divBdr>
        </w:div>
      </w:divsChild>
    </w:div>
    <w:div w:id="696393799">
      <w:bodyDiv w:val="1"/>
      <w:marLeft w:val="0"/>
      <w:marRight w:val="0"/>
      <w:marTop w:val="0"/>
      <w:marBottom w:val="0"/>
      <w:divBdr>
        <w:top w:val="none" w:sz="0" w:space="0" w:color="auto"/>
        <w:left w:val="none" w:sz="0" w:space="0" w:color="auto"/>
        <w:bottom w:val="none" w:sz="0" w:space="0" w:color="auto"/>
        <w:right w:val="none" w:sz="0" w:space="0" w:color="auto"/>
      </w:divBdr>
      <w:divsChild>
        <w:div w:id="421611689">
          <w:marLeft w:val="720"/>
          <w:marRight w:val="0"/>
          <w:marTop w:val="0"/>
          <w:marBottom w:val="0"/>
          <w:divBdr>
            <w:top w:val="none" w:sz="0" w:space="0" w:color="auto"/>
            <w:left w:val="none" w:sz="0" w:space="0" w:color="auto"/>
            <w:bottom w:val="none" w:sz="0" w:space="0" w:color="auto"/>
            <w:right w:val="none" w:sz="0" w:space="0" w:color="auto"/>
          </w:divBdr>
        </w:div>
      </w:divsChild>
    </w:div>
    <w:div w:id="699547593">
      <w:bodyDiv w:val="1"/>
      <w:marLeft w:val="0"/>
      <w:marRight w:val="0"/>
      <w:marTop w:val="0"/>
      <w:marBottom w:val="0"/>
      <w:divBdr>
        <w:top w:val="none" w:sz="0" w:space="0" w:color="auto"/>
        <w:left w:val="none" w:sz="0" w:space="0" w:color="auto"/>
        <w:bottom w:val="none" w:sz="0" w:space="0" w:color="auto"/>
        <w:right w:val="none" w:sz="0" w:space="0" w:color="auto"/>
      </w:divBdr>
    </w:div>
    <w:div w:id="706491930">
      <w:bodyDiv w:val="1"/>
      <w:marLeft w:val="0"/>
      <w:marRight w:val="0"/>
      <w:marTop w:val="0"/>
      <w:marBottom w:val="0"/>
      <w:divBdr>
        <w:top w:val="none" w:sz="0" w:space="0" w:color="auto"/>
        <w:left w:val="none" w:sz="0" w:space="0" w:color="auto"/>
        <w:bottom w:val="none" w:sz="0" w:space="0" w:color="auto"/>
        <w:right w:val="none" w:sz="0" w:space="0" w:color="auto"/>
      </w:divBdr>
      <w:divsChild>
        <w:div w:id="464351925">
          <w:marLeft w:val="806"/>
          <w:marRight w:val="0"/>
          <w:marTop w:val="0"/>
          <w:marBottom w:val="0"/>
          <w:divBdr>
            <w:top w:val="none" w:sz="0" w:space="0" w:color="auto"/>
            <w:left w:val="none" w:sz="0" w:space="0" w:color="auto"/>
            <w:bottom w:val="none" w:sz="0" w:space="0" w:color="auto"/>
            <w:right w:val="none" w:sz="0" w:space="0" w:color="auto"/>
          </w:divBdr>
        </w:div>
      </w:divsChild>
    </w:div>
    <w:div w:id="706568383">
      <w:bodyDiv w:val="1"/>
      <w:marLeft w:val="0"/>
      <w:marRight w:val="0"/>
      <w:marTop w:val="0"/>
      <w:marBottom w:val="0"/>
      <w:divBdr>
        <w:top w:val="none" w:sz="0" w:space="0" w:color="auto"/>
        <w:left w:val="none" w:sz="0" w:space="0" w:color="auto"/>
        <w:bottom w:val="none" w:sz="0" w:space="0" w:color="auto"/>
        <w:right w:val="none" w:sz="0" w:space="0" w:color="auto"/>
      </w:divBdr>
      <w:divsChild>
        <w:div w:id="647132859">
          <w:marLeft w:val="720"/>
          <w:marRight w:val="0"/>
          <w:marTop w:val="115"/>
          <w:marBottom w:val="0"/>
          <w:divBdr>
            <w:top w:val="none" w:sz="0" w:space="0" w:color="auto"/>
            <w:left w:val="none" w:sz="0" w:space="0" w:color="auto"/>
            <w:bottom w:val="none" w:sz="0" w:space="0" w:color="auto"/>
            <w:right w:val="none" w:sz="0" w:space="0" w:color="auto"/>
          </w:divBdr>
        </w:div>
        <w:div w:id="949895904">
          <w:marLeft w:val="720"/>
          <w:marRight w:val="0"/>
          <w:marTop w:val="115"/>
          <w:marBottom w:val="0"/>
          <w:divBdr>
            <w:top w:val="none" w:sz="0" w:space="0" w:color="auto"/>
            <w:left w:val="none" w:sz="0" w:space="0" w:color="auto"/>
            <w:bottom w:val="none" w:sz="0" w:space="0" w:color="auto"/>
            <w:right w:val="none" w:sz="0" w:space="0" w:color="auto"/>
          </w:divBdr>
        </w:div>
      </w:divsChild>
    </w:div>
    <w:div w:id="720787356">
      <w:bodyDiv w:val="1"/>
      <w:marLeft w:val="0"/>
      <w:marRight w:val="0"/>
      <w:marTop w:val="0"/>
      <w:marBottom w:val="0"/>
      <w:divBdr>
        <w:top w:val="none" w:sz="0" w:space="0" w:color="auto"/>
        <w:left w:val="none" w:sz="0" w:space="0" w:color="auto"/>
        <w:bottom w:val="none" w:sz="0" w:space="0" w:color="auto"/>
        <w:right w:val="none" w:sz="0" w:space="0" w:color="auto"/>
      </w:divBdr>
      <w:divsChild>
        <w:div w:id="350229997">
          <w:marLeft w:val="720"/>
          <w:marRight w:val="0"/>
          <w:marTop w:val="0"/>
          <w:marBottom w:val="0"/>
          <w:divBdr>
            <w:top w:val="none" w:sz="0" w:space="0" w:color="auto"/>
            <w:left w:val="none" w:sz="0" w:space="0" w:color="auto"/>
            <w:bottom w:val="none" w:sz="0" w:space="0" w:color="auto"/>
            <w:right w:val="none" w:sz="0" w:space="0" w:color="auto"/>
          </w:divBdr>
        </w:div>
      </w:divsChild>
    </w:div>
    <w:div w:id="732386827">
      <w:bodyDiv w:val="1"/>
      <w:marLeft w:val="0"/>
      <w:marRight w:val="0"/>
      <w:marTop w:val="0"/>
      <w:marBottom w:val="0"/>
      <w:divBdr>
        <w:top w:val="none" w:sz="0" w:space="0" w:color="auto"/>
        <w:left w:val="none" w:sz="0" w:space="0" w:color="auto"/>
        <w:bottom w:val="none" w:sz="0" w:space="0" w:color="auto"/>
        <w:right w:val="none" w:sz="0" w:space="0" w:color="auto"/>
      </w:divBdr>
      <w:divsChild>
        <w:div w:id="576674797">
          <w:marLeft w:val="720"/>
          <w:marRight w:val="0"/>
          <w:marTop w:val="115"/>
          <w:marBottom w:val="0"/>
          <w:divBdr>
            <w:top w:val="none" w:sz="0" w:space="0" w:color="auto"/>
            <w:left w:val="none" w:sz="0" w:space="0" w:color="auto"/>
            <w:bottom w:val="none" w:sz="0" w:space="0" w:color="auto"/>
            <w:right w:val="none" w:sz="0" w:space="0" w:color="auto"/>
          </w:divBdr>
        </w:div>
        <w:div w:id="1500000925">
          <w:marLeft w:val="720"/>
          <w:marRight w:val="0"/>
          <w:marTop w:val="115"/>
          <w:marBottom w:val="0"/>
          <w:divBdr>
            <w:top w:val="none" w:sz="0" w:space="0" w:color="auto"/>
            <w:left w:val="none" w:sz="0" w:space="0" w:color="auto"/>
            <w:bottom w:val="none" w:sz="0" w:space="0" w:color="auto"/>
            <w:right w:val="none" w:sz="0" w:space="0" w:color="auto"/>
          </w:divBdr>
        </w:div>
        <w:div w:id="1646620245">
          <w:marLeft w:val="720"/>
          <w:marRight w:val="0"/>
          <w:marTop w:val="115"/>
          <w:marBottom w:val="0"/>
          <w:divBdr>
            <w:top w:val="none" w:sz="0" w:space="0" w:color="auto"/>
            <w:left w:val="none" w:sz="0" w:space="0" w:color="auto"/>
            <w:bottom w:val="none" w:sz="0" w:space="0" w:color="auto"/>
            <w:right w:val="none" w:sz="0" w:space="0" w:color="auto"/>
          </w:divBdr>
        </w:div>
        <w:div w:id="1678312868">
          <w:marLeft w:val="720"/>
          <w:marRight w:val="0"/>
          <w:marTop w:val="115"/>
          <w:marBottom w:val="0"/>
          <w:divBdr>
            <w:top w:val="none" w:sz="0" w:space="0" w:color="auto"/>
            <w:left w:val="none" w:sz="0" w:space="0" w:color="auto"/>
            <w:bottom w:val="none" w:sz="0" w:space="0" w:color="auto"/>
            <w:right w:val="none" w:sz="0" w:space="0" w:color="auto"/>
          </w:divBdr>
        </w:div>
        <w:div w:id="1917011299">
          <w:marLeft w:val="720"/>
          <w:marRight w:val="0"/>
          <w:marTop w:val="115"/>
          <w:marBottom w:val="0"/>
          <w:divBdr>
            <w:top w:val="none" w:sz="0" w:space="0" w:color="auto"/>
            <w:left w:val="none" w:sz="0" w:space="0" w:color="auto"/>
            <w:bottom w:val="none" w:sz="0" w:space="0" w:color="auto"/>
            <w:right w:val="none" w:sz="0" w:space="0" w:color="auto"/>
          </w:divBdr>
        </w:div>
        <w:div w:id="2036418080">
          <w:marLeft w:val="720"/>
          <w:marRight w:val="0"/>
          <w:marTop w:val="115"/>
          <w:marBottom w:val="0"/>
          <w:divBdr>
            <w:top w:val="none" w:sz="0" w:space="0" w:color="auto"/>
            <w:left w:val="none" w:sz="0" w:space="0" w:color="auto"/>
            <w:bottom w:val="none" w:sz="0" w:space="0" w:color="auto"/>
            <w:right w:val="none" w:sz="0" w:space="0" w:color="auto"/>
          </w:divBdr>
        </w:div>
      </w:divsChild>
    </w:div>
    <w:div w:id="745541589">
      <w:bodyDiv w:val="1"/>
      <w:marLeft w:val="0"/>
      <w:marRight w:val="0"/>
      <w:marTop w:val="0"/>
      <w:marBottom w:val="0"/>
      <w:divBdr>
        <w:top w:val="none" w:sz="0" w:space="0" w:color="auto"/>
        <w:left w:val="none" w:sz="0" w:space="0" w:color="auto"/>
        <w:bottom w:val="none" w:sz="0" w:space="0" w:color="auto"/>
        <w:right w:val="none" w:sz="0" w:space="0" w:color="auto"/>
      </w:divBdr>
    </w:div>
    <w:div w:id="760101435">
      <w:bodyDiv w:val="1"/>
      <w:marLeft w:val="0"/>
      <w:marRight w:val="0"/>
      <w:marTop w:val="0"/>
      <w:marBottom w:val="0"/>
      <w:divBdr>
        <w:top w:val="none" w:sz="0" w:space="0" w:color="auto"/>
        <w:left w:val="none" w:sz="0" w:space="0" w:color="auto"/>
        <w:bottom w:val="none" w:sz="0" w:space="0" w:color="auto"/>
        <w:right w:val="none" w:sz="0" w:space="0" w:color="auto"/>
      </w:divBdr>
      <w:divsChild>
        <w:div w:id="813375228">
          <w:marLeft w:val="806"/>
          <w:marRight w:val="0"/>
          <w:marTop w:val="0"/>
          <w:marBottom w:val="0"/>
          <w:divBdr>
            <w:top w:val="none" w:sz="0" w:space="0" w:color="auto"/>
            <w:left w:val="none" w:sz="0" w:space="0" w:color="auto"/>
            <w:bottom w:val="none" w:sz="0" w:space="0" w:color="auto"/>
            <w:right w:val="none" w:sz="0" w:space="0" w:color="auto"/>
          </w:divBdr>
        </w:div>
      </w:divsChild>
    </w:div>
    <w:div w:id="763570660">
      <w:bodyDiv w:val="1"/>
      <w:marLeft w:val="0"/>
      <w:marRight w:val="0"/>
      <w:marTop w:val="0"/>
      <w:marBottom w:val="0"/>
      <w:divBdr>
        <w:top w:val="none" w:sz="0" w:space="0" w:color="auto"/>
        <w:left w:val="none" w:sz="0" w:space="0" w:color="auto"/>
        <w:bottom w:val="none" w:sz="0" w:space="0" w:color="auto"/>
        <w:right w:val="none" w:sz="0" w:space="0" w:color="auto"/>
      </w:divBdr>
    </w:div>
    <w:div w:id="768542459">
      <w:bodyDiv w:val="1"/>
      <w:marLeft w:val="0"/>
      <w:marRight w:val="0"/>
      <w:marTop w:val="0"/>
      <w:marBottom w:val="0"/>
      <w:divBdr>
        <w:top w:val="none" w:sz="0" w:space="0" w:color="auto"/>
        <w:left w:val="none" w:sz="0" w:space="0" w:color="auto"/>
        <w:bottom w:val="none" w:sz="0" w:space="0" w:color="auto"/>
        <w:right w:val="none" w:sz="0" w:space="0" w:color="auto"/>
      </w:divBdr>
      <w:divsChild>
        <w:div w:id="966201551">
          <w:marLeft w:val="720"/>
          <w:marRight w:val="0"/>
          <w:marTop w:val="115"/>
          <w:marBottom w:val="0"/>
          <w:divBdr>
            <w:top w:val="none" w:sz="0" w:space="0" w:color="auto"/>
            <w:left w:val="none" w:sz="0" w:space="0" w:color="auto"/>
            <w:bottom w:val="none" w:sz="0" w:space="0" w:color="auto"/>
            <w:right w:val="none" w:sz="0" w:space="0" w:color="auto"/>
          </w:divBdr>
        </w:div>
        <w:div w:id="1163813282">
          <w:marLeft w:val="720"/>
          <w:marRight w:val="0"/>
          <w:marTop w:val="115"/>
          <w:marBottom w:val="0"/>
          <w:divBdr>
            <w:top w:val="none" w:sz="0" w:space="0" w:color="auto"/>
            <w:left w:val="none" w:sz="0" w:space="0" w:color="auto"/>
            <w:bottom w:val="none" w:sz="0" w:space="0" w:color="auto"/>
            <w:right w:val="none" w:sz="0" w:space="0" w:color="auto"/>
          </w:divBdr>
        </w:div>
      </w:divsChild>
    </w:div>
    <w:div w:id="775561511">
      <w:bodyDiv w:val="1"/>
      <w:marLeft w:val="0"/>
      <w:marRight w:val="0"/>
      <w:marTop w:val="0"/>
      <w:marBottom w:val="0"/>
      <w:divBdr>
        <w:top w:val="none" w:sz="0" w:space="0" w:color="auto"/>
        <w:left w:val="none" w:sz="0" w:space="0" w:color="auto"/>
        <w:bottom w:val="none" w:sz="0" w:space="0" w:color="auto"/>
        <w:right w:val="none" w:sz="0" w:space="0" w:color="auto"/>
      </w:divBdr>
      <w:divsChild>
        <w:div w:id="420570278">
          <w:marLeft w:val="806"/>
          <w:marRight w:val="0"/>
          <w:marTop w:val="115"/>
          <w:marBottom w:val="0"/>
          <w:divBdr>
            <w:top w:val="none" w:sz="0" w:space="0" w:color="auto"/>
            <w:left w:val="none" w:sz="0" w:space="0" w:color="auto"/>
            <w:bottom w:val="none" w:sz="0" w:space="0" w:color="auto"/>
            <w:right w:val="none" w:sz="0" w:space="0" w:color="auto"/>
          </w:divBdr>
        </w:div>
        <w:div w:id="1106123673">
          <w:marLeft w:val="806"/>
          <w:marRight w:val="0"/>
          <w:marTop w:val="115"/>
          <w:marBottom w:val="0"/>
          <w:divBdr>
            <w:top w:val="none" w:sz="0" w:space="0" w:color="auto"/>
            <w:left w:val="none" w:sz="0" w:space="0" w:color="auto"/>
            <w:bottom w:val="none" w:sz="0" w:space="0" w:color="auto"/>
            <w:right w:val="none" w:sz="0" w:space="0" w:color="auto"/>
          </w:divBdr>
        </w:div>
        <w:div w:id="1019284185">
          <w:marLeft w:val="806"/>
          <w:marRight w:val="0"/>
          <w:marTop w:val="115"/>
          <w:marBottom w:val="0"/>
          <w:divBdr>
            <w:top w:val="none" w:sz="0" w:space="0" w:color="auto"/>
            <w:left w:val="none" w:sz="0" w:space="0" w:color="auto"/>
            <w:bottom w:val="none" w:sz="0" w:space="0" w:color="auto"/>
            <w:right w:val="none" w:sz="0" w:space="0" w:color="auto"/>
          </w:divBdr>
        </w:div>
      </w:divsChild>
    </w:div>
    <w:div w:id="782194156">
      <w:bodyDiv w:val="1"/>
      <w:marLeft w:val="0"/>
      <w:marRight w:val="0"/>
      <w:marTop w:val="0"/>
      <w:marBottom w:val="0"/>
      <w:divBdr>
        <w:top w:val="none" w:sz="0" w:space="0" w:color="auto"/>
        <w:left w:val="none" w:sz="0" w:space="0" w:color="auto"/>
        <w:bottom w:val="none" w:sz="0" w:space="0" w:color="auto"/>
        <w:right w:val="none" w:sz="0" w:space="0" w:color="auto"/>
      </w:divBdr>
    </w:div>
    <w:div w:id="786503664">
      <w:bodyDiv w:val="1"/>
      <w:marLeft w:val="0"/>
      <w:marRight w:val="0"/>
      <w:marTop w:val="0"/>
      <w:marBottom w:val="0"/>
      <w:divBdr>
        <w:top w:val="none" w:sz="0" w:space="0" w:color="auto"/>
        <w:left w:val="none" w:sz="0" w:space="0" w:color="auto"/>
        <w:bottom w:val="none" w:sz="0" w:space="0" w:color="auto"/>
        <w:right w:val="none" w:sz="0" w:space="0" w:color="auto"/>
      </w:divBdr>
      <w:divsChild>
        <w:div w:id="1159732185">
          <w:marLeft w:val="720"/>
          <w:marRight w:val="0"/>
          <w:marTop w:val="0"/>
          <w:marBottom w:val="0"/>
          <w:divBdr>
            <w:top w:val="none" w:sz="0" w:space="0" w:color="auto"/>
            <w:left w:val="none" w:sz="0" w:space="0" w:color="auto"/>
            <w:bottom w:val="none" w:sz="0" w:space="0" w:color="auto"/>
            <w:right w:val="none" w:sz="0" w:space="0" w:color="auto"/>
          </w:divBdr>
        </w:div>
        <w:div w:id="1784417325">
          <w:marLeft w:val="720"/>
          <w:marRight w:val="0"/>
          <w:marTop w:val="0"/>
          <w:marBottom w:val="0"/>
          <w:divBdr>
            <w:top w:val="none" w:sz="0" w:space="0" w:color="auto"/>
            <w:left w:val="none" w:sz="0" w:space="0" w:color="auto"/>
            <w:bottom w:val="none" w:sz="0" w:space="0" w:color="auto"/>
            <w:right w:val="none" w:sz="0" w:space="0" w:color="auto"/>
          </w:divBdr>
        </w:div>
        <w:div w:id="1095320188">
          <w:marLeft w:val="720"/>
          <w:marRight w:val="0"/>
          <w:marTop w:val="0"/>
          <w:marBottom w:val="0"/>
          <w:divBdr>
            <w:top w:val="none" w:sz="0" w:space="0" w:color="auto"/>
            <w:left w:val="none" w:sz="0" w:space="0" w:color="auto"/>
            <w:bottom w:val="none" w:sz="0" w:space="0" w:color="auto"/>
            <w:right w:val="none" w:sz="0" w:space="0" w:color="auto"/>
          </w:divBdr>
        </w:div>
      </w:divsChild>
    </w:div>
    <w:div w:id="787357680">
      <w:bodyDiv w:val="1"/>
      <w:marLeft w:val="0"/>
      <w:marRight w:val="0"/>
      <w:marTop w:val="0"/>
      <w:marBottom w:val="0"/>
      <w:divBdr>
        <w:top w:val="none" w:sz="0" w:space="0" w:color="auto"/>
        <w:left w:val="none" w:sz="0" w:space="0" w:color="auto"/>
        <w:bottom w:val="none" w:sz="0" w:space="0" w:color="auto"/>
        <w:right w:val="none" w:sz="0" w:space="0" w:color="auto"/>
      </w:divBdr>
    </w:div>
    <w:div w:id="790051281">
      <w:bodyDiv w:val="1"/>
      <w:marLeft w:val="0"/>
      <w:marRight w:val="0"/>
      <w:marTop w:val="0"/>
      <w:marBottom w:val="0"/>
      <w:divBdr>
        <w:top w:val="none" w:sz="0" w:space="0" w:color="auto"/>
        <w:left w:val="none" w:sz="0" w:space="0" w:color="auto"/>
        <w:bottom w:val="none" w:sz="0" w:space="0" w:color="auto"/>
        <w:right w:val="none" w:sz="0" w:space="0" w:color="auto"/>
      </w:divBdr>
    </w:div>
    <w:div w:id="791245919">
      <w:bodyDiv w:val="1"/>
      <w:marLeft w:val="0"/>
      <w:marRight w:val="0"/>
      <w:marTop w:val="0"/>
      <w:marBottom w:val="0"/>
      <w:divBdr>
        <w:top w:val="none" w:sz="0" w:space="0" w:color="auto"/>
        <w:left w:val="none" w:sz="0" w:space="0" w:color="auto"/>
        <w:bottom w:val="none" w:sz="0" w:space="0" w:color="auto"/>
        <w:right w:val="none" w:sz="0" w:space="0" w:color="auto"/>
      </w:divBdr>
      <w:divsChild>
        <w:div w:id="378359551">
          <w:marLeft w:val="720"/>
          <w:marRight w:val="0"/>
          <w:marTop w:val="0"/>
          <w:marBottom w:val="0"/>
          <w:divBdr>
            <w:top w:val="none" w:sz="0" w:space="0" w:color="auto"/>
            <w:left w:val="none" w:sz="0" w:space="0" w:color="auto"/>
            <w:bottom w:val="none" w:sz="0" w:space="0" w:color="auto"/>
            <w:right w:val="none" w:sz="0" w:space="0" w:color="auto"/>
          </w:divBdr>
        </w:div>
      </w:divsChild>
    </w:div>
    <w:div w:id="800074969">
      <w:bodyDiv w:val="1"/>
      <w:marLeft w:val="0"/>
      <w:marRight w:val="0"/>
      <w:marTop w:val="0"/>
      <w:marBottom w:val="0"/>
      <w:divBdr>
        <w:top w:val="none" w:sz="0" w:space="0" w:color="auto"/>
        <w:left w:val="none" w:sz="0" w:space="0" w:color="auto"/>
        <w:bottom w:val="none" w:sz="0" w:space="0" w:color="auto"/>
        <w:right w:val="none" w:sz="0" w:space="0" w:color="auto"/>
      </w:divBdr>
      <w:divsChild>
        <w:div w:id="1271089642">
          <w:marLeft w:val="720"/>
          <w:marRight w:val="0"/>
          <w:marTop w:val="0"/>
          <w:marBottom w:val="0"/>
          <w:divBdr>
            <w:top w:val="none" w:sz="0" w:space="0" w:color="auto"/>
            <w:left w:val="none" w:sz="0" w:space="0" w:color="auto"/>
            <w:bottom w:val="none" w:sz="0" w:space="0" w:color="auto"/>
            <w:right w:val="none" w:sz="0" w:space="0" w:color="auto"/>
          </w:divBdr>
        </w:div>
      </w:divsChild>
    </w:div>
    <w:div w:id="814488706">
      <w:bodyDiv w:val="1"/>
      <w:marLeft w:val="0"/>
      <w:marRight w:val="0"/>
      <w:marTop w:val="0"/>
      <w:marBottom w:val="0"/>
      <w:divBdr>
        <w:top w:val="none" w:sz="0" w:space="0" w:color="auto"/>
        <w:left w:val="none" w:sz="0" w:space="0" w:color="auto"/>
        <w:bottom w:val="none" w:sz="0" w:space="0" w:color="auto"/>
        <w:right w:val="none" w:sz="0" w:space="0" w:color="auto"/>
      </w:divBdr>
    </w:div>
    <w:div w:id="819469052">
      <w:bodyDiv w:val="1"/>
      <w:marLeft w:val="0"/>
      <w:marRight w:val="0"/>
      <w:marTop w:val="0"/>
      <w:marBottom w:val="0"/>
      <w:divBdr>
        <w:top w:val="none" w:sz="0" w:space="0" w:color="auto"/>
        <w:left w:val="none" w:sz="0" w:space="0" w:color="auto"/>
        <w:bottom w:val="none" w:sz="0" w:space="0" w:color="auto"/>
        <w:right w:val="none" w:sz="0" w:space="0" w:color="auto"/>
      </w:divBdr>
    </w:div>
    <w:div w:id="823668094">
      <w:bodyDiv w:val="1"/>
      <w:marLeft w:val="0"/>
      <w:marRight w:val="0"/>
      <w:marTop w:val="0"/>
      <w:marBottom w:val="0"/>
      <w:divBdr>
        <w:top w:val="none" w:sz="0" w:space="0" w:color="auto"/>
        <w:left w:val="none" w:sz="0" w:space="0" w:color="auto"/>
        <w:bottom w:val="none" w:sz="0" w:space="0" w:color="auto"/>
        <w:right w:val="none" w:sz="0" w:space="0" w:color="auto"/>
      </w:divBdr>
      <w:divsChild>
        <w:div w:id="533268612">
          <w:marLeft w:val="720"/>
          <w:marRight w:val="0"/>
          <w:marTop w:val="115"/>
          <w:marBottom w:val="0"/>
          <w:divBdr>
            <w:top w:val="none" w:sz="0" w:space="0" w:color="auto"/>
            <w:left w:val="none" w:sz="0" w:space="0" w:color="auto"/>
            <w:bottom w:val="none" w:sz="0" w:space="0" w:color="auto"/>
            <w:right w:val="none" w:sz="0" w:space="0" w:color="auto"/>
          </w:divBdr>
        </w:div>
        <w:div w:id="1414401193">
          <w:marLeft w:val="547"/>
          <w:marRight w:val="0"/>
          <w:marTop w:val="96"/>
          <w:marBottom w:val="0"/>
          <w:divBdr>
            <w:top w:val="none" w:sz="0" w:space="0" w:color="auto"/>
            <w:left w:val="none" w:sz="0" w:space="0" w:color="auto"/>
            <w:bottom w:val="none" w:sz="0" w:space="0" w:color="auto"/>
            <w:right w:val="none" w:sz="0" w:space="0" w:color="auto"/>
          </w:divBdr>
        </w:div>
      </w:divsChild>
    </w:div>
    <w:div w:id="824395142">
      <w:bodyDiv w:val="1"/>
      <w:marLeft w:val="0"/>
      <w:marRight w:val="0"/>
      <w:marTop w:val="0"/>
      <w:marBottom w:val="0"/>
      <w:divBdr>
        <w:top w:val="none" w:sz="0" w:space="0" w:color="auto"/>
        <w:left w:val="none" w:sz="0" w:space="0" w:color="auto"/>
        <w:bottom w:val="none" w:sz="0" w:space="0" w:color="auto"/>
        <w:right w:val="none" w:sz="0" w:space="0" w:color="auto"/>
      </w:divBdr>
    </w:div>
    <w:div w:id="824711967">
      <w:bodyDiv w:val="1"/>
      <w:marLeft w:val="0"/>
      <w:marRight w:val="0"/>
      <w:marTop w:val="0"/>
      <w:marBottom w:val="0"/>
      <w:divBdr>
        <w:top w:val="none" w:sz="0" w:space="0" w:color="auto"/>
        <w:left w:val="none" w:sz="0" w:space="0" w:color="auto"/>
        <w:bottom w:val="none" w:sz="0" w:space="0" w:color="auto"/>
        <w:right w:val="none" w:sz="0" w:space="0" w:color="auto"/>
      </w:divBdr>
    </w:div>
    <w:div w:id="824932833">
      <w:bodyDiv w:val="1"/>
      <w:marLeft w:val="0"/>
      <w:marRight w:val="0"/>
      <w:marTop w:val="0"/>
      <w:marBottom w:val="0"/>
      <w:divBdr>
        <w:top w:val="none" w:sz="0" w:space="0" w:color="auto"/>
        <w:left w:val="none" w:sz="0" w:space="0" w:color="auto"/>
        <w:bottom w:val="none" w:sz="0" w:space="0" w:color="auto"/>
        <w:right w:val="none" w:sz="0" w:space="0" w:color="auto"/>
      </w:divBdr>
      <w:divsChild>
        <w:div w:id="318314782">
          <w:marLeft w:val="547"/>
          <w:marRight w:val="0"/>
          <w:marTop w:val="115"/>
          <w:marBottom w:val="0"/>
          <w:divBdr>
            <w:top w:val="none" w:sz="0" w:space="0" w:color="auto"/>
            <w:left w:val="none" w:sz="0" w:space="0" w:color="auto"/>
            <w:bottom w:val="none" w:sz="0" w:space="0" w:color="auto"/>
            <w:right w:val="none" w:sz="0" w:space="0" w:color="auto"/>
          </w:divBdr>
        </w:div>
      </w:divsChild>
    </w:div>
    <w:div w:id="831604984">
      <w:bodyDiv w:val="1"/>
      <w:marLeft w:val="0"/>
      <w:marRight w:val="0"/>
      <w:marTop w:val="0"/>
      <w:marBottom w:val="0"/>
      <w:divBdr>
        <w:top w:val="none" w:sz="0" w:space="0" w:color="auto"/>
        <w:left w:val="none" w:sz="0" w:space="0" w:color="auto"/>
        <w:bottom w:val="none" w:sz="0" w:space="0" w:color="auto"/>
        <w:right w:val="none" w:sz="0" w:space="0" w:color="auto"/>
      </w:divBdr>
    </w:div>
    <w:div w:id="847600964">
      <w:bodyDiv w:val="1"/>
      <w:marLeft w:val="0"/>
      <w:marRight w:val="0"/>
      <w:marTop w:val="0"/>
      <w:marBottom w:val="0"/>
      <w:divBdr>
        <w:top w:val="none" w:sz="0" w:space="0" w:color="auto"/>
        <w:left w:val="none" w:sz="0" w:space="0" w:color="auto"/>
        <w:bottom w:val="none" w:sz="0" w:space="0" w:color="auto"/>
        <w:right w:val="none" w:sz="0" w:space="0" w:color="auto"/>
      </w:divBdr>
      <w:divsChild>
        <w:div w:id="1972897974">
          <w:marLeft w:val="720"/>
          <w:marRight w:val="0"/>
          <w:marTop w:val="0"/>
          <w:marBottom w:val="0"/>
          <w:divBdr>
            <w:top w:val="none" w:sz="0" w:space="0" w:color="auto"/>
            <w:left w:val="none" w:sz="0" w:space="0" w:color="auto"/>
            <w:bottom w:val="none" w:sz="0" w:space="0" w:color="auto"/>
            <w:right w:val="none" w:sz="0" w:space="0" w:color="auto"/>
          </w:divBdr>
        </w:div>
      </w:divsChild>
    </w:div>
    <w:div w:id="857088517">
      <w:bodyDiv w:val="1"/>
      <w:marLeft w:val="0"/>
      <w:marRight w:val="0"/>
      <w:marTop w:val="0"/>
      <w:marBottom w:val="0"/>
      <w:divBdr>
        <w:top w:val="none" w:sz="0" w:space="0" w:color="auto"/>
        <w:left w:val="none" w:sz="0" w:space="0" w:color="auto"/>
        <w:bottom w:val="none" w:sz="0" w:space="0" w:color="auto"/>
        <w:right w:val="none" w:sz="0" w:space="0" w:color="auto"/>
      </w:divBdr>
    </w:div>
    <w:div w:id="869799577">
      <w:bodyDiv w:val="1"/>
      <w:marLeft w:val="0"/>
      <w:marRight w:val="0"/>
      <w:marTop w:val="0"/>
      <w:marBottom w:val="0"/>
      <w:divBdr>
        <w:top w:val="none" w:sz="0" w:space="0" w:color="auto"/>
        <w:left w:val="none" w:sz="0" w:space="0" w:color="auto"/>
        <w:bottom w:val="none" w:sz="0" w:space="0" w:color="auto"/>
        <w:right w:val="none" w:sz="0" w:space="0" w:color="auto"/>
      </w:divBdr>
      <w:divsChild>
        <w:div w:id="115226132">
          <w:marLeft w:val="806"/>
          <w:marRight w:val="0"/>
          <w:marTop w:val="0"/>
          <w:marBottom w:val="0"/>
          <w:divBdr>
            <w:top w:val="none" w:sz="0" w:space="0" w:color="auto"/>
            <w:left w:val="none" w:sz="0" w:space="0" w:color="auto"/>
            <w:bottom w:val="none" w:sz="0" w:space="0" w:color="auto"/>
            <w:right w:val="none" w:sz="0" w:space="0" w:color="auto"/>
          </w:divBdr>
        </w:div>
      </w:divsChild>
    </w:div>
    <w:div w:id="872574293">
      <w:bodyDiv w:val="1"/>
      <w:marLeft w:val="0"/>
      <w:marRight w:val="0"/>
      <w:marTop w:val="0"/>
      <w:marBottom w:val="0"/>
      <w:divBdr>
        <w:top w:val="none" w:sz="0" w:space="0" w:color="auto"/>
        <w:left w:val="none" w:sz="0" w:space="0" w:color="auto"/>
        <w:bottom w:val="none" w:sz="0" w:space="0" w:color="auto"/>
        <w:right w:val="none" w:sz="0" w:space="0" w:color="auto"/>
      </w:divBdr>
    </w:div>
    <w:div w:id="880091864">
      <w:bodyDiv w:val="1"/>
      <w:marLeft w:val="0"/>
      <w:marRight w:val="0"/>
      <w:marTop w:val="0"/>
      <w:marBottom w:val="0"/>
      <w:divBdr>
        <w:top w:val="none" w:sz="0" w:space="0" w:color="auto"/>
        <w:left w:val="none" w:sz="0" w:space="0" w:color="auto"/>
        <w:bottom w:val="none" w:sz="0" w:space="0" w:color="auto"/>
        <w:right w:val="none" w:sz="0" w:space="0" w:color="auto"/>
      </w:divBdr>
      <w:divsChild>
        <w:div w:id="193158746">
          <w:marLeft w:val="720"/>
          <w:marRight w:val="0"/>
          <w:marTop w:val="0"/>
          <w:marBottom w:val="0"/>
          <w:divBdr>
            <w:top w:val="none" w:sz="0" w:space="0" w:color="auto"/>
            <w:left w:val="none" w:sz="0" w:space="0" w:color="auto"/>
            <w:bottom w:val="none" w:sz="0" w:space="0" w:color="auto"/>
            <w:right w:val="none" w:sz="0" w:space="0" w:color="auto"/>
          </w:divBdr>
        </w:div>
      </w:divsChild>
    </w:div>
    <w:div w:id="880479318">
      <w:bodyDiv w:val="1"/>
      <w:marLeft w:val="0"/>
      <w:marRight w:val="0"/>
      <w:marTop w:val="0"/>
      <w:marBottom w:val="0"/>
      <w:divBdr>
        <w:top w:val="none" w:sz="0" w:space="0" w:color="auto"/>
        <w:left w:val="none" w:sz="0" w:space="0" w:color="auto"/>
        <w:bottom w:val="none" w:sz="0" w:space="0" w:color="auto"/>
        <w:right w:val="none" w:sz="0" w:space="0" w:color="auto"/>
      </w:divBdr>
    </w:div>
    <w:div w:id="889342865">
      <w:bodyDiv w:val="1"/>
      <w:marLeft w:val="0"/>
      <w:marRight w:val="0"/>
      <w:marTop w:val="0"/>
      <w:marBottom w:val="0"/>
      <w:divBdr>
        <w:top w:val="none" w:sz="0" w:space="0" w:color="auto"/>
        <w:left w:val="none" w:sz="0" w:space="0" w:color="auto"/>
        <w:bottom w:val="none" w:sz="0" w:space="0" w:color="auto"/>
        <w:right w:val="none" w:sz="0" w:space="0" w:color="auto"/>
      </w:divBdr>
      <w:divsChild>
        <w:div w:id="2035643298">
          <w:marLeft w:val="720"/>
          <w:marRight w:val="0"/>
          <w:marTop w:val="0"/>
          <w:marBottom w:val="0"/>
          <w:divBdr>
            <w:top w:val="none" w:sz="0" w:space="0" w:color="auto"/>
            <w:left w:val="none" w:sz="0" w:space="0" w:color="auto"/>
            <w:bottom w:val="none" w:sz="0" w:space="0" w:color="auto"/>
            <w:right w:val="none" w:sz="0" w:space="0" w:color="auto"/>
          </w:divBdr>
        </w:div>
      </w:divsChild>
    </w:div>
    <w:div w:id="894200405">
      <w:bodyDiv w:val="1"/>
      <w:marLeft w:val="0"/>
      <w:marRight w:val="0"/>
      <w:marTop w:val="0"/>
      <w:marBottom w:val="0"/>
      <w:divBdr>
        <w:top w:val="none" w:sz="0" w:space="0" w:color="auto"/>
        <w:left w:val="none" w:sz="0" w:space="0" w:color="auto"/>
        <w:bottom w:val="none" w:sz="0" w:space="0" w:color="auto"/>
        <w:right w:val="none" w:sz="0" w:space="0" w:color="auto"/>
      </w:divBdr>
      <w:divsChild>
        <w:div w:id="1541555009">
          <w:marLeft w:val="720"/>
          <w:marRight w:val="0"/>
          <w:marTop w:val="0"/>
          <w:marBottom w:val="0"/>
          <w:divBdr>
            <w:top w:val="none" w:sz="0" w:space="0" w:color="auto"/>
            <w:left w:val="none" w:sz="0" w:space="0" w:color="auto"/>
            <w:bottom w:val="none" w:sz="0" w:space="0" w:color="auto"/>
            <w:right w:val="none" w:sz="0" w:space="0" w:color="auto"/>
          </w:divBdr>
        </w:div>
        <w:div w:id="286474046">
          <w:marLeft w:val="720"/>
          <w:marRight w:val="0"/>
          <w:marTop w:val="0"/>
          <w:marBottom w:val="0"/>
          <w:divBdr>
            <w:top w:val="none" w:sz="0" w:space="0" w:color="auto"/>
            <w:left w:val="none" w:sz="0" w:space="0" w:color="auto"/>
            <w:bottom w:val="none" w:sz="0" w:space="0" w:color="auto"/>
            <w:right w:val="none" w:sz="0" w:space="0" w:color="auto"/>
          </w:divBdr>
        </w:div>
      </w:divsChild>
    </w:div>
    <w:div w:id="898321874">
      <w:bodyDiv w:val="1"/>
      <w:marLeft w:val="0"/>
      <w:marRight w:val="0"/>
      <w:marTop w:val="0"/>
      <w:marBottom w:val="0"/>
      <w:divBdr>
        <w:top w:val="none" w:sz="0" w:space="0" w:color="auto"/>
        <w:left w:val="none" w:sz="0" w:space="0" w:color="auto"/>
        <w:bottom w:val="none" w:sz="0" w:space="0" w:color="auto"/>
        <w:right w:val="none" w:sz="0" w:space="0" w:color="auto"/>
      </w:divBdr>
    </w:div>
    <w:div w:id="901135444">
      <w:bodyDiv w:val="1"/>
      <w:marLeft w:val="0"/>
      <w:marRight w:val="0"/>
      <w:marTop w:val="0"/>
      <w:marBottom w:val="0"/>
      <w:divBdr>
        <w:top w:val="none" w:sz="0" w:space="0" w:color="auto"/>
        <w:left w:val="none" w:sz="0" w:space="0" w:color="auto"/>
        <w:bottom w:val="none" w:sz="0" w:space="0" w:color="auto"/>
        <w:right w:val="none" w:sz="0" w:space="0" w:color="auto"/>
      </w:divBdr>
      <w:divsChild>
        <w:div w:id="934285047">
          <w:marLeft w:val="720"/>
          <w:marRight w:val="0"/>
          <w:marTop w:val="0"/>
          <w:marBottom w:val="0"/>
          <w:divBdr>
            <w:top w:val="none" w:sz="0" w:space="0" w:color="auto"/>
            <w:left w:val="none" w:sz="0" w:space="0" w:color="auto"/>
            <w:bottom w:val="none" w:sz="0" w:space="0" w:color="auto"/>
            <w:right w:val="none" w:sz="0" w:space="0" w:color="auto"/>
          </w:divBdr>
        </w:div>
      </w:divsChild>
    </w:div>
    <w:div w:id="907156250">
      <w:bodyDiv w:val="1"/>
      <w:marLeft w:val="0"/>
      <w:marRight w:val="0"/>
      <w:marTop w:val="0"/>
      <w:marBottom w:val="0"/>
      <w:divBdr>
        <w:top w:val="none" w:sz="0" w:space="0" w:color="auto"/>
        <w:left w:val="none" w:sz="0" w:space="0" w:color="auto"/>
        <w:bottom w:val="none" w:sz="0" w:space="0" w:color="auto"/>
        <w:right w:val="none" w:sz="0" w:space="0" w:color="auto"/>
      </w:divBdr>
    </w:div>
    <w:div w:id="917178124">
      <w:bodyDiv w:val="1"/>
      <w:marLeft w:val="0"/>
      <w:marRight w:val="0"/>
      <w:marTop w:val="0"/>
      <w:marBottom w:val="0"/>
      <w:divBdr>
        <w:top w:val="none" w:sz="0" w:space="0" w:color="auto"/>
        <w:left w:val="none" w:sz="0" w:space="0" w:color="auto"/>
        <w:bottom w:val="none" w:sz="0" w:space="0" w:color="auto"/>
        <w:right w:val="none" w:sz="0" w:space="0" w:color="auto"/>
      </w:divBdr>
      <w:divsChild>
        <w:div w:id="654377305">
          <w:marLeft w:val="720"/>
          <w:marRight w:val="0"/>
          <w:marTop w:val="0"/>
          <w:marBottom w:val="0"/>
          <w:divBdr>
            <w:top w:val="none" w:sz="0" w:space="0" w:color="auto"/>
            <w:left w:val="none" w:sz="0" w:space="0" w:color="auto"/>
            <w:bottom w:val="none" w:sz="0" w:space="0" w:color="auto"/>
            <w:right w:val="none" w:sz="0" w:space="0" w:color="auto"/>
          </w:divBdr>
        </w:div>
      </w:divsChild>
    </w:div>
    <w:div w:id="919481886">
      <w:bodyDiv w:val="1"/>
      <w:marLeft w:val="0"/>
      <w:marRight w:val="0"/>
      <w:marTop w:val="0"/>
      <w:marBottom w:val="0"/>
      <w:divBdr>
        <w:top w:val="none" w:sz="0" w:space="0" w:color="auto"/>
        <w:left w:val="none" w:sz="0" w:space="0" w:color="auto"/>
        <w:bottom w:val="none" w:sz="0" w:space="0" w:color="auto"/>
        <w:right w:val="none" w:sz="0" w:space="0" w:color="auto"/>
      </w:divBdr>
      <w:divsChild>
        <w:div w:id="1299336898">
          <w:marLeft w:val="720"/>
          <w:marRight w:val="0"/>
          <w:marTop w:val="115"/>
          <w:marBottom w:val="0"/>
          <w:divBdr>
            <w:top w:val="none" w:sz="0" w:space="0" w:color="auto"/>
            <w:left w:val="none" w:sz="0" w:space="0" w:color="auto"/>
            <w:bottom w:val="none" w:sz="0" w:space="0" w:color="auto"/>
            <w:right w:val="none" w:sz="0" w:space="0" w:color="auto"/>
          </w:divBdr>
        </w:div>
        <w:div w:id="2104300043">
          <w:marLeft w:val="720"/>
          <w:marRight w:val="0"/>
          <w:marTop w:val="115"/>
          <w:marBottom w:val="0"/>
          <w:divBdr>
            <w:top w:val="none" w:sz="0" w:space="0" w:color="auto"/>
            <w:left w:val="none" w:sz="0" w:space="0" w:color="auto"/>
            <w:bottom w:val="none" w:sz="0" w:space="0" w:color="auto"/>
            <w:right w:val="none" w:sz="0" w:space="0" w:color="auto"/>
          </w:divBdr>
        </w:div>
      </w:divsChild>
    </w:div>
    <w:div w:id="927007569">
      <w:bodyDiv w:val="1"/>
      <w:marLeft w:val="0"/>
      <w:marRight w:val="0"/>
      <w:marTop w:val="0"/>
      <w:marBottom w:val="0"/>
      <w:divBdr>
        <w:top w:val="none" w:sz="0" w:space="0" w:color="auto"/>
        <w:left w:val="none" w:sz="0" w:space="0" w:color="auto"/>
        <w:bottom w:val="none" w:sz="0" w:space="0" w:color="auto"/>
        <w:right w:val="none" w:sz="0" w:space="0" w:color="auto"/>
      </w:divBdr>
      <w:divsChild>
        <w:div w:id="171576833">
          <w:marLeft w:val="720"/>
          <w:marRight w:val="0"/>
          <w:marTop w:val="115"/>
          <w:marBottom w:val="0"/>
          <w:divBdr>
            <w:top w:val="none" w:sz="0" w:space="0" w:color="auto"/>
            <w:left w:val="none" w:sz="0" w:space="0" w:color="auto"/>
            <w:bottom w:val="none" w:sz="0" w:space="0" w:color="auto"/>
            <w:right w:val="none" w:sz="0" w:space="0" w:color="auto"/>
          </w:divBdr>
        </w:div>
        <w:div w:id="485702229">
          <w:marLeft w:val="720"/>
          <w:marRight w:val="0"/>
          <w:marTop w:val="115"/>
          <w:marBottom w:val="0"/>
          <w:divBdr>
            <w:top w:val="none" w:sz="0" w:space="0" w:color="auto"/>
            <w:left w:val="none" w:sz="0" w:space="0" w:color="auto"/>
            <w:bottom w:val="none" w:sz="0" w:space="0" w:color="auto"/>
            <w:right w:val="none" w:sz="0" w:space="0" w:color="auto"/>
          </w:divBdr>
        </w:div>
        <w:div w:id="557547276">
          <w:marLeft w:val="720"/>
          <w:marRight w:val="0"/>
          <w:marTop w:val="115"/>
          <w:marBottom w:val="0"/>
          <w:divBdr>
            <w:top w:val="none" w:sz="0" w:space="0" w:color="auto"/>
            <w:left w:val="none" w:sz="0" w:space="0" w:color="auto"/>
            <w:bottom w:val="none" w:sz="0" w:space="0" w:color="auto"/>
            <w:right w:val="none" w:sz="0" w:space="0" w:color="auto"/>
          </w:divBdr>
        </w:div>
        <w:div w:id="824081531">
          <w:marLeft w:val="720"/>
          <w:marRight w:val="0"/>
          <w:marTop w:val="115"/>
          <w:marBottom w:val="0"/>
          <w:divBdr>
            <w:top w:val="none" w:sz="0" w:space="0" w:color="auto"/>
            <w:left w:val="none" w:sz="0" w:space="0" w:color="auto"/>
            <w:bottom w:val="none" w:sz="0" w:space="0" w:color="auto"/>
            <w:right w:val="none" w:sz="0" w:space="0" w:color="auto"/>
          </w:divBdr>
        </w:div>
        <w:div w:id="1899706836">
          <w:marLeft w:val="720"/>
          <w:marRight w:val="0"/>
          <w:marTop w:val="115"/>
          <w:marBottom w:val="0"/>
          <w:divBdr>
            <w:top w:val="none" w:sz="0" w:space="0" w:color="auto"/>
            <w:left w:val="none" w:sz="0" w:space="0" w:color="auto"/>
            <w:bottom w:val="none" w:sz="0" w:space="0" w:color="auto"/>
            <w:right w:val="none" w:sz="0" w:space="0" w:color="auto"/>
          </w:divBdr>
        </w:div>
        <w:div w:id="2028479645">
          <w:marLeft w:val="720"/>
          <w:marRight w:val="0"/>
          <w:marTop w:val="115"/>
          <w:marBottom w:val="0"/>
          <w:divBdr>
            <w:top w:val="none" w:sz="0" w:space="0" w:color="auto"/>
            <w:left w:val="none" w:sz="0" w:space="0" w:color="auto"/>
            <w:bottom w:val="none" w:sz="0" w:space="0" w:color="auto"/>
            <w:right w:val="none" w:sz="0" w:space="0" w:color="auto"/>
          </w:divBdr>
        </w:div>
        <w:div w:id="2147232719">
          <w:marLeft w:val="720"/>
          <w:marRight w:val="0"/>
          <w:marTop w:val="115"/>
          <w:marBottom w:val="0"/>
          <w:divBdr>
            <w:top w:val="none" w:sz="0" w:space="0" w:color="auto"/>
            <w:left w:val="none" w:sz="0" w:space="0" w:color="auto"/>
            <w:bottom w:val="none" w:sz="0" w:space="0" w:color="auto"/>
            <w:right w:val="none" w:sz="0" w:space="0" w:color="auto"/>
          </w:divBdr>
        </w:div>
      </w:divsChild>
    </w:div>
    <w:div w:id="935210995">
      <w:bodyDiv w:val="1"/>
      <w:marLeft w:val="0"/>
      <w:marRight w:val="0"/>
      <w:marTop w:val="0"/>
      <w:marBottom w:val="0"/>
      <w:divBdr>
        <w:top w:val="none" w:sz="0" w:space="0" w:color="auto"/>
        <w:left w:val="none" w:sz="0" w:space="0" w:color="auto"/>
        <w:bottom w:val="none" w:sz="0" w:space="0" w:color="auto"/>
        <w:right w:val="none" w:sz="0" w:space="0" w:color="auto"/>
      </w:divBdr>
      <w:divsChild>
        <w:div w:id="1243569887">
          <w:marLeft w:val="720"/>
          <w:marRight w:val="0"/>
          <w:marTop w:val="0"/>
          <w:marBottom w:val="0"/>
          <w:divBdr>
            <w:top w:val="none" w:sz="0" w:space="0" w:color="auto"/>
            <w:left w:val="none" w:sz="0" w:space="0" w:color="auto"/>
            <w:bottom w:val="none" w:sz="0" w:space="0" w:color="auto"/>
            <w:right w:val="none" w:sz="0" w:space="0" w:color="auto"/>
          </w:divBdr>
        </w:div>
      </w:divsChild>
    </w:div>
    <w:div w:id="938634815">
      <w:bodyDiv w:val="1"/>
      <w:marLeft w:val="0"/>
      <w:marRight w:val="0"/>
      <w:marTop w:val="0"/>
      <w:marBottom w:val="0"/>
      <w:divBdr>
        <w:top w:val="none" w:sz="0" w:space="0" w:color="auto"/>
        <w:left w:val="none" w:sz="0" w:space="0" w:color="auto"/>
        <w:bottom w:val="none" w:sz="0" w:space="0" w:color="auto"/>
        <w:right w:val="none" w:sz="0" w:space="0" w:color="auto"/>
      </w:divBdr>
    </w:div>
    <w:div w:id="946885099">
      <w:bodyDiv w:val="1"/>
      <w:marLeft w:val="0"/>
      <w:marRight w:val="0"/>
      <w:marTop w:val="0"/>
      <w:marBottom w:val="0"/>
      <w:divBdr>
        <w:top w:val="none" w:sz="0" w:space="0" w:color="auto"/>
        <w:left w:val="none" w:sz="0" w:space="0" w:color="auto"/>
        <w:bottom w:val="none" w:sz="0" w:space="0" w:color="auto"/>
        <w:right w:val="none" w:sz="0" w:space="0" w:color="auto"/>
      </w:divBdr>
    </w:div>
    <w:div w:id="947658505">
      <w:bodyDiv w:val="1"/>
      <w:marLeft w:val="0"/>
      <w:marRight w:val="0"/>
      <w:marTop w:val="0"/>
      <w:marBottom w:val="0"/>
      <w:divBdr>
        <w:top w:val="none" w:sz="0" w:space="0" w:color="auto"/>
        <w:left w:val="none" w:sz="0" w:space="0" w:color="auto"/>
        <w:bottom w:val="none" w:sz="0" w:space="0" w:color="auto"/>
        <w:right w:val="none" w:sz="0" w:space="0" w:color="auto"/>
      </w:divBdr>
    </w:div>
    <w:div w:id="949121389">
      <w:bodyDiv w:val="1"/>
      <w:marLeft w:val="0"/>
      <w:marRight w:val="0"/>
      <w:marTop w:val="0"/>
      <w:marBottom w:val="0"/>
      <w:divBdr>
        <w:top w:val="none" w:sz="0" w:space="0" w:color="auto"/>
        <w:left w:val="none" w:sz="0" w:space="0" w:color="auto"/>
        <w:bottom w:val="none" w:sz="0" w:space="0" w:color="auto"/>
        <w:right w:val="none" w:sz="0" w:space="0" w:color="auto"/>
      </w:divBdr>
      <w:divsChild>
        <w:div w:id="1084450340">
          <w:marLeft w:val="720"/>
          <w:marRight w:val="0"/>
          <w:marTop w:val="0"/>
          <w:marBottom w:val="0"/>
          <w:divBdr>
            <w:top w:val="none" w:sz="0" w:space="0" w:color="auto"/>
            <w:left w:val="none" w:sz="0" w:space="0" w:color="auto"/>
            <w:bottom w:val="none" w:sz="0" w:space="0" w:color="auto"/>
            <w:right w:val="none" w:sz="0" w:space="0" w:color="auto"/>
          </w:divBdr>
        </w:div>
        <w:div w:id="1267036483">
          <w:marLeft w:val="720"/>
          <w:marRight w:val="0"/>
          <w:marTop w:val="0"/>
          <w:marBottom w:val="0"/>
          <w:divBdr>
            <w:top w:val="none" w:sz="0" w:space="0" w:color="auto"/>
            <w:left w:val="none" w:sz="0" w:space="0" w:color="auto"/>
            <w:bottom w:val="none" w:sz="0" w:space="0" w:color="auto"/>
            <w:right w:val="none" w:sz="0" w:space="0" w:color="auto"/>
          </w:divBdr>
        </w:div>
      </w:divsChild>
    </w:div>
    <w:div w:id="952201339">
      <w:bodyDiv w:val="1"/>
      <w:marLeft w:val="0"/>
      <w:marRight w:val="0"/>
      <w:marTop w:val="0"/>
      <w:marBottom w:val="0"/>
      <w:divBdr>
        <w:top w:val="none" w:sz="0" w:space="0" w:color="auto"/>
        <w:left w:val="none" w:sz="0" w:space="0" w:color="auto"/>
        <w:bottom w:val="none" w:sz="0" w:space="0" w:color="auto"/>
        <w:right w:val="none" w:sz="0" w:space="0" w:color="auto"/>
      </w:divBdr>
      <w:divsChild>
        <w:div w:id="191655847">
          <w:marLeft w:val="720"/>
          <w:marRight w:val="0"/>
          <w:marTop w:val="115"/>
          <w:marBottom w:val="0"/>
          <w:divBdr>
            <w:top w:val="none" w:sz="0" w:space="0" w:color="auto"/>
            <w:left w:val="none" w:sz="0" w:space="0" w:color="auto"/>
            <w:bottom w:val="none" w:sz="0" w:space="0" w:color="auto"/>
            <w:right w:val="none" w:sz="0" w:space="0" w:color="auto"/>
          </w:divBdr>
        </w:div>
        <w:div w:id="929505599">
          <w:marLeft w:val="720"/>
          <w:marRight w:val="0"/>
          <w:marTop w:val="115"/>
          <w:marBottom w:val="0"/>
          <w:divBdr>
            <w:top w:val="none" w:sz="0" w:space="0" w:color="auto"/>
            <w:left w:val="none" w:sz="0" w:space="0" w:color="auto"/>
            <w:bottom w:val="none" w:sz="0" w:space="0" w:color="auto"/>
            <w:right w:val="none" w:sz="0" w:space="0" w:color="auto"/>
          </w:divBdr>
        </w:div>
        <w:div w:id="1195071832">
          <w:marLeft w:val="720"/>
          <w:marRight w:val="0"/>
          <w:marTop w:val="115"/>
          <w:marBottom w:val="0"/>
          <w:divBdr>
            <w:top w:val="none" w:sz="0" w:space="0" w:color="auto"/>
            <w:left w:val="none" w:sz="0" w:space="0" w:color="auto"/>
            <w:bottom w:val="none" w:sz="0" w:space="0" w:color="auto"/>
            <w:right w:val="none" w:sz="0" w:space="0" w:color="auto"/>
          </w:divBdr>
        </w:div>
        <w:div w:id="1719162301">
          <w:marLeft w:val="720"/>
          <w:marRight w:val="0"/>
          <w:marTop w:val="115"/>
          <w:marBottom w:val="0"/>
          <w:divBdr>
            <w:top w:val="none" w:sz="0" w:space="0" w:color="auto"/>
            <w:left w:val="none" w:sz="0" w:space="0" w:color="auto"/>
            <w:bottom w:val="none" w:sz="0" w:space="0" w:color="auto"/>
            <w:right w:val="none" w:sz="0" w:space="0" w:color="auto"/>
          </w:divBdr>
        </w:div>
      </w:divsChild>
    </w:div>
    <w:div w:id="965239451">
      <w:bodyDiv w:val="1"/>
      <w:marLeft w:val="0"/>
      <w:marRight w:val="0"/>
      <w:marTop w:val="0"/>
      <w:marBottom w:val="0"/>
      <w:divBdr>
        <w:top w:val="none" w:sz="0" w:space="0" w:color="auto"/>
        <w:left w:val="none" w:sz="0" w:space="0" w:color="auto"/>
        <w:bottom w:val="none" w:sz="0" w:space="0" w:color="auto"/>
        <w:right w:val="none" w:sz="0" w:space="0" w:color="auto"/>
      </w:divBdr>
    </w:div>
    <w:div w:id="974022576">
      <w:bodyDiv w:val="1"/>
      <w:marLeft w:val="0"/>
      <w:marRight w:val="0"/>
      <w:marTop w:val="0"/>
      <w:marBottom w:val="0"/>
      <w:divBdr>
        <w:top w:val="none" w:sz="0" w:space="0" w:color="auto"/>
        <w:left w:val="none" w:sz="0" w:space="0" w:color="auto"/>
        <w:bottom w:val="none" w:sz="0" w:space="0" w:color="auto"/>
        <w:right w:val="none" w:sz="0" w:space="0" w:color="auto"/>
      </w:divBdr>
    </w:div>
    <w:div w:id="977878350">
      <w:bodyDiv w:val="1"/>
      <w:marLeft w:val="0"/>
      <w:marRight w:val="0"/>
      <w:marTop w:val="0"/>
      <w:marBottom w:val="0"/>
      <w:divBdr>
        <w:top w:val="none" w:sz="0" w:space="0" w:color="auto"/>
        <w:left w:val="none" w:sz="0" w:space="0" w:color="auto"/>
        <w:bottom w:val="none" w:sz="0" w:space="0" w:color="auto"/>
        <w:right w:val="none" w:sz="0" w:space="0" w:color="auto"/>
      </w:divBdr>
      <w:divsChild>
        <w:div w:id="1821997716">
          <w:marLeft w:val="720"/>
          <w:marRight w:val="0"/>
          <w:marTop w:val="115"/>
          <w:marBottom w:val="0"/>
          <w:divBdr>
            <w:top w:val="none" w:sz="0" w:space="0" w:color="auto"/>
            <w:left w:val="none" w:sz="0" w:space="0" w:color="auto"/>
            <w:bottom w:val="none" w:sz="0" w:space="0" w:color="auto"/>
            <w:right w:val="none" w:sz="0" w:space="0" w:color="auto"/>
          </w:divBdr>
        </w:div>
        <w:div w:id="1877084335">
          <w:marLeft w:val="720"/>
          <w:marRight w:val="0"/>
          <w:marTop w:val="115"/>
          <w:marBottom w:val="0"/>
          <w:divBdr>
            <w:top w:val="none" w:sz="0" w:space="0" w:color="auto"/>
            <w:left w:val="none" w:sz="0" w:space="0" w:color="auto"/>
            <w:bottom w:val="none" w:sz="0" w:space="0" w:color="auto"/>
            <w:right w:val="none" w:sz="0" w:space="0" w:color="auto"/>
          </w:divBdr>
        </w:div>
      </w:divsChild>
    </w:div>
    <w:div w:id="979459623">
      <w:bodyDiv w:val="1"/>
      <w:marLeft w:val="0"/>
      <w:marRight w:val="0"/>
      <w:marTop w:val="0"/>
      <w:marBottom w:val="0"/>
      <w:divBdr>
        <w:top w:val="none" w:sz="0" w:space="0" w:color="auto"/>
        <w:left w:val="none" w:sz="0" w:space="0" w:color="auto"/>
        <w:bottom w:val="none" w:sz="0" w:space="0" w:color="auto"/>
        <w:right w:val="none" w:sz="0" w:space="0" w:color="auto"/>
      </w:divBdr>
      <w:divsChild>
        <w:div w:id="1871188257">
          <w:marLeft w:val="547"/>
          <w:marRight w:val="0"/>
          <w:marTop w:val="154"/>
          <w:marBottom w:val="0"/>
          <w:divBdr>
            <w:top w:val="none" w:sz="0" w:space="0" w:color="auto"/>
            <w:left w:val="none" w:sz="0" w:space="0" w:color="auto"/>
            <w:bottom w:val="none" w:sz="0" w:space="0" w:color="auto"/>
            <w:right w:val="none" w:sz="0" w:space="0" w:color="auto"/>
          </w:divBdr>
        </w:div>
      </w:divsChild>
    </w:div>
    <w:div w:id="979771381">
      <w:bodyDiv w:val="1"/>
      <w:marLeft w:val="0"/>
      <w:marRight w:val="0"/>
      <w:marTop w:val="0"/>
      <w:marBottom w:val="0"/>
      <w:divBdr>
        <w:top w:val="none" w:sz="0" w:space="0" w:color="auto"/>
        <w:left w:val="none" w:sz="0" w:space="0" w:color="auto"/>
        <w:bottom w:val="none" w:sz="0" w:space="0" w:color="auto"/>
        <w:right w:val="none" w:sz="0" w:space="0" w:color="auto"/>
      </w:divBdr>
      <w:divsChild>
        <w:div w:id="433747784">
          <w:marLeft w:val="806"/>
          <w:marRight w:val="0"/>
          <w:marTop w:val="0"/>
          <w:marBottom w:val="0"/>
          <w:divBdr>
            <w:top w:val="none" w:sz="0" w:space="0" w:color="auto"/>
            <w:left w:val="none" w:sz="0" w:space="0" w:color="auto"/>
            <w:bottom w:val="none" w:sz="0" w:space="0" w:color="auto"/>
            <w:right w:val="none" w:sz="0" w:space="0" w:color="auto"/>
          </w:divBdr>
        </w:div>
      </w:divsChild>
    </w:div>
    <w:div w:id="989408714">
      <w:bodyDiv w:val="1"/>
      <w:marLeft w:val="0"/>
      <w:marRight w:val="0"/>
      <w:marTop w:val="0"/>
      <w:marBottom w:val="0"/>
      <w:divBdr>
        <w:top w:val="none" w:sz="0" w:space="0" w:color="auto"/>
        <w:left w:val="none" w:sz="0" w:space="0" w:color="auto"/>
        <w:bottom w:val="none" w:sz="0" w:space="0" w:color="auto"/>
        <w:right w:val="none" w:sz="0" w:space="0" w:color="auto"/>
      </w:divBdr>
      <w:divsChild>
        <w:div w:id="1269001492">
          <w:marLeft w:val="806"/>
          <w:marRight w:val="0"/>
          <w:marTop w:val="0"/>
          <w:marBottom w:val="0"/>
          <w:divBdr>
            <w:top w:val="none" w:sz="0" w:space="0" w:color="auto"/>
            <w:left w:val="none" w:sz="0" w:space="0" w:color="auto"/>
            <w:bottom w:val="none" w:sz="0" w:space="0" w:color="auto"/>
            <w:right w:val="none" w:sz="0" w:space="0" w:color="auto"/>
          </w:divBdr>
        </w:div>
      </w:divsChild>
    </w:div>
    <w:div w:id="997533478">
      <w:bodyDiv w:val="1"/>
      <w:marLeft w:val="0"/>
      <w:marRight w:val="0"/>
      <w:marTop w:val="0"/>
      <w:marBottom w:val="0"/>
      <w:divBdr>
        <w:top w:val="none" w:sz="0" w:space="0" w:color="auto"/>
        <w:left w:val="none" w:sz="0" w:space="0" w:color="auto"/>
        <w:bottom w:val="none" w:sz="0" w:space="0" w:color="auto"/>
        <w:right w:val="none" w:sz="0" w:space="0" w:color="auto"/>
      </w:divBdr>
      <w:divsChild>
        <w:div w:id="1045325566">
          <w:marLeft w:val="720"/>
          <w:marRight w:val="0"/>
          <w:marTop w:val="0"/>
          <w:marBottom w:val="0"/>
          <w:divBdr>
            <w:top w:val="none" w:sz="0" w:space="0" w:color="auto"/>
            <w:left w:val="none" w:sz="0" w:space="0" w:color="auto"/>
            <w:bottom w:val="none" w:sz="0" w:space="0" w:color="auto"/>
            <w:right w:val="none" w:sz="0" w:space="0" w:color="auto"/>
          </w:divBdr>
        </w:div>
      </w:divsChild>
    </w:div>
    <w:div w:id="997883197">
      <w:bodyDiv w:val="1"/>
      <w:marLeft w:val="0"/>
      <w:marRight w:val="0"/>
      <w:marTop w:val="0"/>
      <w:marBottom w:val="0"/>
      <w:divBdr>
        <w:top w:val="none" w:sz="0" w:space="0" w:color="auto"/>
        <w:left w:val="none" w:sz="0" w:space="0" w:color="auto"/>
        <w:bottom w:val="none" w:sz="0" w:space="0" w:color="auto"/>
        <w:right w:val="none" w:sz="0" w:space="0" w:color="auto"/>
      </w:divBdr>
      <w:divsChild>
        <w:div w:id="1735932383">
          <w:marLeft w:val="806"/>
          <w:marRight w:val="0"/>
          <w:marTop w:val="0"/>
          <w:marBottom w:val="0"/>
          <w:divBdr>
            <w:top w:val="none" w:sz="0" w:space="0" w:color="auto"/>
            <w:left w:val="none" w:sz="0" w:space="0" w:color="auto"/>
            <w:bottom w:val="none" w:sz="0" w:space="0" w:color="auto"/>
            <w:right w:val="none" w:sz="0" w:space="0" w:color="auto"/>
          </w:divBdr>
        </w:div>
      </w:divsChild>
    </w:div>
    <w:div w:id="1001472800">
      <w:bodyDiv w:val="1"/>
      <w:marLeft w:val="0"/>
      <w:marRight w:val="0"/>
      <w:marTop w:val="0"/>
      <w:marBottom w:val="0"/>
      <w:divBdr>
        <w:top w:val="none" w:sz="0" w:space="0" w:color="auto"/>
        <w:left w:val="none" w:sz="0" w:space="0" w:color="auto"/>
        <w:bottom w:val="none" w:sz="0" w:space="0" w:color="auto"/>
        <w:right w:val="none" w:sz="0" w:space="0" w:color="auto"/>
      </w:divBdr>
      <w:divsChild>
        <w:div w:id="1105156531">
          <w:marLeft w:val="720"/>
          <w:marRight w:val="0"/>
          <w:marTop w:val="0"/>
          <w:marBottom w:val="0"/>
          <w:divBdr>
            <w:top w:val="none" w:sz="0" w:space="0" w:color="auto"/>
            <w:left w:val="none" w:sz="0" w:space="0" w:color="auto"/>
            <w:bottom w:val="none" w:sz="0" w:space="0" w:color="auto"/>
            <w:right w:val="none" w:sz="0" w:space="0" w:color="auto"/>
          </w:divBdr>
        </w:div>
      </w:divsChild>
    </w:div>
    <w:div w:id="1002470479">
      <w:bodyDiv w:val="1"/>
      <w:marLeft w:val="0"/>
      <w:marRight w:val="0"/>
      <w:marTop w:val="0"/>
      <w:marBottom w:val="0"/>
      <w:divBdr>
        <w:top w:val="none" w:sz="0" w:space="0" w:color="auto"/>
        <w:left w:val="none" w:sz="0" w:space="0" w:color="auto"/>
        <w:bottom w:val="none" w:sz="0" w:space="0" w:color="auto"/>
        <w:right w:val="none" w:sz="0" w:space="0" w:color="auto"/>
      </w:divBdr>
      <w:divsChild>
        <w:div w:id="823396968">
          <w:marLeft w:val="547"/>
          <w:marRight w:val="0"/>
          <w:marTop w:val="115"/>
          <w:marBottom w:val="0"/>
          <w:divBdr>
            <w:top w:val="none" w:sz="0" w:space="0" w:color="auto"/>
            <w:left w:val="none" w:sz="0" w:space="0" w:color="auto"/>
            <w:bottom w:val="none" w:sz="0" w:space="0" w:color="auto"/>
            <w:right w:val="none" w:sz="0" w:space="0" w:color="auto"/>
          </w:divBdr>
        </w:div>
      </w:divsChild>
    </w:div>
    <w:div w:id="1003125418">
      <w:bodyDiv w:val="1"/>
      <w:marLeft w:val="0"/>
      <w:marRight w:val="0"/>
      <w:marTop w:val="0"/>
      <w:marBottom w:val="0"/>
      <w:divBdr>
        <w:top w:val="none" w:sz="0" w:space="0" w:color="auto"/>
        <w:left w:val="none" w:sz="0" w:space="0" w:color="auto"/>
        <w:bottom w:val="none" w:sz="0" w:space="0" w:color="auto"/>
        <w:right w:val="none" w:sz="0" w:space="0" w:color="auto"/>
      </w:divBdr>
    </w:div>
    <w:div w:id="1008412570">
      <w:bodyDiv w:val="1"/>
      <w:marLeft w:val="0"/>
      <w:marRight w:val="0"/>
      <w:marTop w:val="0"/>
      <w:marBottom w:val="0"/>
      <w:divBdr>
        <w:top w:val="none" w:sz="0" w:space="0" w:color="auto"/>
        <w:left w:val="none" w:sz="0" w:space="0" w:color="auto"/>
        <w:bottom w:val="none" w:sz="0" w:space="0" w:color="auto"/>
        <w:right w:val="none" w:sz="0" w:space="0" w:color="auto"/>
      </w:divBdr>
      <w:divsChild>
        <w:div w:id="918057823">
          <w:marLeft w:val="720"/>
          <w:marRight w:val="0"/>
          <w:marTop w:val="0"/>
          <w:marBottom w:val="0"/>
          <w:divBdr>
            <w:top w:val="none" w:sz="0" w:space="0" w:color="auto"/>
            <w:left w:val="none" w:sz="0" w:space="0" w:color="auto"/>
            <w:bottom w:val="none" w:sz="0" w:space="0" w:color="auto"/>
            <w:right w:val="none" w:sz="0" w:space="0" w:color="auto"/>
          </w:divBdr>
        </w:div>
      </w:divsChild>
    </w:div>
    <w:div w:id="1012027106">
      <w:bodyDiv w:val="1"/>
      <w:marLeft w:val="0"/>
      <w:marRight w:val="0"/>
      <w:marTop w:val="0"/>
      <w:marBottom w:val="0"/>
      <w:divBdr>
        <w:top w:val="none" w:sz="0" w:space="0" w:color="auto"/>
        <w:left w:val="none" w:sz="0" w:space="0" w:color="auto"/>
        <w:bottom w:val="none" w:sz="0" w:space="0" w:color="auto"/>
        <w:right w:val="none" w:sz="0" w:space="0" w:color="auto"/>
      </w:divBdr>
      <w:divsChild>
        <w:div w:id="873612413">
          <w:marLeft w:val="720"/>
          <w:marRight w:val="0"/>
          <w:marTop w:val="0"/>
          <w:marBottom w:val="0"/>
          <w:divBdr>
            <w:top w:val="none" w:sz="0" w:space="0" w:color="auto"/>
            <w:left w:val="none" w:sz="0" w:space="0" w:color="auto"/>
            <w:bottom w:val="none" w:sz="0" w:space="0" w:color="auto"/>
            <w:right w:val="none" w:sz="0" w:space="0" w:color="auto"/>
          </w:divBdr>
        </w:div>
        <w:div w:id="698626790">
          <w:marLeft w:val="720"/>
          <w:marRight w:val="0"/>
          <w:marTop w:val="0"/>
          <w:marBottom w:val="0"/>
          <w:divBdr>
            <w:top w:val="none" w:sz="0" w:space="0" w:color="auto"/>
            <w:left w:val="none" w:sz="0" w:space="0" w:color="auto"/>
            <w:bottom w:val="none" w:sz="0" w:space="0" w:color="auto"/>
            <w:right w:val="none" w:sz="0" w:space="0" w:color="auto"/>
          </w:divBdr>
        </w:div>
      </w:divsChild>
    </w:div>
    <w:div w:id="1013265240">
      <w:bodyDiv w:val="1"/>
      <w:marLeft w:val="0"/>
      <w:marRight w:val="0"/>
      <w:marTop w:val="0"/>
      <w:marBottom w:val="0"/>
      <w:divBdr>
        <w:top w:val="none" w:sz="0" w:space="0" w:color="auto"/>
        <w:left w:val="none" w:sz="0" w:space="0" w:color="auto"/>
        <w:bottom w:val="none" w:sz="0" w:space="0" w:color="auto"/>
        <w:right w:val="none" w:sz="0" w:space="0" w:color="auto"/>
      </w:divBdr>
      <w:divsChild>
        <w:div w:id="2098091379">
          <w:marLeft w:val="720"/>
          <w:marRight w:val="0"/>
          <w:marTop w:val="0"/>
          <w:marBottom w:val="0"/>
          <w:divBdr>
            <w:top w:val="none" w:sz="0" w:space="0" w:color="auto"/>
            <w:left w:val="none" w:sz="0" w:space="0" w:color="auto"/>
            <w:bottom w:val="none" w:sz="0" w:space="0" w:color="auto"/>
            <w:right w:val="none" w:sz="0" w:space="0" w:color="auto"/>
          </w:divBdr>
        </w:div>
      </w:divsChild>
    </w:div>
    <w:div w:id="1031999097">
      <w:bodyDiv w:val="1"/>
      <w:marLeft w:val="0"/>
      <w:marRight w:val="0"/>
      <w:marTop w:val="0"/>
      <w:marBottom w:val="0"/>
      <w:divBdr>
        <w:top w:val="none" w:sz="0" w:space="0" w:color="auto"/>
        <w:left w:val="none" w:sz="0" w:space="0" w:color="auto"/>
        <w:bottom w:val="none" w:sz="0" w:space="0" w:color="auto"/>
        <w:right w:val="none" w:sz="0" w:space="0" w:color="auto"/>
      </w:divBdr>
      <w:divsChild>
        <w:div w:id="611134519">
          <w:marLeft w:val="720"/>
          <w:marRight w:val="0"/>
          <w:marTop w:val="0"/>
          <w:marBottom w:val="0"/>
          <w:divBdr>
            <w:top w:val="none" w:sz="0" w:space="0" w:color="auto"/>
            <w:left w:val="none" w:sz="0" w:space="0" w:color="auto"/>
            <w:bottom w:val="none" w:sz="0" w:space="0" w:color="auto"/>
            <w:right w:val="none" w:sz="0" w:space="0" w:color="auto"/>
          </w:divBdr>
        </w:div>
      </w:divsChild>
    </w:div>
    <w:div w:id="1033265173">
      <w:bodyDiv w:val="1"/>
      <w:marLeft w:val="0"/>
      <w:marRight w:val="0"/>
      <w:marTop w:val="0"/>
      <w:marBottom w:val="0"/>
      <w:divBdr>
        <w:top w:val="none" w:sz="0" w:space="0" w:color="auto"/>
        <w:left w:val="none" w:sz="0" w:space="0" w:color="auto"/>
        <w:bottom w:val="none" w:sz="0" w:space="0" w:color="auto"/>
        <w:right w:val="none" w:sz="0" w:space="0" w:color="auto"/>
      </w:divBdr>
      <w:divsChild>
        <w:div w:id="300772693">
          <w:marLeft w:val="720"/>
          <w:marRight w:val="0"/>
          <w:marTop w:val="115"/>
          <w:marBottom w:val="0"/>
          <w:divBdr>
            <w:top w:val="none" w:sz="0" w:space="0" w:color="auto"/>
            <w:left w:val="none" w:sz="0" w:space="0" w:color="auto"/>
            <w:bottom w:val="none" w:sz="0" w:space="0" w:color="auto"/>
            <w:right w:val="none" w:sz="0" w:space="0" w:color="auto"/>
          </w:divBdr>
        </w:div>
        <w:div w:id="482161846">
          <w:marLeft w:val="720"/>
          <w:marRight w:val="0"/>
          <w:marTop w:val="115"/>
          <w:marBottom w:val="0"/>
          <w:divBdr>
            <w:top w:val="none" w:sz="0" w:space="0" w:color="auto"/>
            <w:left w:val="none" w:sz="0" w:space="0" w:color="auto"/>
            <w:bottom w:val="none" w:sz="0" w:space="0" w:color="auto"/>
            <w:right w:val="none" w:sz="0" w:space="0" w:color="auto"/>
          </w:divBdr>
        </w:div>
        <w:div w:id="517887219">
          <w:marLeft w:val="720"/>
          <w:marRight w:val="0"/>
          <w:marTop w:val="115"/>
          <w:marBottom w:val="0"/>
          <w:divBdr>
            <w:top w:val="none" w:sz="0" w:space="0" w:color="auto"/>
            <w:left w:val="none" w:sz="0" w:space="0" w:color="auto"/>
            <w:bottom w:val="none" w:sz="0" w:space="0" w:color="auto"/>
            <w:right w:val="none" w:sz="0" w:space="0" w:color="auto"/>
          </w:divBdr>
        </w:div>
        <w:div w:id="720597658">
          <w:marLeft w:val="720"/>
          <w:marRight w:val="0"/>
          <w:marTop w:val="115"/>
          <w:marBottom w:val="0"/>
          <w:divBdr>
            <w:top w:val="none" w:sz="0" w:space="0" w:color="auto"/>
            <w:left w:val="none" w:sz="0" w:space="0" w:color="auto"/>
            <w:bottom w:val="none" w:sz="0" w:space="0" w:color="auto"/>
            <w:right w:val="none" w:sz="0" w:space="0" w:color="auto"/>
          </w:divBdr>
        </w:div>
        <w:div w:id="1014192525">
          <w:marLeft w:val="720"/>
          <w:marRight w:val="0"/>
          <w:marTop w:val="115"/>
          <w:marBottom w:val="0"/>
          <w:divBdr>
            <w:top w:val="none" w:sz="0" w:space="0" w:color="auto"/>
            <w:left w:val="none" w:sz="0" w:space="0" w:color="auto"/>
            <w:bottom w:val="none" w:sz="0" w:space="0" w:color="auto"/>
            <w:right w:val="none" w:sz="0" w:space="0" w:color="auto"/>
          </w:divBdr>
        </w:div>
        <w:div w:id="1962298011">
          <w:marLeft w:val="720"/>
          <w:marRight w:val="0"/>
          <w:marTop w:val="115"/>
          <w:marBottom w:val="0"/>
          <w:divBdr>
            <w:top w:val="none" w:sz="0" w:space="0" w:color="auto"/>
            <w:left w:val="none" w:sz="0" w:space="0" w:color="auto"/>
            <w:bottom w:val="none" w:sz="0" w:space="0" w:color="auto"/>
            <w:right w:val="none" w:sz="0" w:space="0" w:color="auto"/>
          </w:divBdr>
        </w:div>
        <w:div w:id="2057850285">
          <w:marLeft w:val="720"/>
          <w:marRight w:val="0"/>
          <w:marTop w:val="115"/>
          <w:marBottom w:val="0"/>
          <w:divBdr>
            <w:top w:val="none" w:sz="0" w:space="0" w:color="auto"/>
            <w:left w:val="none" w:sz="0" w:space="0" w:color="auto"/>
            <w:bottom w:val="none" w:sz="0" w:space="0" w:color="auto"/>
            <w:right w:val="none" w:sz="0" w:space="0" w:color="auto"/>
          </w:divBdr>
        </w:div>
      </w:divsChild>
    </w:div>
    <w:div w:id="1036850887">
      <w:bodyDiv w:val="1"/>
      <w:marLeft w:val="0"/>
      <w:marRight w:val="0"/>
      <w:marTop w:val="0"/>
      <w:marBottom w:val="0"/>
      <w:divBdr>
        <w:top w:val="none" w:sz="0" w:space="0" w:color="auto"/>
        <w:left w:val="none" w:sz="0" w:space="0" w:color="auto"/>
        <w:bottom w:val="none" w:sz="0" w:space="0" w:color="auto"/>
        <w:right w:val="none" w:sz="0" w:space="0" w:color="auto"/>
      </w:divBdr>
      <w:divsChild>
        <w:div w:id="279729470">
          <w:marLeft w:val="547"/>
          <w:marRight w:val="0"/>
          <w:marTop w:val="0"/>
          <w:marBottom w:val="0"/>
          <w:divBdr>
            <w:top w:val="none" w:sz="0" w:space="0" w:color="auto"/>
            <w:left w:val="none" w:sz="0" w:space="0" w:color="auto"/>
            <w:bottom w:val="none" w:sz="0" w:space="0" w:color="auto"/>
            <w:right w:val="none" w:sz="0" w:space="0" w:color="auto"/>
          </w:divBdr>
        </w:div>
      </w:divsChild>
    </w:div>
    <w:div w:id="1044718095">
      <w:bodyDiv w:val="1"/>
      <w:marLeft w:val="0"/>
      <w:marRight w:val="0"/>
      <w:marTop w:val="0"/>
      <w:marBottom w:val="0"/>
      <w:divBdr>
        <w:top w:val="none" w:sz="0" w:space="0" w:color="auto"/>
        <w:left w:val="none" w:sz="0" w:space="0" w:color="auto"/>
        <w:bottom w:val="none" w:sz="0" w:space="0" w:color="auto"/>
        <w:right w:val="none" w:sz="0" w:space="0" w:color="auto"/>
      </w:divBdr>
      <w:divsChild>
        <w:div w:id="642009471">
          <w:marLeft w:val="720"/>
          <w:marRight w:val="0"/>
          <w:marTop w:val="115"/>
          <w:marBottom w:val="0"/>
          <w:divBdr>
            <w:top w:val="none" w:sz="0" w:space="0" w:color="auto"/>
            <w:left w:val="none" w:sz="0" w:space="0" w:color="auto"/>
            <w:bottom w:val="none" w:sz="0" w:space="0" w:color="auto"/>
            <w:right w:val="none" w:sz="0" w:space="0" w:color="auto"/>
          </w:divBdr>
        </w:div>
        <w:div w:id="412432625">
          <w:marLeft w:val="720"/>
          <w:marRight w:val="0"/>
          <w:marTop w:val="115"/>
          <w:marBottom w:val="0"/>
          <w:divBdr>
            <w:top w:val="none" w:sz="0" w:space="0" w:color="auto"/>
            <w:left w:val="none" w:sz="0" w:space="0" w:color="auto"/>
            <w:bottom w:val="none" w:sz="0" w:space="0" w:color="auto"/>
            <w:right w:val="none" w:sz="0" w:space="0" w:color="auto"/>
          </w:divBdr>
        </w:div>
        <w:div w:id="562058232">
          <w:marLeft w:val="720"/>
          <w:marRight w:val="0"/>
          <w:marTop w:val="115"/>
          <w:marBottom w:val="0"/>
          <w:divBdr>
            <w:top w:val="none" w:sz="0" w:space="0" w:color="auto"/>
            <w:left w:val="none" w:sz="0" w:space="0" w:color="auto"/>
            <w:bottom w:val="none" w:sz="0" w:space="0" w:color="auto"/>
            <w:right w:val="none" w:sz="0" w:space="0" w:color="auto"/>
          </w:divBdr>
        </w:div>
        <w:div w:id="1388605538">
          <w:marLeft w:val="720"/>
          <w:marRight w:val="0"/>
          <w:marTop w:val="115"/>
          <w:marBottom w:val="0"/>
          <w:divBdr>
            <w:top w:val="none" w:sz="0" w:space="0" w:color="auto"/>
            <w:left w:val="none" w:sz="0" w:space="0" w:color="auto"/>
            <w:bottom w:val="none" w:sz="0" w:space="0" w:color="auto"/>
            <w:right w:val="none" w:sz="0" w:space="0" w:color="auto"/>
          </w:divBdr>
        </w:div>
        <w:div w:id="205064275">
          <w:marLeft w:val="720"/>
          <w:marRight w:val="0"/>
          <w:marTop w:val="115"/>
          <w:marBottom w:val="0"/>
          <w:divBdr>
            <w:top w:val="none" w:sz="0" w:space="0" w:color="auto"/>
            <w:left w:val="none" w:sz="0" w:space="0" w:color="auto"/>
            <w:bottom w:val="none" w:sz="0" w:space="0" w:color="auto"/>
            <w:right w:val="none" w:sz="0" w:space="0" w:color="auto"/>
          </w:divBdr>
        </w:div>
        <w:div w:id="1646356856">
          <w:marLeft w:val="720"/>
          <w:marRight w:val="0"/>
          <w:marTop w:val="115"/>
          <w:marBottom w:val="0"/>
          <w:divBdr>
            <w:top w:val="none" w:sz="0" w:space="0" w:color="auto"/>
            <w:left w:val="none" w:sz="0" w:space="0" w:color="auto"/>
            <w:bottom w:val="none" w:sz="0" w:space="0" w:color="auto"/>
            <w:right w:val="none" w:sz="0" w:space="0" w:color="auto"/>
          </w:divBdr>
        </w:div>
      </w:divsChild>
    </w:div>
    <w:div w:id="1046484910">
      <w:bodyDiv w:val="1"/>
      <w:marLeft w:val="0"/>
      <w:marRight w:val="0"/>
      <w:marTop w:val="0"/>
      <w:marBottom w:val="0"/>
      <w:divBdr>
        <w:top w:val="none" w:sz="0" w:space="0" w:color="auto"/>
        <w:left w:val="none" w:sz="0" w:space="0" w:color="auto"/>
        <w:bottom w:val="none" w:sz="0" w:space="0" w:color="auto"/>
        <w:right w:val="none" w:sz="0" w:space="0" w:color="auto"/>
      </w:divBdr>
    </w:div>
    <w:div w:id="1048148563">
      <w:bodyDiv w:val="1"/>
      <w:marLeft w:val="0"/>
      <w:marRight w:val="0"/>
      <w:marTop w:val="0"/>
      <w:marBottom w:val="0"/>
      <w:divBdr>
        <w:top w:val="none" w:sz="0" w:space="0" w:color="auto"/>
        <w:left w:val="none" w:sz="0" w:space="0" w:color="auto"/>
        <w:bottom w:val="none" w:sz="0" w:space="0" w:color="auto"/>
        <w:right w:val="none" w:sz="0" w:space="0" w:color="auto"/>
      </w:divBdr>
      <w:divsChild>
        <w:div w:id="935939543">
          <w:marLeft w:val="806"/>
          <w:marRight w:val="0"/>
          <w:marTop w:val="0"/>
          <w:marBottom w:val="0"/>
          <w:divBdr>
            <w:top w:val="none" w:sz="0" w:space="0" w:color="auto"/>
            <w:left w:val="none" w:sz="0" w:space="0" w:color="auto"/>
            <w:bottom w:val="none" w:sz="0" w:space="0" w:color="auto"/>
            <w:right w:val="none" w:sz="0" w:space="0" w:color="auto"/>
          </w:divBdr>
        </w:div>
      </w:divsChild>
    </w:div>
    <w:div w:id="1049378121">
      <w:bodyDiv w:val="1"/>
      <w:marLeft w:val="0"/>
      <w:marRight w:val="0"/>
      <w:marTop w:val="0"/>
      <w:marBottom w:val="0"/>
      <w:divBdr>
        <w:top w:val="none" w:sz="0" w:space="0" w:color="auto"/>
        <w:left w:val="none" w:sz="0" w:space="0" w:color="auto"/>
        <w:bottom w:val="none" w:sz="0" w:space="0" w:color="auto"/>
        <w:right w:val="none" w:sz="0" w:space="0" w:color="auto"/>
      </w:divBdr>
    </w:div>
    <w:div w:id="1050153801">
      <w:bodyDiv w:val="1"/>
      <w:marLeft w:val="0"/>
      <w:marRight w:val="0"/>
      <w:marTop w:val="0"/>
      <w:marBottom w:val="0"/>
      <w:divBdr>
        <w:top w:val="none" w:sz="0" w:space="0" w:color="auto"/>
        <w:left w:val="none" w:sz="0" w:space="0" w:color="auto"/>
        <w:bottom w:val="none" w:sz="0" w:space="0" w:color="auto"/>
        <w:right w:val="none" w:sz="0" w:space="0" w:color="auto"/>
      </w:divBdr>
      <w:divsChild>
        <w:div w:id="1425567867">
          <w:marLeft w:val="720"/>
          <w:marRight w:val="0"/>
          <w:marTop w:val="0"/>
          <w:marBottom w:val="0"/>
          <w:divBdr>
            <w:top w:val="none" w:sz="0" w:space="0" w:color="auto"/>
            <w:left w:val="none" w:sz="0" w:space="0" w:color="auto"/>
            <w:bottom w:val="none" w:sz="0" w:space="0" w:color="auto"/>
            <w:right w:val="none" w:sz="0" w:space="0" w:color="auto"/>
          </w:divBdr>
        </w:div>
      </w:divsChild>
    </w:div>
    <w:div w:id="1067192395">
      <w:bodyDiv w:val="1"/>
      <w:marLeft w:val="0"/>
      <w:marRight w:val="0"/>
      <w:marTop w:val="0"/>
      <w:marBottom w:val="0"/>
      <w:divBdr>
        <w:top w:val="none" w:sz="0" w:space="0" w:color="auto"/>
        <w:left w:val="none" w:sz="0" w:space="0" w:color="auto"/>
        <w:bottom w:val="none" w:sz="0" w:space="0" w:color="auto"/>
        <w:right w:val="none" w:sz="0" w:space="0" w:color="auto"/>
      </w:divBdr>
      <w:divsChild>
        <w:div w:id="1813789178">
          <w:marLeft w:val="720"/>
          <w:marRight w:val="0"/>
          <w:marTop w:val="0"/>
          <w:marBottom w:val="0"/>
          <w:divBdr>
            <w:top w:val="none" w:sz="0" w:space="0" w:color="auto"/>
            <w:left w:val="none" w:sz="0" w:space="0" w:color="auto"/>
            <w:bottom w:val="none" w:sz="0" w:space="0" w:color="auto"/>
            <w:right w:val="none" w:sz="0" w:space="0" w:color="auto"/>
          </w:divBdr>
        </w:div>
      </w:divsChild>
    </w:div>
    <w:div w:id="1081828042">
      <w:bodyDiv w:val="1"/>
      <w:marLeft w:val="0"/>
      <w:marRight w:val="0"/>
      <w:marTop w:val="0"/>
      <w:marBottom w:val="0"/>
      <w:divBdr>
        <w:top w:val="none" w:sz="0" w:space="0" w:color="auto"/>
        <w:left w:val="none" w:sz="0" w:space="0" w:color="auto"/>
        <w:bottom w:val="none" w:sz="0" w:space="0" w:color="auto"/>
        <w:right w:val="none" w:sz="0" w:space="0" w:color="auto"/>
      </w:divBdr>
    </w:div>
    <w:div w:id="1087111901">
      <w:bodyDiv w:val="1"/>
      <w:marLeft w:val="0"/>
      <w:marRight w:val="0"/>
      <w:marTop w:val="0"/>
      <w:marBottom w:val="0"/>
      <w:divBdr>
        <w:top w:val="none" w:sz="0" w:space="0" w:color="auto"/>
        <w:left w:val="none" w:sz="0" w:space="0" w:color="auto"/>
        <w:bottom w:val="none" w:sz="0" w:space="0" w:color="auto"/>
        <w:right w:val="none" w:sz="0" w:space="0" w:color="auto"/>
      </w:divBdr>
      <w:divsChild>
        <w:div w:id="1160119284">
          <w:marLeft w:val="720"/>
          <w:marRight w:val="0"/>
          <w:marTop w:val="0"/>
          <w:marBottom w:val="0"/>
          <w:divBdr>
            <w:top w:val="none" w:sz="0" w:space="0" w:color="auto"/>
            <w:left w:val="none" w:sz="0" w:space="0" w:color="auto"/>
            <w:bottom w:val="none" w:sz="0" w:space="0" w:color="auto"/>
            <w:right w:val="none" w:sz="0" w:space="0" w:color="auto"/>
          </w:divBdr>
        </w:div>
        <w:div w:id="1913924409">
          <w:marLeft w:val="720"/>
          <w:marRight w:val="0"/>
          <w:marTop w:val="0"/>
          <w:marBottom w:val="0"/>
          <w:divBdr>
            <w:top w:val="none" w:sz="0" w:space="0" w:color="auto"/>
            <w:left w:val="none" w:sz="0" w:space="0" w:color="auto"/>
            <w:bottom w:val="none" w:sz="0" w:space="0" w:color="auto"/>
            <w:right w:val="none" w:sz="0" w:space="0" w:color="auto"/>
          </w:divBdr>
        </w:div>
      </w:divsChild>
    </w:div>
    <w:div w:id="1087844702">
      <w:bodyDiv w:val="1"/>
      <w:marLeft w:val="0"/>
      <w:marRight w:val="0"/>
      <w:marTop w:val="0"/>
      <w:marBottom w:val="0"/>
      <w:divBdr>
        <w:top w:val="none" w:sz="0" w:space="0" w:color="auto"/>
        <w:left w:val="none" w:sz="0" w:space="0" w:color="auto"/>
        <w:bottom w:val="none" w:sz="0" w:space="0" w:color="auto"/>
        <w:right w:val="none" w:sz="0" w:space="0" w:color="auto"/>
      </w:divBdr>
      <w:divsChild>
        <w:div w:id="1234463576">
          <w:marLeft w:val="806"/>
          <w:marRight w:val="0"/>
          <w:marTop w:val="0"/>
          <w:marBottom w:val="0"/>
          <w:divBdr>
            <w:top w:val="none" w:sz="0" w:space="0" w:color="auto"/>
            <w:left w:val="none" w:sz="0" w:space="0" w:color="auto"/>
            <w:bottom w:val="none" w:sz="0" w:space="0" w:color="auto"/>
            <w:right w:val="none" w:sz="0" w:space="0" w:color="auto"/>
          </w:divBdr>
        </w:div>
      </w:divsChild>
    </w:div>
    <w:div w:id="1094667117">
      <w:bodyDiv w:val="1"/>
      <w:marLeft w:val="0"/>
      <w:marRight w:val="0"/>
      <w:marTop w:val="0"/>
      <w:marBottom w:val="0"/>
      <w:divBdr>
        <w:top w:val="none" w:sz="0" w:space="0" w:color="auto"/>
        <w:left w:val="none" w:sz="0" w:space="0" w:color="auto"/>
        <w:bottom w:val="none" w:sz="0" w:space="0" w:color="auto"/>
        <w:right w:val="none" w:sz="0" w:space="0" w:color="auto"/>
      </w:divBdr>
      <w:divsChild>
        <w:div w:id="1641300411">
          <w:marLeft w:val="720"/>
          <w:marRight w:val="0"/>
          <w:marTop w:val="0"/>
          <w:marBottom w:val="0"/>
          <w:divBdr>
            <w:top w:val="none" w:sz="0" w:space="0" w:color="auto"/>
            <w:left w:val="none" w:sz="0" w:space="0" w:color="auto"/>
            <w:bottom w:val="none" w:sz="0" w:space="0" w:color="auto"/>
            <w:right w:val="none" w:sz="0" w:space="0" w:color="auto"/>
          </w:divBdr>
        </w:div>
      </w:divsChild>
    </w:div>
    <w:div w:id="1095827910">
      <w:bodyDiv w:val="1"/>
      <w:marLeft w:val="0"/>
      <w:marRight w:val="0"/>
      <w:marTop w:val="0"/>
      <w:marBottom w:val="0"/>
      <w:divBdr>
        <w:top w:val="none" w:sz="0" w:space="0" w:color="auto"/>
        <w:left w:val="none" w:sz="0" w:space="0" w:color="auto"/>
        <w:bottom w:val="none" w:sz="0" w:space="0" w:color="auto"/>
        <w:right w:val="none" w:sz="0" w:space="0" w:color="auto"/>
      </w:divBdr>
      <w:divsChild>
        <w:div w:id="476461532">
          <w:marLeft w:val="806"/>
          <w:marRight w:val="0"/>
          <w:marTop w:val="0"/>
          <w:marBottom w:val="0"/>
          <w:divBdr>
            <w:top w:val="none" w:sz="0" w:space="0" w:color="auto"/>
            <w:left w:val="none" w:sz="0" w:space="0" w:color="auto"/>
            <w:bottom w:val="none" w:sz="0" w:space="0" w:color="auto"/>
            <w:right w:val="none" w:sz="0" w:space="0" w:color="auto"/>
          </w:divBdr>
        </w:div>
      </w:divsChild>
    </w:div>
    <w:div w:id="1097360226">
      <w:bodyDiv w:val="1"/>
      <w:marLeft w:val="0"/>
      <w:marRight w:val="0"/>
      <w:marTop w:val="0"/>
      <w:marBottom w:val="0"/>
      <w:divBdr>
        <w:top w:val="none" w:sz="0" w:space="0" w:color="auto"/>
        <w:left w:val="none" w:sz="0" w:space="0" w:color="auto"/>
        <w:bottom w:val="none" w:sz="0" w:space="0" w:color="auto"/>
        <w:right w:val="none" w:sz="0" w:space="0" w:color="auto"/>
      </w:divBdr>
    </w:div>
    <w:div w:id="1099569577">
      <w:bodyDiv w:val="1"/>
      <w:marLeft w:val="0"/>
      <w:marRight w:val="0"/>
      <w:marTop w:val="0"/>
      <w:marBottom w:val="0"/>
      <w:divBdr>
        <w:top w:val="none" w:sz="0" w:space="0" w:color="auto"/>
        <w:left w:val="none" w:sz="0" w:space="0" w:color="auto"/>
        <w:bottom w:val="none" w:sz="0" w:space="0" w:color="auto"/>
        <w:right w:val="none" w:sz="0" w:space="0" w:color="auto"/>
      </w:divBdr>
    </w:div>
    <w:div w:id="1106802734">
      <w:bodyDiv w:val="1"/>
      <w:marLeft w:val="0"/>
      <w:marRight w:val="0"/>
      <w:marTop w:val="0"/>
      <w:marBottom w:val="0"/>
      <w:divBdr>
        <w:top w:val="none" w:sz="0" w:space="0" w:color="auto"/>
        <w:left w:val="none" w:sz="0" w:space="0" w:color="auto"/>
        <w:bottom w:val="none" w:sz="0" w:space="0" w:color="auto"/>
        <w:right w:val="none" w:sz="0" w:space="0" w:color="auto"/>
      </w:divBdr>
      <w:divsChild>
        <w:div w:id="1728069074">
          <w:marLeft w:val="720"/>
          <w:marRight w:val="0"/>
          <w:marTop w:val="115"/>
          <w:marBottom w:val="0"/>
          <w:divBdr>
            <w:top w:val="none" w:sz="0" w:space="0" w:color="auto"/>
            <w:left w:val="none" w:sz="0" w:space="0" w:color="auto"/>
            <w:bottom w:val="none" w:sz="0" w:space="0" w:color="auto"/>
            <w:right w:val="none" w:sz="0" w:space="0" w:color="auto"/>
          </w:divBdr>
        </w:div>
      </w:divsChild>
    </w:div>
    <w:div w:id="1117991520">
      <w:bodyDiv w:val="1"/>
      <w:marLeft w:val="0"/>
      <w:marRight w:val="0"/>
      <w:marTop w:val="0"/>
      <w:marBottom w:val="0"/>
      <w:divBdr>
        <w:top w:val="none" w:sz="0" w:space="0" w:color="auto"/>
        <w:left w:val="none" w:sz="0" w:space="0" w:color="auto"/>
        <w:bottom w:val="none" w:sz="0" w:space="0" w:color="auto"/>
        <w:right w:val="none" w:sz="0" w:space="0" w:color="auto"/>
      </w:divBdr>
      <w:divsChild>
        <w:div w:id="41683805">
          <w:marLeft w:val="720"/>
          <w:marRight w:val="0"/>
          <w:marTop w:val="115"/>
          <w:marBottom w:val="0"/>
          <w:divBdr>
            <w:top w:val="none" w:sz="0" w:space="0" w:color="auto"/>
            <w:left w:val="none" w:sz="0" w:space="0" w:color="auto"/>
            <w:bottom w:val="none" w:sz="0" w:space="0" w:color="auto"/>
            <w:right w:val="none" w:sz="0" w:space="0" w:color="auto"/>
          </w:divBdr>
        </w:div>
        <w:div w:id="763501762">
          <w:marLeft w:val="720"/>
          <w:marRight w:val="0"/>
          <w:marTop w:val="115"/>
          <w:marBottom w:val="0"/>
          <w:divBdr>
            <w:top w:val="none" w:sz="0" w:space="0" w:color="auto"/>
            <w:left w:val="none" w:sz="0" w:space="0" w:color="auto"/>
            <w:bottom w:val="none" w:sz="0" w:space="0" w:color="auto"/>
            <w:right w:val="none" w:sz="0" w:space="0" w:color="auto"/>
          </w:divBdr>
        </w:div>
        <w:div w:id="1783841471">
          <w:marLeft w:val="720"/>
          <w:marRight w:val="0"/>
          <w:marTop w:val="115"/>
          <w:marBottom w:val="0"/>
          <w:divBdr>
            <w:top w:val="none" w:sz="0" w:space="0" w:color="auto"/>
            <w:left w:val="none" w:sz="0" w:space="0" w:color="auto"/>
            <w:bottom w:val="none" w:sz="0" w:space="0" w:color="auto"/>
            <w:right w:val="none" w:sz="0" w:space="0" w:color="auto"/>
          </w:divBdr>
        </w:div>
      </w:divsChild>
    </w:div>
    <w:div w:id="1118641463">
      <w:bodyDiv w:val="1"/>
      <w:marLeft w:val="0"/>
      <w:marRight w:val="0"/>
      <w:marTop w:val="0"/>
      <w:marBottom w:val="0"/>
      <w:divBdr>
        <w:top w:val="none" w:sz="0" w:space="0" w:color="auto"/>
        <w:left w:val="none" w:sz="0" w:space="0" w:color="auto"/>
        <w:bottom w:val="none" w:sz="0" w:space="0" w:color="auto"/>
        <w:right w:val="none" w:sz="0" w:space="0" w:color="auto"/>
      </w:divBdr>
    </w:div>
    <w:div w:id="1118719383">
      <w:bodyDiv w:val="1"/>
      <w:marLeft w:val="0"/>
      <w:marRight w:val="0"/>
      <w:marTop w:val="0"/>
      <w:marBottom w:val="0"/>
      <w:divBdr>
        <w:top w:val="none" w:sz="0" w:space="0" w:color="auto"/>
        <w:left w:val="none" w:sz="0" w:space="0" w:color="auto"/>
        <w:bottom w:val="none" w:sz="0" w:space="0" w:color="auto"/>
        <w:right w:val="none" w:sz="0" w:space="0" w:color="auto"/>
      </w:divBdr>
      <w:divsChild>
        <w:div w:id="1415206873">
          <w:marLeft w:val="720"/>
          <w:marRight w:val="0"/>
          <w:marTop w:val="0"/>
          <w:marBottom w:val="0"/>
          <w:divBdr>
            <w:top w:val="none" w:sz="0" w:space="0" w:color="auto"/>
            <w:left w:val="none" w:sz="0" w:space="0" w:color="auto"/>
            <w:bottom w:val="none" w:sz="0" w:space="0" w:color="auto"/>
            <w:right w:val="none" w:sz="0" w:space="0" w:color="auto"/>
          </w:divBdr>
        </w:div>
      </w:divsChild>
    </w:div>
    <w:div w:id="1122269616">
      <w:bodyDiv w:val="1"/>
      <w:marLeft w:val="0"/>
      <w:marRight w:val="0"/>
      <w:marTop w:val="0"/>
      <w:marBottom w:val="0"/>
      <w:divBdr>
        <w:top w:val="none" w:sz="0" w:space="0" w:color="auto"/>
        <w:left w:val="none" w:sz="0" w:space="0" w:color="auto"/>
        <w:bottom w:val="none" w:sz="0" w:space="0" w:color="auto"/>
        <w:right w:val="none" w:sz="0" w:space="0" w:color="auto"/>
      </w:divBdr>
      <w:divsChild>
        <w:div w:id="229467295">
          <w:marLeft w:val="806"/>
          <w:marRight w:val="0"/>
          <w:marTop w:val="0"/>
          <w:marBottom w:val="0"/>
          <w:divBdr>
            <w:top w:val="none" w:sz="0" w:space="0" w:color="auto"/>
            <w:left w:val="none" w:sz="0" w:space="0" w:color="auto"/>
            <w:bottom w:val="none" w:sz="0" w:space="0" w:color="auto"/>
            <w:right w:val="none" w:sz="0" w:space="0" w:color="auto"/>
          </w:divBdr>
        </w:div>
      </w:divsChild>
    </w:div>
    <w:div w:id="1127775876">
      <w:bodyDiv w:val="1"/>
      <w:marLeft w:val="0"/>
      <w:marRight w:val="0"/>
      <w:marTop w:val="0"/>
      <w:marBottom w:val="0"/>
      <w:divBdr>
        <w:top w:val="none" w:sz="0" w:space="0" w:color="auto"/>
        <w:left w:val="none" w:sz="0" w:space="0" w:color="auto"/>
        <w:bottom w:val="none" w:sz="0" w:space="0" w:color="auto"/>
        <w:right w:val="none" w:sz="0" w:space="0" w:color="auto"/>
      </w:divBdr>
      <w:divsChild>
        <w:div w:id="1574897930">
          <w:marLeft w:val="720"/>
          <w:marRight w:val="0"/>
          <w:marTop w:val="0"/>
          <w:marBottom w:val="0"/>
          <w:divBdr>
            <w:top w:val="none" w:sz="0" w:space="0" w:color="auto"/>
            <w:left w:val="none" w:sz="0" w:space="0" w:color="auto"/>
            <w:bottom w:val="none" w:sz="0" w:space="0" w:color="auto"/>
            <w:right w:val="none" w:sz="0" w:space="0" w:color="auto"/>
          </w:divBdr>
        </w:div>
      </w:divsChild>
    </w:div>
    <w:div w:id="1131747213">
      <w:bodyDiv w:val="1"/>
      <w:marLeft w:val="0"/>
      <w:marRight w:val="0"/>
      <w:marTop w:val="0"/>
      <w:marBottom w:val="0"/>
      <w:divBdr>
        <w:top w:val="none" w:sz="0" w:space="0" w:color="auto"/>
        <w:left w:val="none" w:sz="0" w:space="0" w:color="auto"/>
        <w:bottom w:val="none" w:sz="0" w:space="0" w:color="auto"/>
        <w:right w:val="none" w:sz="0" w:space="0" w:color="auto"/>
      </w:divBdr>
      <w:divsChild>
        <w:div w:id="77947586">
          <w:marLeft w:val="806"/>
          <w:marRight w:val="0"/>
          <w:marTop w:val="0"/>
          <w:marBottom w:val="0"/>
          <w:divBdr>
            <w:top w:val="none" w:sz="0" w:space="0" w:color="auto"/>
            <w:left w:val="none" w:sz="0" w:space="0" w:color="auto"/>
            <w:bottom w:val="none" w:sz="0" w:space="0" w:color="auto"/>
            <w:right w:val="none" w:sz="0" w:space="0" w:color="auto"/>
          </w:divBdr>
        </w:div>
      </w:divsChild>
    </w:div>
    <w:div w:id="1146511137">
      <w:bodyDiv w:val="1"/>
      <w:marLeft w:val="0"/>
      <w:marRight w:val="0"/>
      <w:marTop w:val="0"/>
      <w:marBottom w:val="0"/>
      <w:divBdr>
        <w:top w:val="none" w:sz="0" w:space="0" w:color="auto"/>
        <w:left w:val="none" w:sz="0" w:space="0" w:color="auto"/>
        <w:bottom w:val="none" w:sz="0" w:space="0" w:color="auto"/>
        <w:right w:val="none" w:sz="0" w:space="0" w:color="auto"/>
      </w:divBdr>
    </w:div>
    <w:div w:id="1150441626">
      <w:bodyDiv w:val="1"/>
      <w:marLeft w:val="0"/>
      <w:marRight w:val="0"/>
      <w:marTop w:val="0"/>
      <w:marBottom w:val="0"/>
      <w:divBdr>
        <w:top w:val="none" w:sz="0" w:space="0" w:color="auto"/>
        <w:left w:val="none" w:sz="0" w:space="0" w:color="auto"/>
        <w:bottom w:val="none" w:sz="0" w:space="0" w:color="auto"/>
        <w:right w:val="none" w:sz="0" w:space="0" w:color="auto"/>
      </w:divBdr>
    </w:div>
    <w:div w:id="1150557223">
      <w:bodyDiv w:val="1"/>
      <w:marLeft w:val="0"/>
      <w:marRight w:val="0"/>
      <w:marTop w:val="0"/>
      <w:marBottom w:val="0"/>
      <w:divBdr>
        <w:top w:val="none" w:sz="0" w:space="0" w:color="auto"/>
        <w:left w:val="none" w:sz="0" w:space="0" w:color="auto"/>
        <w:bottom w:val="none" w:sz="0" w:space="0" w:color="auto"/>
        <w:right w:val="none" w:sz="0" w:space="0" w:color="auto"/>
      </w:divBdr>
      <w:divsChild>
        <w:div w:id="1933931763">
          <w:marLeft w:val="720"/>
          <w:marRight w:val="0"/>
          <w:marTop w:val="0"/>
          <w:marBottom w:val="0"/>
          <w:divBdr>
            <w:top w:val="none" w:sz="0" w:space="0" w:color="auto"/>
            <w:left w:val="none" w:sz="0" w:space="0" w:color="auto"/>
            <w:bottom w:val="none" w:sz="0" w:space="0" w:color="auto"/>
            <w:right w:val="none" w:sz="0" w:space="0" w:color="auto"/>
          </w:divBdr>
        </w:div>
      </w:divsChild>
    </w:div>
    <w:div w:id="1155532028">
      <w:bodyDiv w:val="1"/>
      <w:marLeft w:val="0"/>
      <w:marRight w:val="0"/>
      <w:marTop w:val="0"/>
      <w:marBottom w:val="0"/>
      <w:divBdr>
        <w:top w:val="none" w:sz="0" w:space="0" w:color="auto"/>
        <w:left w:val="none" w:sz="0" w:space="0" w:color="auto"/>
        <w:bottom w:val="none" w:sz="0" w:space="0" w:color="auto"/>
        <w:right w:val="none" w:sz="0" w:space="0" w:color="auto"/>
      </w:divBdr>
      <w:divsChild>
        <w:div w:id="321930650">
          <w:marLeft w:val="806"/>
          <w:marRight w:val="0"/>
          <w:marTop w:val="0"/>
          <w:marBottom w:val="0"/>
          <w:divBdr>
            <w:top w:val="none" w:sz="0" w:space="0" w:color="auto"/>
            <w:left w:val="none" w:sz="0" w:space="0" w:color="auto"/>
            <w:bottom w:val="none" w:sz="0" w:space="0" w:color="auto"/>
            <w:right w:val="none" w:sz="0" w:space="0" w:color="auto"/>
          </w:divBdr>
        </w:div>
      </w:divsChild>
    </w:div>
    <w:div w:id="1157187420">
      <w:bodyDiv w:val="1"/>
      <w:marLeft w:val="0"/>
      <w:marRight w:val="0"/>
      <w:marTop w:val="0"/>
      <w:marBottom w:val="0"/>
      <w:divBdr>
        <w:top w:val="none" w:sz="0" w:space="0" w:color="auto"/>
        <w:left w:val="none" w:sz="0" w:space="0" w:color="auto"/>
        <w:bottom w:val="none" w:sz="0" w:space="0" w:color="auto"/>
        <w:right w:val="none" w:sz="0" w:space="0" w:color="auto"/>
      </w:divBdr>
      <w:divsChild>
        <w:div w:id="2065643359">
          <w:marLeft w:val="720"/>
          <w:marRight w:val="0"/>
          <w:marTop w:val="0"/>
          <w:marBottom w:val="0"/>
          <w:divBdr>
            <w:top w:val="none" w:sz="0" w:space="0" w:color="auto"/>
            <w:left w:val="none" w:sz="0" w:space="0" w:color="auto"/>
            <w:bottom w:val="none" w:sz="0" w:space="0" w:color="auto"/>
            <w:right w:val="none" w:sz="0" w:space="0" w:color="auto"/>
          </w:divBdr>
        </w:div>
      </w:divsChild>
    </w:div>
    <w:div w:id="1164470728">
      <w:bodyDiv w:val="1"/>
      <w:marLeft w:val="0"/>
      <w:marRight w:val="0"/>
      <w:marTop w:val="0"/>
      <w:marBottom w:val="0"/>
      <w:divBdr>
        <w:top w:val="none" w:sz="0" w:space="0" w:color="auto"/>
        <w:left w:val="none" w:sz="0" w:space="0" w:color="auto"/>
        <w:bottom w:val="none" w:sz="0" w:space="0" w:color="auto"/>
        <w:right w:val="none" w:sz="0" w:space="0" w:color="auto"/>
      </w:divBdr>
      <w:divsChild>
        <w:div w:id="1590430472">
          <w:marLeft w:val="720"/>
          <w:marRight w:val="0"/>
          <w:marTop w:val="0"/>
          <w:marBottom w:val="0"/>
          <w:divBdr>
            <w:top w:val="none" w:sz="0" w:space="0" w:color="auto"/>
            <w:left w:val="none" w:sz="0" w:space="0" w:color="auto"/>
            <w:bottom w:val="none" w:sz="0" w:space="0" w:color="auto"/>
            <w:right w:val="none" w:sz="0" w:space="0" w:color="auto"/>
          </w:divBdr>
        </w:div>
      </w:divsChild>
    </w:div>
    <w:div w:id="1164934160">
      <w:bodyDiv w:val="1"/>
      <w:marLeft w:val="0"/>
      <w:marRight w:val="0"/>
      <w:marTop w:val="0"/>
      <w:marBottom w:val="0"/>
      <w:divBdr>
        <w:top w:val="none" w:sz="0" w:space="0" w:color="auto"/>
        <w:left w:val="none" w:sz="0" w:space="0" w:color="auto"/>
        <w:bottom w:val="none" w:sz="0" w:space="0" w:color="auto"/>
        <w:right w:val="none" w:sz="0" w:space="0" w:color="auto"/>
      </w:divBdr>
      <w:divsChild>
        <w:div w:id="587929607">
          <w:marLeft w:val="720"/>
          <w:marRight w:val="0"/>
          <w:marTop w:val="0"/>
          <w:marBottom w:val="0"/>
          <w:divBdr>
            <w:top w:val="none" w:sz="0" w:space="0" w:color="auto"/>
            <w:left w:val="none" w:sz="0" w:space="0" w:color="auto"/>
            <w:bottom w:val="none" w:sz="0" w:space="0" w:color="auto"/>
            <w:right w:val="none" w:sz="0" w:space="0" w:color="auto"/>
          </w:divBdr>
        </w:div>
      </w:divsChild>
    </w:div>
    <w:div w:id="1166896767">
      <w:bodyDiv w:val="1"/>
      <w:marLeft w:val="0"/>
      <w:marRight w:val="0"/>
      <w:marTop w:val="0"/>
      <w:marBottom w:val="0"/>
      <w:divBdr>
        <w:top w:val="none" w:sz="0" w:space="0" w:color="auto"/>
        <w:left w:val="none" w:sz="0" w:space="0" w:color="auto"/>
        <w:bottom w:val="none" w:sz="0" w:space="0" w:color="auto"/>
        <w:right w:val="none" w:sz="0" w:space="0" w:color="auto"/>
      </w:divBdr>
      <w:divsChild>
        <w:div w:id="1141077219">
          <w:marLeft w:val="720"/>
          <w:marRight w:val="0"/>
          <w:marTop w:val="115"/>
          <w:marBottom w:val="0"/>
          <w:divBdr>
            <w:top w:val="none" w:sz="0" w:space="0" w:color="auto"/>
            <w:left w:val="none" w:sz="0" w:space="0" w:color="auto"/>
            <w:bottom w:val="none" w:sz="0" w:space="0" w:color="auto"/>
            <w:right w:val="none" w:sz="0" w:space="0" w:color="auto"/>
          </w:divBdr>
        </w:div>
      </w:divsChild>
    </w:div>
    <w:div w:id="1192651446">
      <w:bodyDiv w:val="1"/>
      <w:marLeft w:val="0"/>
      <w:marRight w:val="0"/>
      <w:marTop w:val="0"/>
      <w:marBottom w:val="0"/>
      <w:divBdr>
        <w:top w:val="none" w:sz="0" w:space="0" w:color="auto"/>
        <w:left w:val="none" w:sz="0" w:space="0" w:color="auto"/>
        <w:bottom w:val="none" w:sz="0" w:space="0" w:color="auto"/>
        <w:right w:val="none" w:sz="0" w:space="0" w:color="auto"/>
      </w:divBdr>
    </w:div>
    <w:div w:id="1193113160">
      <w:bodyDiv w:val="1"/>
      <w:marLeft w:val="0"/>
      <w:marRight w:val="0"/>
      <w:marTop w:val="0"/>
      <w:marBottom w:val="0"/>
      <w:divBdr>
        <w:top w:val="none" w:sz="0" w:space="0" w:color="auto"/>
        <w:left w:val="none" w:sz="0" w:space="0" w:color="auto"/>
        <w:bottom w:val="none" w:sz="0" w:space="0" w:color="auto"/>
        <w:right w:val="none" w:sz="0" w:space="0" w:color="auto"/>
      </w:divBdr>
      <w:divsChild>
        <w:div w:id="1519660666">
          <w:marLeft w:val="806"/>
          <w:marRight w:val="0"/>
          <w:marTop w:val="115"/>
          <w:marBottom w:val="0"/>
          <w:divBdr>
            <w:top w:val="none" w:sz="0" w:space="0" w:color="auto"/>
            <w:left w:val="none" w:sz="0" w:space="0" w:color="auto"/>
            <w:bottom w:val="none" w:sz="0" w:space="0" w:color="auto"/>
            <w:right w:val="none" w:sz="0" w:space="0" w:color="auto"/>
          </w:divBdr>
        </w:div>
        <w:div w:id="1045523222">
          <w:marLeft w:val="806"/>
          <w:marRight w:val="0"/>
          <w:marTop w:val="115"/>
          <w:marBottom w:val="0"/>
          <w:divBdr>
            <w:top w:val="none" w:sz="0" w:space="0" w:color="auto"/>
            <w:left w:val="none" w:sz="0" w:space="0" w:color="auto"/>
            <w:bottom w:val="none" w:sz="0" w:space="0" w:color="auto"/>
            <w:right w:val="none" w:sz="0" w:space="0" w:color="auto"/>
          </w:divBdr>
        </w:div>
      </w:divsChild>
    </w:div>
    <w:div w:id="1197307185">
      <w:bodyDiv w:val="1"/>
      <w:marLeft w:val="0"/>
      <w:marRight w:val="0"/>
      <w:marTop w:val="0"/>
      <w:marBottom w:val="0"/>
      <w:divBdr>
        <w:top w:val="none" w:sz="0" w:space="0" w:color="auto"/>
        <w:left w:val="none" w:sz="0" w:space="0" w:color="auto"/>
        <w:bottom w:val="none" w:sz="0" w:space="0" w:color="auto"/>
        <w:right w:val="none" w:sz="0" w:space="0" w:color="auto"/>
      </w:divBdr>
      <w:divsChild>
        <w:div w:id="448202191">
          <w:marLeft w:val="720"/>
          <w:marRight w:val="0"/>
          <w:marTop w:val="115"/>
          <w:marBottom w:val="0"/>
          <w:divBdr>
            <w:top w:val="none" w:sz="0" w:space="0" w:color="auto"/>
            <w:left w:val="none" w:sz="0" w:space="0" w:color="auto"/>
            <w:bottom w:val="none" w:sz="0" w:space="0" w:color="auto"/>
            <w:right w:val="none" w:sz="0" w:space="0" w:color="auto"/>
          </w:divBdr>
        </w:div>
        <w:div w:id="767963478">
          <w:marLeft w:val="720"/>
          <w:marRight w:val="0"/>
          <w:marTop w:val="115"/>
          <w:marBottom w:val="0"/>
          <w:divBdr>
            <w:top w:val="none" w:sz="0" w:space="0" w:color="auto"/>
            <w:left w:val="none" w:sz="0" w:space="0" w:color="auto"/>
            <w:bottom w:val="none" w:sz="0" w:space="0" w:color="auto"/>
            <w:right w:val="none" w:sz="0" w:space="0" w:color="auto"/>
          </w:divBdr>
        </w:div>
        <w:div w:id="842552312">
          <w:marLeft w:val="720"/>
          <w:marRight w:val="0"/>
          <w:marTop w:val="115"/>
          <w:marBottom w:val="0"/>
          <w:divBdr>
            <w:top w:val="none" w:sz="0" w:space="0" w:color="auto"/>
            <w:left w:val="none" w:sz="0" w:space="0" w:color="auto"/>
            <w:bottom w:val="none" w:sz="0" w:space="0" w:color="auto"/>
            <w:right w:val="none" w:sz="0" w:space="0" w:color="auto"/>
          </w:divBdr>
        </w:div>
        <w:div w:id="1523981902">
          <w:marLeft w:val="720"/>
          <w:marRight w:val="0"/>
          <w:marTop w:val="115"/>
          <w:marBottom w:val="0"/>
          <w:divBdr>
            <w:top w:val="none" w:sz="0" w:space="0" w:color="auto"/>
            <w:left w:val="none" w:sz="0" w:space="0" w:color="auto"/>
            <w:bottom w:val="none" w:sz="0" w:space="0" w:color="auto"/>
            <w:right w:val="none" w:sz="0" w:space="0" w:color="auto"/>
          </w:divBdr>
        </w:div>
        <w:div w:id="1548835571">
          <w:marLeft w:val="720"/>
          <w:marRight w:val="0"/>
          <w:marTop w:val="115"/>
          <w:marBottom w:val="0"/>
          <w:divBdr>
            <w:top w:val="none" w:sz="0" w:space="0" w:color="auto"/>
            <w:left w:val="none" w:sz="0" w:space="0" w:color="auto"/>
            <w:bottom w:val="none" w:sz="0" w:space="0" w:color="auto"/>
            <w:right w:val="none" w:sz="0" w:space="0" w:color="auto"/>
          </w:divBdr>
        </w:div>
        <w:div w:id="1826436660">
          <w:marLeft w:val="720"/>
          <w:marRight w:val="0"/>
          <w:marTop w:val="115"/>
          <w:marBottom w:val="0"/>
          <w:divBdr>
            <w:top w:val="none" w:sz="0" w:space="0" w:color="auto"/>
            <w:left w:val="none" w:sz="0" w:space="0" w:color="auto"/>
            <w:bottom w:val="none" w:sz="0" w:space="0" w:color="auto"/>
            <w:right w:val="none" w:sz="0" w:space="0" w:color="auto"/>
          </w:divBdr>
        </w:div>
      </w:divsChild>
    </w:div>
    <w:div w:id="1200245563">
      <w:bodyDiv w:val="1"/>
      <w:marLeft w:val="0"/>
      <w:marRight w:val="0"/>
      <w:marTop w:val="0"/>
      <w:marBottom w:val="0"/>
      <w:divBdr>
        <w:top w:val="none" w:sz="0" w:space="0" w:color="auto"/>
        <w:left w:val="none" w:sz="0" w:space="0" w:color="auto"/>
        <w:bottom w:val="none" w:sz="0" w:space="0" w:color="auto"/>
        <w:right w:val="none" w:sz="0" w:space="0" w:color="auto"/>
      </w:divBdr>
      <w:divsChild>
        <w:div w:id="1932396877">
          <w:marLeft w:val="720"/>
          <w:marRight w:val="0"/>
          <w:marTop w:val="0"/>
          <w:marBottom w:val="0"/>
          <w:divBdr>
            <w:top w:val="none" w:sz="0" w:space="0" w:color="auto"/>
            <w:left w:val="none" w:sz="0" w:space="0" w:color="auto"/>
            <w:bottom w:val="none" w:sz="0" w:space="0" w:color="auto"/>
            <w:right w:val="none" w:sz="0" w:space="0" w:color="auto"/>
          </w:divBdr>
        </w:div>
      </w:divsChild>
    </w:div>
    <w:div w:id="1200819565">
      <w:bodyDiv w:val="1"/>
      <w:marLeft w:val="0"/>
      <w:marRight w:val="0"/>
      <w:marTop w:val="0"/>
      <w:marBottom w:val="0"/>
      <w:divBdr>
        <w:top w:val="none" w:sz="0" w:space="0" w:color="auto"/>
        <w:left w:val="none" w:sz="0" w:space="0" w:color="auto"/>
        <w:bottom w:val="none" w:sz="0" w:space="0" w:color="auto"/>
        <w:right w:val="none" w:sz="0" w:space="0" w:color="auto"/>
      </w:divBdr>
    </w:div>
    <w:div w:id="1205286211">
      <w:bodyDiv w:val="1"/>
      <w:marLeft w:val="0"/>
      <w:marRight w:val="0"/>
      <w:marTop w:val="0"/>
      <w:marBottom w:val="0"/>
      <w:divBdr>
        <w:top w:val="none" w:sz="0" w:space="0" w:color="auto"/>
        <w:left w:val="none" w:sz="0" w:space="0" w:color="auto"/>
        <w:bottom w:val="none" w:sz="0" w:space="0" w:color="auto"/>
        <w:right w:val="none" w:sz="0" w:space="0" w:color="auto"/>
      </w:divBdr>
      <w:divsChild>
        <w:div w:id="686710614">
          <w:marLeft w:val="720"/>
          <w:marRight w:val="0"/>
          <w:marTop w:val="115"/>
          <w:marBottom w:val="0"/>
          <w:divBdr>
            <w:top w:val="none" w:sz="0" w:space="0" w:color="auto"/>
            <w:left w:val="none" w:sz="0" w:space="0" w:color="auto"/>
            <w:bottom w:val="none" w:sz="0" w:space="0" w:color="auto"/>
            <w:right w:val="none" w:sz="0" w:space="0" w:color="auto"/>
          </w:divBdr>
        </w:div>
        <w:div w:id="1315376701">
          <w:marLeft w:val="720"/>
          <w:marRight w:val="0"/>
          <w:marTop w:val="115"/>
          <w:marBottom w:val="0"/>
          <w:divBdr>
            <w:top w:val="none" w:sz="0" w:space="0" w:color="auto"/>
            <w:left w:val="none" w:sz="0" w:space="0" w:color="auto"/>
            <w:bottom w:val="none" w:sz="0" w:space="0" w:color="auto"/>
            <w:right w:val="none" w:sz="0" w:space="0" w:color="auto"/>
          </w:divBdr>
        </w:div>
      </w:divsChild>
    </w:div>
    <w:div w:id="1218398090">
      <w:bodyDiv w:val="1"/>
      <w:marLeft w:val="0"/>
      <w:marRight w:val="0"/>
      <w:marTop w:val="0"/>
      <w:marBottom w:val="0"/>
      <w:divBdr>
        <w:top w:val="none" w:sz="0" w:space="0" w:color="auto"/>
        <w:left w:val="none" w:sz="0" w:space="0" w:color="auto"/>
        <w:bottom w:val="none" w:sz="0" w:space="0" w:color="auto"/>
        <w:right w:val="none" w:sz="0" w:space="0" w:color="auto"/>
      </w:divBdr>
    </w:div>
    <w:div w:id="1224291092">
      <w:bodyDiv w:val="1"/>
      <w:marLeft w:val="0"/>
      <w:marRight w:val="0"/>
      <w:marTop w:val="0"/>
      <w:marBottom w:val="0"/>
      <w:divBdr>
        <w:top w:val="none" w:sz="0" w:space="0" w:color="auto"/>
        <w:left w:val="none" w:sz="0" w:space="0" w:color="auto"/>
        <w:bottom w:val="none" w:sz="0" w:space="0" w:color="auto"/>
        <w:right w:val="none" w:sz="0" w:space="0" w:color="auto"/>
      </w:divBdr>
    </w:div>
    <w:div w:id="1232421465">
      <w:bodyDiv w:val="1"/>
      <w:marLeft w:val="0"/>
      <w:marRight w:val="0"/>
      <w:marTop w:val="0"/>
      <w:marBottom w:val="0"/>
      <w:divBdr>
        <w:top w:val="none" w:sz="0" w:space="0" w:color="auto"/>
        <w:left w:val="none" w:sz="0" w:space="0" w:color="auto"/>
        <w:bottom w:val="none" w:sz="0" w:space="0" w:color="auto"/>
        <w:right w:val="none" w:sz="0" w:space="0" w:color="auto"/>
      </w:divBdr>
      <w:divsChild>
        <w:div w:id="414398560">
          <w:marLeft w:val="720"/>
          <w:marRight w:val="0"/>
          <w:marTop w:val="115"/>
          <w:marBottom w:val="0"/>
          <w:divBdr>
            <w:top w:val="none" w:sz="0" w:space="0" w:color="auto"/>
            <w:left w:val="none" w:sz="0" w:space="0" w:color="auto"/>
            <w:bottom w:val="none" w:sz="0" w:space="0" w:color="auto"/>
            <w:right w:val="none" w:sz="0" w:space="0" w:color="auto"/>
          </w:divBdr>
        </w:div>
        <w:div w:id="1779789073">
          <w:marLeft w:val="720"/>
          <w:marRight w:val="0"/>
          <w:marTop w:val="115"/>
          <w:marBottom w:val="0"/>
          <w:divBdr>
            <w:top w:val="none" w:sz="0" w:space="0" w:color="auto"/>
            <w:left w:val="none" w:sz="0" w:space="0" w:color="auto"/>
            <w:bottom w:val="none" w:sz="0" w:space="0" w:color="auto"/>
            <w:right w:val="none" w:sz="0" w:space="0" w:color="auto"/>
          </w:divBdr>
        </w:div>
      </w:divsChild>
    </w:div>
    <w:div w:id="1237084864">
      <w:bodyDiv w:val="1"/>
      <w:marLeft w:val="0"/>
      <w:marRight w:val="0"/>
      <w:marTop w:val="0"/>
      <w:marBottom w:val="0"/>
      <w:divBdr>
        <w:top w:val="none" w:sz="0" w:space="0" w:color="auto"/>
        <w:left w:val="none" w:sz="0" w:space="0" w:color="auto"/>
        <w:bottom w:val="none" w:sz="0" w:space="0" w:color="auto"/>
        <w:right w:val="none" w:sz="0" w:space="0" w:color="auto"/>
      </w:divBdr>
      <w:divsChild>
        <w:div w:id="1791706112">
          <w:marLeft w:val="720"/>
          <w:marRight w:val="0"/>
          <w:marTop w:val="115"/>
          <w:marBottom w:val="0"/>
          <w:divBdr>
            <w:top w:val="none" w:sz="0" w:space="0" w:color="auto"/>
            <w:left w:val="none" w:sz="0" w:space="0" w:color="auto"/>
            <w:bottom w:val="none" w:sz="0" w:space="0" w:color="auto"/>
            <w:right w:val="none" w:sz="0" w:space="0" w:color="auto"/>
          </w:divBdr>
        </w:div>
      </w:divsChild>
    </w:div>
    <w:div w:id="1248421146">
      <w:bodyDiv w:val="1"/>
      <w:marLeft w:val="0"/>
      <w:marRight w:val="0"/>
      <w:marTop w:val="0"/>
      <w:marBottom w:val="0"/>
      <w:divBdr>
        <w:top w:val="none" w:sz="0" w:space="0" w:color="auto"/>
        <w:left w:val="none" w:sz="0" w:space="0" w:color="auto"/>
        <w:bottom w:val="none" w:sz="0" w:space="0" w:color="auto"/>
        <w:right w:val="none" w:sz="0" w:space="0" w:color="auto"/>
      </w:divBdr>
    </w:div>
    <w:div w:id="1257131385">
      <w:bodyDiv w:val="1"/>
      <w:marLeft w:val="0"/>
      <w:marRight w:val="0"/>
      <w:marTop w:val="0"/>
      <w:marBottom w:val="0"/>
      <w:divBdr>
        <w:top w:val="none" w:sz="0" w:space="0" w:color="auto"/>
        <w:left w:val="none" w:sz="0" w:space="0" w:color="auto"/>
        <w:bottom w:val="none" w:sz="0" w:space="0" w:color="auto"/>
        <w:right w:val="none" w:sz="0" w:space="0" w:color="auto"/>
      </w:divBdr>
    </w:div>
    <w:div w:id="1260411986">
      <w:bodyDiv w:val="1"/>
      <w:marLeft w:val="0"/>
      <w:marRight w:val="0"/>
      <w:marTop w:val="0"/>
      <w:marBottom w:val="0"/>
      <w:divBdr>
        <w:top w:val="none" w:sz="0" w:space="0" w:color="auto"/>
        <w:left w:val="none" w:sz="0" w:space="0" w:color="auto"/>
        <w:bottom w:val="none" w:sz="0" w:space="0" w:color="auto"/>
        <w:right w:val="none" w:sz="0" w:space="0" w:color="auto"/>
      </w:divBdr>
      <w:divsChild>
        <w:div w:id="1007292566">
          <w:marLeft w:val="720"/>
          <w:marRight w:val="0"/>
          <w:marTop w:val="0"/>
          <w:marBottom w:val="0"/>
          <w:divBdr>
            <w:top w:val="none" w:sz="0" w:space="0" w:color="auto"/>
            <w:left w:val="none" w:sz="0" w:space="0" w:color="auto"/>
            <w:bottom w:val="none" w:sz="0" w:space="0" w:color="auto"/>
            <w:right w:val="none" w:sz="0" w:space="0" w:color="auto"/>
          </w:divBdr>
        </w:div>
      </w:divsChild>
    </w:div>
    <w:div w:id="1262566170">
      <w:bodyDiv w:val="1"/>
      <w:marLeft w:val="0"/>
      <w:marRight w:val="0"/>
      <w:marTop w:val="0"/>
      <w:marBottom w:val="0"/>
      <w:divBdr>
        <w:top w:val="none" w:sz="0" w:space="0" w:color="auto"/>
        <w:left w:val="none" w:sz="0" w:space="0" w:color="auto"/>
        <w:bottom w:val="none" w:sz="0" w:space="0" w:color="auto"/>
        <w:right w:val="none" w:sz="0" w:space="0" w:color="auto"/>
      </w:divBdr>
    </w:div>
    <w:div w:id="1270431842">
      <w:bodyDiv w:val="1"/>
      <w:marLeft w:val="0"/>
      <w:marRight w:val="0"/>
      <w:marTop w:val="0"/>
      <w:marBottom w:val="0"/>
      <w:divBdr>
        <w:top w:val="none" w:sz="0" w:space="0" w:color="auto"/>
        <w:left w:val="none" w:sz="0" w:space="0" w:color="auto"/>
        <w:bottom w:val="none" w:sz="0" w:space="0" w:color="auto"/>
        <w:right w:val="none" w:sz="0" w:space="0" w:color="auto"/>
      </w:divBdr>
    </w:div>
    <w:div w:id="1271477185">
      <w:bodyDiv w:val="1"/>
      <w:marLeft w:val="0"/>
      <w:marRight w:val="0"/>
      <w:marTop w:val="0"/>
      <w:marBottom w:val="0"/>
      <w:divBdr>
        <w:top w:val="none" w:sz="0" w:space="0" w:color="auto"/>
        <w:left w:val="none" w:sz="0" w:space="0" w:color="auto"/>
        <w:bottom w:val="none" w:sz="0" w:space="0" w:color="auto"/>
        <w:right w:val="none" w:sz="0" w:space="0" w:color="auto"/>
      </w:divBdr>
    </w:div>
    <w:div w:id="1284312725">
      <w:bodyDiv w:val="1"/>
      <w:marLeft w:val="0"/>
      <w:marRight w:val="0"/>
      <w:marTop w:val="0"/>
      <w:marBottom w:val="0"/>
      <w:divBdr>
        <w:top w:val="none" w:sz="0" w:space="0" w:color="auto"/>
        <w:left w:val="none" w:sz="0" w:space="0" w:color="auto"/>
        <w:bottom w:val="none" w:sz="0" w:space="0" w:color="auto"/>
        <w:right w:val="none" w:sz="0" w:space="0" w:color="auto"/>
      </w:divBdr>
    </w:div>
    <w:div w:id="1291863607">
      <w:bodyDiv w:val="1"/>
      <w:marLeft w:val="0"/>
      <w:marRight w:val="0"/>
      <w:marTop w:val="0"/>
      <w:marBottom w:val="0"/>
      <w:divBdr>
        <w:top w:val="none" w:sz="0" w:space="0" w:color="auto"/>
        <w:left w:val="none" w:sz="0" w:space="0" w:color="auto"/>
        <w:bottom w:val="none" w:sz="0" w:space="0" w:color="auto"/>
        <w:right w:val="none" w:sz="0" w:space="0" w:color="auto"/>
      </w:divBdr>
      <w:divsChild>
        <w:div w:id="687022691">
          <w:marLeft w:val="720"/>
          <w:marRight w:val="0"/>
          <w:marTop w:val="0"/>
          <w:marBottom w:val="0"/>
          <w:divBdr>
            <w:top w:val="none" w:sz="0" w:space="0" w:color="auto"/>
            <w:left w:val="none" w:sz="0" w:space="0" w:color="auto"/>
            <w:bottom w:val="none" w:sz="0" w:space="0" w:color="auto"/>
            <w:right w:val="none" w:sz="0" w:space="0" w:color="auto"/>
          </w:divBdr>
        </w:div>
      </w:divsChild>
    </w:div>
    <w:div w:id="1297032150">
      <w:bodyDiv w:val="1"/>
      <w:marLeft w:val="0"/>
      <w:marRight w:val="0"/>
      <w:marTop w:val="0"/>
      <w:marBottom w:val="0"/>
      <w:divBdr>
        <w:top w:val="none" w:sz="0" w:space="0" w:color="auto"/>
        <w:left w:val="none" w:sz="0" w:space="0" w:color="auto"/>
        <w:bottom w:val="none" w:sz="0" w:space="0" w:color="auto"/>
        <w:right w:val="none" w:sz="0" w:space="0" w:color="auto"/>
      </w:divBdr>
      <w:divsChild>
        <w:div w:id="2142841477">
          <w:marLeft w:val="720"/>
          <w:marRight w:val="0"/>
          <w:marTop w:val="0"/>
          <w:marBottom w:val="0"/>
          <w:divBdr>
            <w:top w:val="none" w:sz="0" w:space="0" w:color="auto"/>
            <w:left w:val="none" w:sz="0" w:space="0" w:color="auto"/>
            <w:bottom w:val="none" w:sz="0" w:space="0" w:color="auto"/>
            <w:right w:val="none" w:sz="0" w:space="0" w:color="auto"/>
          </w:divBdr>
        </w:div>
        <w:div w:id="833378065">
          <w:marLeft w:val="720"/>
          <w:marRight w:val="0"/>
          <w:marTop w:val="0"/>
          <w:marBottom w:val="0"/>
          <w:divBdr>
            <w:top w:val="none" w:sz="0" w:space="0" w:color="auto"/>
            <w:left w:val="none" w:sz="0" w:space="0" w:color="auto"/>
            <w:bottom w:val="none" w:sz="0" w:space="0" w:color="auto"/>
            <w:right w:val="none" w:sz="0" w:space="0" w:color="auto"/>
          </w:divBdr>
        </w:div>
        <w:div w:id="1601521831">
          <w:marLeft w:val="720"/>
          <w:marRight w:val="0"/>
          <w:marTop w:val="0"/>
          <w:marBottom w:val="0"/>
          <w:divBdr>
            <w:top w:val="none" w:sz="0" w:space="0" w:color="auto"/>
            <w:left w:val="none" w:sz="0" w:space="0" w:color="auto"/>
            <w:bottom w:val="none" w:sz="0" w:space="0" w:color="auto"/>
            <w:right w:val="none" w:sz="0" w:space="0" w:color="auto"/>
          </w:divBdr>
        </w:div>
      </w:divsChild>
    </w:div>
    <w:div w:id="1297298931">
      <w:bodyDiv w:val="1"/>
      <w:marLeft w:val="0"/>
      <w:marRight w:val="0"/>
      <w:marTop w:val="0"/>
      <w:marBottom w:val="0"/>
      <w:divBdr>
        <w:top w:val="none" w:sz="0" w:space="0" w:color="auto"/>
        <w:left w:val="none" w:sz="0" w:space="0" w:color="auto"/>
        <w:bottom w:val="none" w:sz="0" w:space="0" w:color="auto"/>
        <w:right w:val="none" w:sz="0" w:space="0" w:color="auto"/>
      </w:divBdr>
    </w:div>
    <w:div w:id="1297370437">
      <w:bodyDiv w:val="1"/>
      <w:marLeft w:val="0"/>
      <w:marRight w:val="0"/>
      <w:marTop w:val="0"/>
      <w:marBottom w:val="0"/>
      <w:divBdr>
        <w:top w:val="none" w:sz="0" w:space="0" w:color="auto"/>
        <w:left w:val="none" w:sz="0" w:space="0" w:color="auto"/>
        <w:bottom w:val="none" w:sz="0" w:space="0" w:color="auto"/>
        <w:right w:val="none" w:sz="0" w:space="0" w:color="auto"/>
      </w:divBdr>
      <w:divsChild>
        <w:div w:id="105580767">
          <w:marLeft w:val="720"/>
          <w:marRight w:val="0"/>
          <w:marTop w:val="0"/>
          <w:marBottom w:val="0"/>
          <w:divBdr>
            <w:top w:val="none" w:sz="0" w:space="0" w:color="auto"/>
            <w:left w:val="none" w:sz="0" w:space="0" w:color="auto"/>
            <w:bottom w:val="none" w:sz="0" w:space="0" w:color="auto"/>
            <w:right w:val="none" w:sz="0" w:space="0" w:color="auto"/>
          </w:divBdr>
        </w:div>
      </w:divsChild>
    </w:div>
    <w:div w:id="1300913106">
      <w:bodyDiv w:val="1"/>
      <w:marLeft w:val="0"/>
      <w:marRight w:val="0"/>
      <w:marTop w:val="0"/>
      <w:marBottom w:val="0"/>
      <w:divBdr>
        <w:top w:val="none" w:sz="0" w:space="0" w:color="auto"/>
        <w:left w:val="none" w:sz="0" w:space="0" w:color="auto"/>
        <w:bottom w:val="none" w:sz="0" w:space="0" w:color="auto"/>
        <w:right w:val="none" w:sz="0" w:space="0" w:color="auto"/>
      </w:divBdr>
    </w:div>
    <w:div w:id="1303079655">
      <w:bodyDiv w:val="1"/>
      <w:marLeft w:val="0"/>
      <w:marRight w:val="0"/>
      <w:marTop w:val="0"/>
      <w:marBottom w:val="0"/>
      <w:divBdr>
        <w:top w:val="none" w:sz="0" w:space="0" w:color="auto"/>
        <w:left w:val="none" w:sz="0" w:space="0" w:color="auto"/>
        <w:bottom w:val="none" w:sz="0" w:space="0" w:color="auto"/>
        <w:right w:val="none" w:sz="0" w:space="0" w:color="auto"/>
      </w:divBdr>
    </w:div>
    <w:div w:id="1305501739">
      <w:bodyDiv w:val="1"/>
      <w:marLeft w:val="0"/>
      <w:marRight w:val="0"/>
      <w:marTop w:val="0"/>
      <w:marBottom w:val="0"/>
      <w:divBdr>
        <w:top w:val="none" w:sz="0" w:space="0" w:color="auto"/>
        <w:left w:val="none" w:sz="0" w:space="0" w:color="auto"/>
        <w:bottom w:val="none" w:sz="0" w:space="0" w:color="auto"/>
        <w:right w:val="none" w:sz="0" w:space="0" w:color="auto"/>
      </w:divBdr>
    </w:div>
    <w:div w:id="1311980895">
      <w:bodyDiv w:val="1"/>
      <w:marLeft w:val="0"/>
      <w:marRight w:val="0"/>
      <w:marTop w:val="0"/>
      <w:marBottom w:val="0"/>
      <w:divBdr>
        <w:top w:val="none" w:sz="0" w:space="0" w:color="auto"/>
        <w:left w:val="none" w:sz="0" w:space="0" w:color="auto"/>
        <w:bottom w:val="none" w:sz="0" w:space="0" w:color="auto"/>
        <w:right w:val="none" w:sz="0" w:space="0" w:color="auto"/>
      </w:divBdr>
      <w:divsChild>
        <w:div w:id="951203639">
          <w:marLeft w:val="720"/>
          <w:marRight w:val="0"/>
          <w:marTop w:val="115"/>
          <w:marBottom w:val="0"/>
          <w:divBdr>
            <w:top w:val="none" w:sz="0" w:space="0" w:color="auto"/>
            <w:left w:val="none" w:sz="0" w:space="0" w:color="auto"/>
            <w:bottom w:val="none" w:sz="0" w:space="0" w:color="auto"/>
            <w:right w:val="none" w:sz="0" w:space="0" w:color="auto"/>
          </w:divBdr>
        </w:div>
        <w:div w:id="1214467184">
          <w:marLeft w:val="720"/>
          <w:marRight w:val="0"/>
          <w:marTop w:val="115"/>
          <w:marBottom w:val="0"/>
          <w:divBdr>
            <w:top w:val="none" w:sz="0" w:space="0" w:color="auto"/>
            <w:left w:val="none" w:sz="0" w:space="0" w:color="auto"/>
            <w:bottom w:val="none" w:sz="0" w:space="0" w:color="auto"/>
            <w:right w:val="none" w:sz="0" w:space="0" w:color="auto"/>
          </w:divBdr>
        </w:div>
        <w:div w:id="1670255366">
          <w:marLeft w:val="720"/>
          <w:marRight w:val="0"/>
          <w:marTop w:val="115"/>
          <w:marBottom w:val="0"/>
          <w:divBdr>
            <w:top w:val="none" w:sz="0" w:space="0" w:color="auto"/>
            <w:left w:val="none" w:sz="0" w:space="0" w:color="auto"/>
            <w:bottom w:val="none" w:sz="0" w:space="0" w:color="auto"/>
            <w:right w:val="none" w:sz="0" w:space="0" w:color="auto"/>
          </w:divBdr>
        </w:div>
      </w:divsChild>
    </w:div>
    <w:div w:id="1317219570">
      <w:bodyDiv w:val="1"/>
      <w:marLeft w:val="0"/>
      <w:marRight w:val="0"/>
      <w:marTop w:val="0"/>
      <w:marBottom w:val="0"/>
      <w:divBdr>
        <w:top w:val="none" w:sz="0" w:space="0" w:color="auto"/>
        <w:left w:val="none" w:sz="0" w:space="0" w:color="auto"/>
        <w:bottom w:val="none" w:sz="0" w:space="0" w:color="auto"/>
        <w:right w:val="none" w:sz="0" w:space="0" w:color="auto"/>
      </w:divBdr>
    </w:div>
    <w:div w:id="1319335413">
      <w:bodyDiv w:val="1"/>
      <w:marLeft w:val="0"/>
      <w:marRight w:val="0"/>
      <w:marTop w:val="0"/>
      <w:marBottom w:val="0"/>
      <w:divBdr>
        <w:top w:val="none" w:sz="0" w:space="0" w:color="auto"/>
        <w:left w:val="none" w:sz="0" w:space="0" w:color="auto"/>
        <w:bottom w:val="none" w:sz="0" w:space="0" w:color="auto"/>
        <w:right w:val="none" w:sz="0" w:space="0" w:color="auto"/>
      </w:divBdr>
      <w:divsChild>
        <w:div w:id="823283329">
          <w:marLeft w:val="720"/>
          <w:marRight w:val="0"/>
          <w:marTop w:val="0"/>
          <w:marBottom w:val="0"/>
          <w:divBdr>
            <w:top w:val="none" w:sz="0" w:space="0" w:color="auto"/>
            <w:left w:val="none" w:sz="0" w:space="0" w:color="auto"/>
            <w:bottom w:val="none" w:sz="0" w:space="0" w:color="auto"/>
            <w:right w:val="none" w:sz="0" w:space="0" w:color="auto"/>
          </w:divBdr>
        </w:div>
      </w:divsChild>
    </w:div>
    <w:div w:id="1332291580">
      <w:bodyDiv w:val="1"/>
      <w:marLeft w:val="0"/>
      <w:marRight w:val="0"/>
      <w:marTop w:val="0"/>
      <w:marBottom w:val="0"/>
      <w:divBdr>
        <w:top w:val="none" w:sz="0" w:space="0" w:color="auto"/>
        <w:left w:val="none" w:sz="0" w:space="0" w:color="auto"/>
        <w:bottom w:val="none" w:sz="0" w:space="0" w:color="auto"/>
        <w:right w:val="none" w:sz="0" w:space="0" w:color="auto"/>
      </w:divBdr>
    </w:div>
    <w:div w:id="1334457355">
      <w:bodyDiv w:val="1"/>
      <w:marLeft w:val="0"/>
      <w:marRight w:val="0"/>
      <w:marTop w:val="0"/>
      <w:marBottom w:val="0"/>
      <w:divBdr>
        <w:top w:val="none" w:sz="0" w:space="0" w:color="auto"/>
        <w:left w:val="none" w:sz="0" w:space="0" w:color="auto"/>
        <w:bottom w:val="none" w:sz="0" w:space="0" w:color="auto"/>
        <w:right w:val="none" w:sz="0" w:space="0" w:color="auto"/>
      </w:divBdr>
      <w:divsChild>
        <w:div w:id="1589384005">
          <w:marLeft w:val="720"/>
          <w:marRight w:val="0"/>
          <w:marTop w:val="0"/>
          <w:marBottom w:val="0"/>
          <w:divBdr>
            <w:top w:val="none" w:sz="0" w:space="0" w:color="auto"/>
            <w:left w:val="none" w:sz="0" w:space="0" w:color="auto"/>
            <w:bottom w:val="none" w:sz="0" w:space="0" w:color="auto"/>
            <w:right w:val="none" w:sz="0" w:space="0" w:color="auto"/>
          </w:divBdr>
        </w:div>
      </w:divsChild>
    </w:div>
    <w:div w:id="1343170362">
      <w:bodyDiv w:val="1"/>
      <w:marLeft w:val="0"/>
      <w:marRight w:val="0"/>
      <w:marTop w:val="0"/>
      <w:marBottom w:val="0"/>
      <w:divBdr>
        <w:top w:val="none" w:sz="0" w:space="0" w:color="auto"/>
        <w:left w:val="none" w:sz="0" w:space="0" w:color="auto"/>
        <w:bottom w:val="none" w:sz="0" w:space="0" w:color="auto"/>
        <w:right w:val="none" w:sz="0" w:space="0" w:color="auto"/>
      </w:divBdr>
      <w:divsChild>
        <w:div w:id="1885367599">
          <w:marLeft w:val="806"/>
          <w:marRight w:val="0"/>
          <w:marTop w:val="0"/>
          <w:marBottom w:val="0"/>
          <w:divBdr>
            <w:top w:val="none" w:sz="0" w:space="0" w:color="auto"/>
            <w:left w:val="none" w:sz="0" w:space="0" w:color="auto"/>
            <w:bottom w:val="none" w:sz="0" w:space="0" w:color="auto"/>
            <w:right w:val="none" w:sz="0" w:space="0" w:color="auto"/>
          </w:divBdr>
        </w:div>
      </w:divsChild>
    </w:div>
    <w:div w:id="1347756333">
      <w:bodyDiv w:val="1"/>
      <w:marLeft w:val="0"/>
      <w:marRight w:val="0"/>
      <w:marTop w:val="0"/>
      <w:marBottom w:val="0"/>
      <w:divBdr>
        <w:top w:val="none" w:sz="0" w:space="0" w:color="auto"/>
        <w:left w:val="none" w:sz="0" w:space="0" w:color="auto"/>
        <w:bottom w:val="none" w:sz="0" w:space="0" w:color="auto"/>
        <w:right w:val="none" w:sz="0" w:space="0" w:color="auto"/>
      </w:divBdr>
    </w:div>
    <w:div w:id="1350449199">
      <w:bodyDiv w:val="1"/>
      <w:marLeft w:val="0"/>
      <w:marRight w:val="0"/>
      <w:marTop w:val="0"/>
      <w:marBottom w:val="0"/>
      <w:divBdr>
        <w:top w:val="none" w:sz="0" w:space="0" w:color="auto"/>
        <w:left w:val="none" w:sz="0" w:space="0" w:color="auto"/>
        <w:bottom w:val="none" w:sz="0" w:space="0" w:color="auto"/>
        <w:right w:val="none" w:sz="0" w:space="0" w:color="auto"/>
      </w:divBdr>
    </w:div>
    <w:div w:id="1353410549">
      <w:bodyDiv w:val="1"/>
      <w:marLeft w:val="0"/>
      <w:marRight w:val="0"/>
      <w:marTop w:val="0"/>
      <w:marBottom w:val="0"/>
      <w:divBdr>
        <w:top w:val="none" w:sz="0" w:space="0" w:color="auto"/>
        <w:left w:val="none" w:sz="0" w:space="0" w:color="auto"/>
        <w:bottom w:val="none" w:sz="0" w:space="0" w:color="auto"/>
        <w:right w:val="none" w:sz="0" w:space="0" w:color="auto"/>
      </w:divBdr>
    </w:div>
    <w:div w:id="1368095437">
      <w:bodyDiv w:val="1"/>
      <w:marLeft w:val="0"/>
      <w:marRight w:val="0"/>
      <w:marTop w:val="0"/>
      <w:marBottom w:val="0"/>
      <w:divBdr>
        <w:top w:val="none" w:sz="0" w:space="0" w:color="auto"/>
        <w:left w:val="none" w:sz="0" w:space="0" w:color="auto"/>
        <w:bottom w:val="none" w:sz="0" w:space="0" w:color="auto"/>
        <w:right w:val="none" w:sz="0" w:space="0" w:color="auto"/>
      </w:divBdr>
      <w:divsChild>
        <w:div w:id="1277565299">
          <w:marLeft w:val="720"/>
          <w:marRight w:val="0"/>
          <w:marTop w:val="115"/>
          <w:marBottom w:val="0"/>
          <w:divBdr>
            <w:top w:val="none" w:sz="0" w:space="0" w:color="auto"/>
            <w:left w:val="none" w:sz="0" w:space="0" w:color="auto"/>
            <w:bottom w:val="none" w:sz="0" w:space="0" w:color="auto"/>
            <w:right w:val="none" w:sz="0" w:space="0" w:color="auto"/>
          </w:divBdr>
        </w:div>
      </w:divsChild>
    </w:div>
    <w:div w:id="1370954436">
      <w:bodyDiv w:val="1"/>
      <w:marLeft w:val="0"/>
      <w:marRight w:val="0"/>
      <w:marTop w:val="0"/>
      <w:marBottom w:val="0"/>
      <w:divBdr>
        <w:top w:val="none" w:sz="0" w:space="0" w:color="auto"/>
        <w:left w:val="none" w:sz="0" w:space="0" w:color="auto"/>
        <w:bottom w:val="none" w:sz="0" w:space="0" w:color="auto"/>
        <w:right w:val="none" w:sz="0" w:space="0" w:color="auto"/>
      </w:divBdr>
      <w:divsChild>
        <w:div w:id="1088044232">
          <w:marLeft w:val="720"/>
          <w:marRight w:val="0"/>
          <w:marTop w:val="0"/>
          <w:marBottom w:val="0"/>
          <w:divBdr>
            <w:top w:val="none" w:sz="0" w:space="0" w:color="auto"/>
            <w:left w:val="none" w:sz="0" w:space="0" w:color="auto"/>
            <w:bottom w:val="none" w:sz="0" w:space="0" w:color="auto"/>
            <w:right w:val="none" w:sz="0" w:space="0" w:color="auto"/>
          </w:divBdr>
        </w:div>
      </w:divsChild>
    </w:div>
    <w:div w:id="1372997048">
      <w:bodyDiv w:val="1"/>
      <w:marLeft w:val="0"/>
      <w:marRight w:val="0"/>
      <w:marTop w:val="0"/>
      <w:marBottom w:val="0"/>
      <w:divBdr>
        <w:top w:val="none" w:sz="0" w:space="0" w:color="auto"/>
        <w:left w:val="none" w:sz="0" w:space="0" w:color="auto"/>
        <w:bottom w:val="none" w:sz="0" w:space="0" w:color="auto"/>
        <w:right w:val="none" w:sz="0" w:space="0" w:color="auto"/>
      </w:divBdr>
      <w:divsChild>
        <w:div w:id="1131168691">
          <w:marLeft w:val="806"/>
          <w:marRight w:val="0"/>
          <w:marTop w:val="0"/>
          <w:marBottom w:val="0"/>
          <w:divBdr>
            <w:top w:val="none" w:sz="0" w:space="0" w:color="auto"/>
            <w:left w:val="none" w:sz="0" w:space="0" w:color="auto"/>
            <w:bottom w:val="none" w:sz="0" w:space="0" w:color="auto"/>
            <w:right w:val="none" w:sz="0" w:space="0" w:color="auto"/>
          </w:divBdr>
        </w:div>
      </w:divsChild>
    </w:div>
    <w:div w:id="1373460759">
      <w:bodyDiv w:val="1"/>
      <w:marLeft w:val="0"/>
      <w:marRight w:val="0"/>
      <w:marTop w:val="0"/>
      <w:marBottom w:val="0"/>
      <w:divBdr>
        <w:top w:val="none" w:sz="0" w:space="0" w:color="auto"/>
        <w:left w:val="none" w:sz="0" w:space="0" w:color="auto"/>
        <w:bottom w:val="none" w:sz="0" w:space="0" w:color="auto"/>
        <w:right w:val="none" w:sz="0" w:space="0" w:color="auto"/>
      </w:divBdr>
      <w:divsChild>
        <w:div w:id="212234797">
          <w:marLeft w:val="806"/>
          <w:marRight w:val="0"/>
          <w:marTop w:val="0"/>
          <w:marBottom w:val="0"/>
          <w:divBdr>
            <w:top w:val="none" w:sz="0" w:space="0" w:color="auto"/>
            <w:left w:val="none" w:sz="0" w:space="0" w:color="auto"/>
            <w:bottom w:val="none" w:sz="0" w:space="0" w:color="auto"/>
            <w:right w:val="none" w:sz="0" w:space="0" w:color="auto"/>
          </w:divBdr>
        </w:div>
      </w:divsChild>
    </w:div>
    <w:div w:id="1374619819">
      <w:bodyDiv w:val="1"/>
      <w:marLeft w:val="0"/>
      <w:marRight w:val="0"/>
      <w:marTop w:val="0"/>
      <w:marBottom w:val="0"/>
      <w:divBdr>
        <w:top w:val="none" w:sz="0" w:space="0" w:color="auto"/>
        <w:left w:val="none" w:sz="0" w:space="0" w:color="auto"/>
        <w:bottom w:val="none" w:sz="0" w:space="0" w:color="auto"/>
        <w:right w:val="none" w:sz="0" w:space="0" w:color="auto"/>
      </w:divBdr>
      <w:divsChild>
        <w:div w:id="1972242965">
          <w:marLeft w:val="720"/>
          <w:marRight w:val="0"/>
          <w:marTop w:val="115"/>
          <w:marBottom w:val="0"/>
          <w:divBdr>
            <w:top w:val="none" w:sz="0" w:space="0" w:color="auto"/>
            <w:left w:val="none" w:sz="0" w:space="0" w:color="auto"/>
            <w:bottom w:val="none" w:sz="0" w:space="0" w:color="auto"/>
            <w:right w:val="none" w:sz="0" w:space="0" w:color="auto"/>
          </w:divBdr>
        </w:div>
      </w:divsChild>
    </w:div>
    <w:div w:id="1375154728">
      <w:bodyDiv w:val="1"/>
      <w:marLeft w:val="0"/>
      <w:marRight w:val="0"/>
      <w:marTop w:val="0"/>
      <w:marBottom w:val="0"/>
      <w:divBdr>
        <w:top w:val="none" w:sz="0" w:space="0" w:color="auto"/>
        <w:left w:val="none" w:sz="0" w:space="0" w:color="auto"/>
        <w:bottom w:val="none" w:sz="0" w:space="0" w:color="auto"/>
        <w:right w:val="none" w:sz="0" w:space="0" w:color="auto"/>
      </w:divBdr>
      <w:divsChild>
        <w:div w:id="1798990631">
          <w:marLeft w:val="720"/>
          <w:marRight w:val="0"/>
          <w:marTop w:val="115"/>
          <w:marBottom w:val="0"/>
          <w:divBdr>
            <w:top w:val="none" w:sz="0" w:space="0" w:color="auto"/>
            <w:left w:val="none" w:sz="0" w:space="0" w:color="auto"/>
            <w:bottom w:val="none" w:sz="0" w:space="0" w:color="auto"/>
            <w:right w:val="none" w:sz="0" w:space="0" w:color="auto"/>
          </w:divBdr>
        </w:div>
        <w:div w:id="2025740843">
          <w:marLeft w:val="720"/>
          <w:marRight w:val="0"/>
          <w:marTop w:val="115"/>
          <w:marBottom w:val="0"/>
          <w:divBdr>
            <w:top w:val="none" w:sz="0" w:space="0" w:color="auto"/>
            <w:left w:val="none" w:sz="0" w:space="0" w:color="auto"/>
            <w:bottom w:val="none" w:sz="0" w:space="0" w:color="auto"/>
            <w:right w:val="none" w:sz="0" w:space="0" w:color="auto"/>
          </w:divBdr>
        </w:div>
      </w:divsChild>
    </w:div>
    <w:div w:id="1376811252">
      <w:bodyDiv w:val="1"/>
      <w:marLeft w:val="0"/>
      <w:marRight w:val="0"/>
      <w:marTop w:val="0"/>
      <w:marBottom w:val="0"/>
      <w:divBdr>
        <w:top w:val="none" w:sz="0" w:space="0" w:color="auto"/>
        <w:left w:val="none" w:sz="0" w:space="0" w:color="auto"/>
        <w:bottom w:val="none" w:sz="0" w:space="0" w:color="auto"/>
        <w:right w:val="none" w:sz="0" w:space="0" w:color="auto"/>
      </w:divBdr>
      <w:divsChild>
        <w:div w:id="358816845">
          <w:marLeft w:val="720"/>
          <w:marRight w:val="0"/>
          <w:marTop w:val="115"/>
          <w:marBottom w:val="0"/>
          <w:divBdr>
            <w:top w:val="none" w:sz="0" w:space="0" w:color="auto"/>
            <w:left w:val="none" w:sz="0" w:space="0" w:color="auto"/>
            <w:bottom w:val="none" w:sz="0" w:space="0" w:color="auto"/>
            <w:right w:val="none" w:sz="0" w:space="0" w:color="auto"/>
          </w:divBdr>
        </w:div>
      </w:divsChild>
    </w:div>
    <w:div w:id="1377048600">
      <w:bodyDiv w:val="1"/>
      <w:marLeft w:val="0"/>
      <w:marRight w:val="0"/>
      <w:marTop w:val="0"/>
      <w:marBottom w:val="0"/>
      <w:divBdr>
        <w:top w:val="none" w:sz="0" w:space="0" w:color="auto"/>
        <w:left w:val="none" w:sz="0" w:space="0" w:color="auto"/>
        <w:bottom w:val="none" w:sz="0" w:space="0" w:color="auto"/>
        <w:right w:val="none" w:sz="0" w:space="0" w:color="auto"/>
      </w:divBdr>
      <w:divsChild>
        <w:div w:id="1437021326">
          <w:marLeft w:val="806"/>
          <w:marRight w:val="0"/>
          <w:marTop w:val="0"/>
          <w:marBottom w:val="0"/>
          <w:divBdr>
            <w:top w:val="none" w:sz="0" w:space="0" w:color="auto"/>
            <w:left w:val="none" w:sz="0" w:space="0" w:color="auto"/>
            <w:bottom w:val="none" w:sz="0" w:space="0" w:color="auto"/>
            <w:right w:val="none" w:sz="0" w:space="0" w:color="auto"/>
          </w:divBdr>
        </w:div>
      </w:divsChild>
    </w:div>
    <w:div w:id="1379359038">
      <w:bodyDiv w:val="1"/>
      <w:marLeft w:val="0"/>
      <w:marRight w:val="0"/>
      <w:marTop w:val="0"/>
      <w:marBottom w:val="0"/>
      <w:divBdr>
        <w:top w:val="none" w:sz="0" w:space="0" w:color="auto"/>
        <w:left w:val="none" w:sz="0" w:space="0" w:color="auto"/>
        <w:bottom w:val="none" w:sz="0" w:space="0" w:color="auto"/>
        <w:right w:val="none" w:sz="0" w:space="0" w:color="auto"/>
      </w:divBdr>
    </w:div>
    <w:div w:id="1385714580">
      <w:bodyDiv w:val="1"/>
      <w:marLeft w:val="0"/>
      <w:marRight w:val="0"/>
      <w:marTop w:val="0"/>
      <w:marBottom w:val="0"/>
      <w:divBdr>
        <w:top w:val="none" w:sz="0" w:space="0" w:color="auto"/>
        <w:left w:val="none" w:sz="0" w:space="0" w:color="auto"/>
        <w:bottom w:val="none" w:sz="0" w:space="0" w:color="auto"/>
        <w:right w:val="none" w:sz="0" w:space="0" w:color="auto"/>
      </w:divBdr>
    </w:div>
    <w:div w:id="1391227256">
      <w:bodyDiv w:val="1"/>
      <w:marLeft w:val="0"/>
      <w:marRight w:val="0"/>
      <w:marTop w:val="0"/>
      <w:marBottom w:val="0"/>
      <w:divBdr>
        <w:top w:val="none" w:sz="0" w:space="0" w:color="auto"/>
        <w:left w:val="none" w:sz="0" w:space="0" w:color="auto"/>
        <w:bottom w:val="none" w:sz="0" w:space="0" w:color="auto"/>
        <w:right w:val="none" w:sz="0" w:space="0" w:color="auto"/>
      </w:divBdr>
      <w:divsChild>
        <w:div w:id="557127049">
          <w:marLeft w:val="720"/>
          <w:marRight w:val="0"/>
          <w:marTop w:val="115"/>
          <w:marBottom w:val="0"/>
          <w:divBdr>
            <w:top w:val="none" w:sz="0" w:space="0" w:color="auto"/>
            <w:left w:val="none" w:sz="0" w:space="0" w:color="auto"/>
            <w:bottom w:val="none" w:sz="0" w:space="0" w:color="auto"/>
            <w:right w:val="none" w:sz="0" w:space="0" w:color="auto"/>
          </w:divBdr>
        </w:div>
        <w:div w:id="621501222">
          <w:marLeft w:val="720"/>
          <w:marRight w:val="0"/>
          <w:marTop w:val="115"/>
          <w:marBottom w:val="0"/>
          <w:divBdr>
            <w:top w:val="none" w:sz="0" w:space="0" w:color="auto"/>
            <w:left w:val="none" w:sz="0" w:space="0" w:color="auto"/>
            <w:bottom w:val="none" w:sz="0" w:space="0" w:color="auto"/>
            <w:right w:val="none" w:sz="0" w:space="0" w:color="auto"/>
          </w:divBdr>
        </w:div>
        <w:div w:id="627206322">
          <w:marLeft w:val="720"/>
          <w:marRight w:val="0"/>
          <w:marTop w:val="115"/>
          <w:marBottom w:val="0"/>
          <w:divBdr>
            <w:top w:val="none" w:sz="0" w:space="0" w:color="auto"/>
            <w:left w:val="none" w:sz="0" w:space="0" w:color="auto"/>
            <w:bottom w:val="none" w:sz="0" w:space="0" w:color="auto"/>
            <w:right w:val="none" w:sz="0" w:space="0" w:color="auto"/>
          </w:divBdr>
        </w:div>
        <w:div w:id="726883105">
          <w:marLeft w:val="720"/>
          <w:marRight w:val="0"/>
          <w:marTop w:val="115"/>
          <w:marBottom w:val="0"/>
          <w:divBdr>
            <w:top w:val="none" w:sz="0" w:space="0" w:color="auto"/>
            <w:left w:val="none" w:sz="0" w:space="0" w:color="auto"/>
            <w:bottom w:val="none" w:sz="0" w:space="0" w:color="auto"/>
            <w:right w:val="none" w:sz="0" w:space="0" w:color="auto"/>
          </w:divBdr>
        </w:div>
        <w:div w:id="932933970">
          <w:marLeft w:val="720"/>
          <w:marRight w:val="0"/>
          <w:marTop w:val="115"/>
          <w:marBottom w:val="0"/>
          <w:divBdr>
            <w:top w:val="none" w:sz="0" w:space="0" w:color="auto"/>
            <w:left w:val="none" w:sz="0" w:space="0" w:color="auto"/>
            <w:bottom w:val="none" w:sz="0" w:space="0" w:color="auto"/>
            <w:right w:val="none" w:sz="0" w:space="0" w:color="auto"/>
          </w:divBdr>
        </w:div>
        <w:div w:id="1374496098">
          <w:marLeft w:val="720"/>
          <w:marRight w:val="0"/>
          <w:marTop w:val="115"/>
          <w:marBottom w:val="0"/>
          <w:divBdr>
            <w:top w:val="none" w:sz="0" w:space="0" w:color="auto"/>
            <w:left w:val="none" w:sz="0" w:space="0" w:color="auto"/>
            <w:bottom w:val="none" w:sz="0" w:space="0" w:color="auto"/>
            <w:right w:val="none" w:sz="0" w:space="0" w:color="auto"/>
          </w:divBdr>
        </w:div>
      </w:divsChild>
    </w:div>
    <w:div w:id="1398630517">
      <w:bodyDiv w:val="1"/>
      <w:marLeft w:val="0"/>
      <w:marRight w:val="0"/>
      <w:marTop w:val="0"/>
      <w:marBottom w:val="0"/>
      <w:divBdr>
        <w:top w:val="none" w:sz="0" w:space="0" w:color="auto"/>
        <w:left w:val="none" w:sz="0" w:space="0" w:color="auto"/>
        <w:bottom w:val="none" w:sz="0" w:space="0" w:color="auto"/>
        <w:right w:val="none" w:sz="0" w:space="0" w:color="auto"/>
      </w:divBdr>
      <w:divsChild>
        <w:div w:id="408380675">
          <w:marLeft w:val="720"/>
          <w:marRight w:val="0"/>
          <w:marTop w:val="115"/>
          <w:marBottom w:val="0"/>
          <w:divBdr>
            <w:top w:val="none" w:sz="0" w:space="0" w:color="auto"/>
            <w:left w:val="none" w:sz="0" w:space="0" w:color="auto"/>
            <w:bottom w:val="none" w:sz="0" w:space="0" w:color="auto"/>
            <w:right w:val="none" w:sz="0" w:space="0" w:color="auto"/>
          </w:divBdr>
        </w:div>
      </w:divsChild>
    </w:div>
    <w:div w:id="1400397254">
      <w:bodyDiv w:val="1"/>
      <w:marLeft w:val="0"/>
      <w:marRight w:val="0"/>
      <w:marTop w:val="0"/>
      <w:marBottom w:val="0"/>
      <w:divBdr>
        <w:top w:val="none" w:sz="0" w:space="0" w:color="auto"/>
        <w:left w:val="none" w:sz="0" w:space="0" w:color="auto"/>
        <w:bottom w:val="none" w:sz="0" w:space="0" w:color="auto"/>
        <w:right w:val="none" w:sz="0" w:space="0" w:color="auto"/>
      </w:divBdr>
    </w:div>
    <w:div w:id="1403530716">
      <w:bodyDiv w:val="1"/>
      <w:marLeft w:val="0"/>
      <w:marRight w:val="0"/>
      <w:marTop w:val="0"/>
      <w:marBottom w:val="0"/>
      <w:divBdr>
        <w:top w:val="none" w:sz="0" w:space="0" w:color="auto"/>
        <w:left w:val="none" w:sz="0" w:space="0" w:color="auto"/>
        <w:bottom w:val="none" w:sz="0" w:space="0" w:color="auto"/>
        <w:right w:val="none" w:sz="0" w:space="0" w:color="auto"/>
      </w:divBdr>
    </w:div>
    <w:div w:id="1406993441">
      <w:bodyDiv w:val="1"/>
      <w:marLeft w:val="0"/>
      <w:marRight w:val="0"/>
      <w:marTop w:val="0"/>
      <w:marBottom w:val="0"/>
      <w:divBdr>
        <w:top w:val="none" w:sz="0" w:space="0" w:color="auto"/>
        <w:left w:val="none" w:sz="0" w:space="0" w:color="auto"/>
        <w:bottom w:val="none" w:sz="0" w:space="0" w:color="auto"/>
        <w:right w:val="none" w:sz="0" w:space="0" w:color="auto"/>
      </w:divBdr>
      <w:divsChild>
        <w:div w:id="199510717">
          <w:marLeft w:val="720"/>
          <w:marRight w:val="0"/>
          <w:marTop w:val="0"/>
          <w:marBottom w:val="0"/>
          <w:divBdr>
            <w:top w:val="none" w:sz="0" w:space="0" w:color="auto"/>
            <w:left w:val="none" w:sz="0" w:space="0" w:color="auto"/>
            <w:bottom w:val="none" w:sz="0" w:space="0" w:color="auto"/>
            <w:right w:val="none" w:sz="0" w:space="0" w:color="auto"/>
          </w:divBdr>
        </w:div>
      </w:divsChild>
    </w:div>
    <w:div w:id="1412048459">
      <w:bodyDiv w:val="1"/>
      <w:marLeft w:val="0"/>
      <w:marRight w:val="0"/>
      <w:marTop w:val="0"/>
      <w:marBottom w:val="0"/>
      <w:divBdr>
        <w:top w:val="none" w:sz="0" w:space="0" w:color="auto"/>
        <w:left w:val="none" w:sz="0" w:space="0" w:color="auto"/>
        <w:bottom w:val="none" w:sz="0" w:space="0" w:color="auto"/>
        <w:right w:val="none" w:sz="0" w:space="0" w:color="auto"/>
      </w:divBdr>
      <w:divsChild>
        <w:div w:id="355892458">
          <w:marLeft w:val="720"/>
          <w:marRight w:val="0"/>
          <w:marTop w:val="0"/>
          <w:marBottom w:val="0"/>
          <w:divBdr>
            <w:top w:val="none" w:sz="0" w:space="0" w:color="auto"/>
            <w:left w:val="none" w:sz="0" w:space="0" w:color="auto"/>
            <w:bottom w:val="none" w:sz="0" w:space="0" w:color="auto"/>
            <w:right w:val="none" w:sz="0" w:space="0" w:color="auto"/>
          </w:divBdr>
        </w:div>
      </w:divsChild>
    </w:div>
    <w:div w:id="1420325215">
      <w:bodyDiv w:val="1"/>
      <w:marLeft w:val="0"/>
      <w:marRight w:val="0"/>
      <w:marTop w:val="0"/>
      <w:marBottom w:val="0"/>
      <w:divBdr>
        <w:top w:val="none" w:sz="0" w:space="0" w:color="auto"/>
        <w:left w:val="none" w:sz="0" w:space="0" w:color="auto"/>
        <w:bottom w:val="none" w:sz="0" w:space="0" w:color="auto"/>
        <w:right w:val="none" w:sz="0" w:space="0" w:color="auto"/>
      </w:divBdr>
      <w:divsChild>
        <w:div w:id="628050561">
          <w:marLeft w:val="547"/>
          <w:marRight w:val="0"/>
          <w:marTop w:val="115"/>
          <w:marBottom w:val="0"/>
          <w:divBdr>
            <w:top w:val="none" w:sz="0" w:space="0" w:color="auto"/>
            <w:left w:val="none" w:sz="0" w:space="0" w:color="auto"/>
            <w:bottom w:val="none" w:sz="0" w:space="0" w:color="auto"/>
            <w:right w:val="none" w:sz="0" w:space="0" w:color="auto"/>
          </w:divBdr>
        </w:div>
        <w:div w:id="921447993">
          <w:marLeft w:val="547"/>
          <w:marRight w:val="0"/>
          <w:marTop w:val="115"/>
          <w:marBottom w:val="0"/>
          <w:divBdr>
            <w:top w:val="none" w:sz="0" w:space="0" w:color="auto"/>
            <w:left w:val="none" w:sz="0" w:space="0" w:color="auto"/>
            <w:bottom w:val="none" w:sz="0" w:space="0" w:color="auto"/>
            <w:right w:val="none" w:sz="0" w:space="0" w:color="auto"/>
          </w:divBdr>
        </w:div>
        <w:div w:id="1493714650">
          <w:marLeft w:val="547"/>
          <w:marRight w:val="0"/>
          <w:marTop w:val="115"/>
          <w:marBottom w:val="0"/>
          <w:divBdr>
            <w:top w:val="none" w:sz="0" w:space="0" w:color="auto"/>
            <w:left w:val="none" w:sz="0" w:space="0" w:color="auto"/>
            <w:bottom w:val="none" w:sz="0" w:space="0" w:color="auto"/>
            <w:right w:val="none" w:sz="0" w:space="0" w:color="auto"/>
          </w:divBdr>
        </w:div>
        <w:div w:id="1678533237">
          <w:marLeft w:val="547"/>
          <w:marRight w:val="0"/>
          <w:marTop w:val="115"/>
          <w:marBottom w:val="0"/>
          <w:divBdr>
            <w:top w:val="none" w:sz="0" w:space="0" w:color="auto"/>
            <w:left w:val="none" w:sz="0" w:space="0" w:color="auto"/>
            <w:bottom w:val="none" w:sz="0" w:space="0" w:color="auto"/>
            <w:right w:val="none" w:sz="0" w:space="0" w:color="auto"/>
          </w:divBdr>
        </w:div>
      </w:divsChild>
    </w:div>
    <w:div w:id="1423796698">
      <w:bodyDiv w:val="1"/>
      <w:marLeft w:val="0"/>
      <w:marRight w:val="0"/>
      <w:marTop w:val="0"/>
      <w:marBottom w:val="0"/>
      <w:divBdr>
        <w:top w:val="none" w:sz="0" w:space="0" w:color="auto"/>
        <w:left w:val="none" w:sz="0" w:space="0" w:color="auto"/>
        <w:bottom w:val="none" w:sz="0" w:space="0" w:color="auto"/>
        <w:right w:val="none" w:sz="0" w:space="0" w:color="auto"/>
      </w:divBdr>
    </w:div>
    <w:div w:id="1442069437">
      <w:bodyDiv w:val="1"/>
      <w:marLeft w:val="0"/>
      <w:marRight w:val="0"/>
      <w:marTop w:val="0"/>
      <w:marBottom w:val="0"/>
      <w:divBdr>
        <w:top w:val="none" w:sz="0" w:space="0" w:color="auto"/>
        <w:left w:val="none" w:sz="0" w:space="0" w:color="auto"/>
        <w:bottom w:val="none" w:sz="0" w:space="0" w:color="auto"/>
        <w:right w:val="none" w:sz="0" w:space="0" w:color="auto"/>
      </w:divBdr>
      <w:divsChild>
        <w:div w:id="1858424676">
          <w:marLeft w:val="720"/>
          <w:marRight w:val="0"/>
          <w:marTop w:val="0"/>
          <w:marBottom w:val="0"/>
          <w:divBdr>
            <w:top w:val="none" w:sz="0" w:space="0" w:color="auto"/>
            <w:left w:val="none" w:sz="0" w:space="0" w:color="auto"/>
            <w:bottom w:val="none" w:sz="0" w:space="0" w:color="auto"/>
            <w:right w:val="none" w:sz="0" w:space="0" w:color="auto"/>
          </w:divBdr>
        </w:div>
      </w:divsChild>
    </w:div>
    <w:div w:id="1443375129">
      <w:bodyDiv w:val="1"/>
      <w:marLeft w:val="0"/>
      <w:marRight w:val="0"/>
      <w:marTop w:val="0"/>
      <w:marBottom w:val="0"/>
      <w:divBdr>
        <w:top w:val="none" w:sz="0" w:space="0" w:color="auto"/>
        <w:left w:val="none" w:sz="0" w:space="0" w:color="auto"/>
        <w:bottom w:val="none" w:sz="0" w:space="0" w:color="auto"/>
        <w:right w:val="none" w:sz="0" w:space="0" w:color="auto"/>
      </w:divBdr>
      <w:divsChild>
        <w:div w:id="1226061396">
          <w:marLeft w:val="720"/>
          <w:marRight w:val="0"/>
          <w:marTop w:val="115"/>
          <w:marBottom w:val="0"/>
          <w:divBdr>
            <w:top w:val="none" w:sz="0" w:space="0" w:color="auto"/>
            <w:left w:val="none" w:sz="0" w:space="0" w:color="auto"/>
            <w:bottom w:val="none" w:sz="0" w:space="0" w:color="auto"/>
            <w:right w:val="none" w:sz="0" w:space="0" w:color="auto"/>
          </w:divBdr>
        </w:div>
      </w:divsChild>
    </w:div>
    <w:div w:id="1444954967">
      <w:bodyDiv w:val="1"/>
      <w:marLeft w:val="0"/>
      <w:marRight w:val="0"/>
      <w:marTop w:val="0"/>
      <w:marBottom w:val="0"/>
      <w:divBdr>
        <w:top w:val="none" w:sz="0" w:space="0" w:color="auto"/>
        <w:left w:val="none" w:sz="0" w:space="0" w:color="auto"/>
        <w:bottom w:val="none" w:sz="0" w:space="0" w:color="auto"/>
        <w:right w:val="none" w:sz="0" w:space="0" w:color="auto"/>
      </w:divBdr>
    </w:div>
    <w:div w:id="1456558449">
      <w:bodyDiv w:val="1"/>
      <w:marLeft w:val="0"/>
      <w:marRight w:val="0"/>
      <w:marTop w:val="0"/>
      <w:marBottom w:val="0"/>
      <w:divBdr>
        <w:top w:val="none" w:sz="0" w:space="0" w:color="auto"/>
        <w:left w:val="none" w:sz="0" w:space="0" w:color="auto"/>
        <w:bottom w:val="none" w:sz="0" w:space="0" w:color="auto"/>
        <w:right w:val="none" w:sz="0" w:space="0" w:color="auto"/>
      </w:divBdr>
      <w:divsChild>
        <w:div w:id="661783121">
          <w:marLeft w:val="720"/>
          <w:marRight w:val="0"/>
          <w:marTop w:val="115"/>
          <w:marBottom w:val="0"/>
          <w:divBdr>
            <w:top w:val="none" w:sz="0" w:space="0" w:color="auto"/>
            <w:left w:val="none" w:sz="0" w:space="0" w:color="auto"/>
            <w:bottom w:val="none" w:sz="0" w:space="0" w:color="auto"/>
            <w:right w:val="none" w:sz="0" w:space="0" w:color="auto"/>
          </w:divBdr>
        </w:div>
      </w:divsChild>
    </w:div>
    <w:div w:id="1460951975">
      <w:bodyDiv w:val="1"/>
      <w:marLeft w:val="0"/>
      <w:marRight w:val="0"/>
      <w:marTop w:val="0"/>
      <w:marBottom w:val="0"/>
      <w:divBdr>
        <w:top w:val="none" w:sz="0" w:space="0" w:color="auto"/>
        <w:left w:val="none" w:sz="0" w:space="0" w:color="auto"/>
        <w:bottom w:val="none" w:sz="0" w:space="0" w:color="auto"/>
        <w:right w:val="none" w:sz="0" w:space="0" w:color="auto"/>
      </w:divBdr>
      <w:divsChild>
        <w:div w:id="679047742">
          <w:marLeft w:val="720"/>
          <w:marRight w:val="0"/>
          <w:marTop w:val="0"/>
          <w:marBottom w:val="0"/>
          <w:divBdr>
            <w:top w:val="none" w:sz="0" w:space="0" w:color="auto"/>
            <w:left w:val="none" w:sz="0" w:space="0" w:color="auto"/>
            <w:bottom w:val="none" w:sz="0" w:space="0" w:color="auto"/>
            <w:right w:val="none" w:sz="0" w:space="0" w:color="auto"/>
          </w:divBdr>
        </w:div>
      </w:divsChild>
    </w:div>
    <w:div w:id="1463041230">
      <w:bodyDiv w:val="1"/>
      <w:marLeft w:val="0"/>
      <w:marRight w:val="0"/>
      <w:marTop w:val="0"/>
      <w:marBottom w:val="0"/>
      <w:divBdr>
        <w:top w:val="none" w:sz="0" w:space="0" w:color="auto"/>
        <w:left w:val="none" w:sz="0" w:space="0" w:color="auto"/>
        <w:bottom w:val="none" w:sz="0" w:space="0" w:color="auto"/>
        <w:right w:val="none" w:sz="0" w:space="0" w:color="auto"/>
      </w:divBdr>
      <w:divsChild>
        <w:div w:id="961880799">
          <w:marLeft w:val="806"/>
          <w:marRight w:val="0"/>
          <w:marTop w:val="0"/>
          <w:marBottom w:val="0"/>
          <w:divBdr>
            <w:top w:val="none" w:sz="0" w:space="0" w:color="auto"/>
            <w:left w:val="none" w:sz="0" w:space="0" w:color="auto"/>
            <w:bottom w:val="none" w:sz="0" w:space="0" w:color="auto"/>
            <w:right w:val="none" w:sz="0" w:space="0" w:color="auto"/>
          </w:divBdr>
        </w:div>
      </w:divsChild>
    </w:div>
    <w:div w:id="1465276028">
      <w:bodyDiv w:val="1"/>
      <w:marLeft w:val="0"/>
      <w:marRight w:val="0"/>
      <w:marTop w:val="0"/>
      <w:marBottom w:val="0"/>
      <w:divBdr>
        <w:top w:val="none" w:sz="0" w:space="0" w:color="auto"/>
        <w:left w:val="none" w:sz="0" w:space="0" w:color="auto"/>
        <w:bottom w:val="none" w:sz="0" w:space="0" w:color="auto"/>
        <w:right w:val="none" w:sz="0" w:space="0" w:color="auto"/>
      </w:divBdr>
      <w:divsChild>
        <w:div w:id="1270745928">
          <w:marLeft w:val="806"/>
          <w:marRight w:val="0"/>
          <w:marTop w:val="0"/>
          <w:marBottom w:val="0"/>
          <w:divBdr>
            <w:top w:val="none" w:sz="0" w:space="0" w:color="auto"/>
            <w:left w:val="none" w:sz="0" w:space="0" w:color="auto"/>
            <w:bottom w:val="none" w:sz="0" w:space="0" w:color="auto"/>
            <w:right w:val="none" w:sz="0" w:space="0" w:color="auto"/>
          </w:divBdr>
        </w:div>
      </w:divsChild>
    </w:div>
    <w:div w:id="1465466478">
      <w:bodyDiv w:val="1"/>
      <w:marLeft w:val="0"/>
      <w:marRight w:val="0"/>
      <w:marTop w:val="0"/>
      <w:marBottom w:val="0"/>
      <w:divBdr>
        <w:top w:val="none" w:sz="0" w:space="0" w:color="auto"/>
        <w:left w:val="none" w:sz="0" w:space="0" w:color="auto"/>
        <w:bottom w:val="none" w:sz="0" w:space="0" w:color="auto"/>
        <w:right w:val="none" w:sz="0" w:space="0" w:color="auto"/>
      </w:divBdr>
      <w:divsChild>
        <w:div w:id="243343678">
          <w:marLeft w:val="720"/>
          <w:marRight w:val="0"/>
          <w:marTop w:val="0"/>
          <w:marBottom w:val="0"/>
          <w:divBdr>
            <w:top w:val="none" w:sz="0" w:space="0" w:color="auto"/>
            <w:left w:val="none" w:sz="0" w:space="0" w:color="auto"/>
            <w:bottom w:val="none" w:sz="0" w:space="0" w:color="auto"/>
            <w:right w:val="none" w:sz="0" w:space="0" w:color="auto"/>
          </w:divBdr>
        </w:div>
      </w:divsChild>
    </w:div>
    <w:div w:id="1466385263">
      <w:bodyDiv w:val="1"/>
      <w:marLeft w:val="0"/>
      <w:marRight w:val="0"/>
      <w:marTop w:val="0"/>
      <w:marBottom w:val="0"/>
      <w:divBdr>
        <w:top w:val="none" w:sz="0" w:space="0" w:color="auto"/>
        <w:left w:val="none" w:sz="0" w:space="0" w:color="auto"/>
        <w:bottom w:val="none" w:sz="0" w:space="0" w:color="auto"/>
        <w:right w:val="none" w:sz="0" w:space="0" w:color="auto"/>
      </w:divBdr>
    </w:div>
    <w:div w:id="1484615464">
      <w:bodyDiv w:val="1"/>
      <w:marLeft w:val="0"/>
      <w:marRight w:val="0"/>
      <w:marTop w:val="0"/>
      <w:marBottom w:val="0"/>
      <w:divBdr>
        <w:top w:val="none" w:sz="0" w:space="0" w:color="auto"/>
        <w:left w:val="none" w:sz="0" w:space="0" w:color="auto"/>
        <w:bottom w:val="none" w:sz="0" w:space="0" w:color="auto"/>
        <w:right w:val="none" w:sz="0" w:space="0" w:color="auto"/>
      </w:divBdr>
      <w:divsChild>
        <w:div w:id="168377897">
          <w:marLeft w:val="547"/>
          <w:marRight w:val="0"/>
          <w:marTop w:val="115"/>
          <w:marBottom w:val="0"/>
          <w:divBdr>
            <w:top w:val="none" w:sz="0" w:space="0" w:color="auto"/>
            <w:left w:val="none" w:sz="0" w:space="0" w:color="auto"/>
            <w:bottom w:val="none" w:sz="0" w:space="0" w:color="auto"/>
            <w:right w:val="none" w:sz="0" w:space="0" w:color="auto"/>
          </w:divBdr>
        </w:div>
        <w:div w:id="390545373">
          <w:marLeft w:val="547"/>
          <w:marRight w:val="0"/>
          <w:marTop w:val="115"/>
          <w:marBottom w:val="0"/>
          <w:divBdr>
            <w:top w:val="none" w:sz="0" w:space="0" w:color="auto"/>
            <w:left w:val="none" w:sz="0" w:space="0" w:color="auto"/>
            <w:bottom w:val="none" w:sz="0" w:space="0" w:color="auto"/>
            <w:right w:val="none" w:sz="0" w:space="0" w:color="auto"/>
          </w:divBdr>
        </w:div>
        <w:div w:id="598871622">
          <w:marLeft w:val="547"/>
          <w:marRight w:val="0"/>
          <w:marTop w:val="115"/>
          <w:marBottom w:val="0"/>
          <w:divBdr>
            <w:top w:val="none" w:sz="0" w:space="0" w:color="auto"/>
            <w:left w:val="none" w:sz="0" w:space="0" w:color="auto"/>
            <w:bottom w:val="none" w:sz="0" w:space="0" w:color="auto"/>
            <w:right w:val="none" w:sz="0" w:space="0" w:color="auto"/>
          </w:divBdr>
        </w:div>
        <w:div w:id="619920369">
          <w:marLeft w:val="547"/>
          <w:marRight w:val="0"/>
          <w:marTop w:val="115"/>
          <w:marBottom w:val="0"/>
          <w:divBdr>
            <w:top w:val="none" w:sz="0" w:space="0" w:color="auto"/>
            <w:left w:val="none" w:sz="0" w:space="0" w:color="auto"/>
            <w:bottom w:val="none" w:sz="0" w:space="0" w:color="auto"/>
            <w:right w:val="none" w:sz="0" w:space="0" w:color="auto"/>
          </w:divBdr>
        </w:div>
      </w:divsChild>
    </w:div>
    <w:div w:id="1492331470">
      <w:bodyDiv w:val="1"/>
      <w:marLeft w:val="0"/>
      <w:marRight w:val="0"/>
      <w:marTop w:val="0"/>
      <w:marBottom w:val="0"/>
      <w:divBdr>
        <w:top w:val="none" w:sz="0" w:space="0" w:color="auto"/>
        <w:left w:val="none" w:sz="0" w:space="0" w:color="auto"/>
        <w:bottom w:val="none" w:sz="0" w:space="0" w:color="auto"/>
        <w:right w:val="none" w:sz="0" w:space="0" w:color="auto"/>
      </w:divBdr>
    </w:div>
    <w:div w:id="1524249918">
      <w:bodyDiv w:val="1"/>
      <w:marLeft w:val="0"/>
      <w:marRight w:val="0"/>
      <w:marTop w:val="0"/>
      <w:marBottom w:val="0"/>
      <w:divBdr>
        <w:top w:val="none" w:sz="0" w:space="0" w:color="auto"/>
        <w:left w:val="none" w:sz="0" w:space="0" w:color="auto"/>
        <w:bottom w:val="none" w:sz="0" w:space="0" w:color="auto"/>
        <w:right w:val="none" w:sz="0" w:space="0" w:color="auto"/>
      </w:divBdr>
      <w:divsChild>
        <w:div w:id="2127649454">
          <w:marLeft w:val="720"/>
          <w:marRight w:val="0"/>
          <w:marTop w:val="0"/>
          <w:marBottom w:val="0"/>
          <w:divBdr>
            <w:top w:val="none" w:sz="0" w:space="0" w:color="auto"/>
            <w:left w:val="none" w:sz="0" w:space="0" w:color="auto"/>
            <w:bottom w:val="none" w:sz="0" w:space="0" w:color="auto"/>
            <w:right w:val="none" w:sz="0" w:space="0" w:color="auto"/>
          </w:divBdr>
        </w:div>
      </w:divsChild>
    </w:div>
    <w:div w:id="1525435690">
      <w:bodyDiv w:val="1"/>
      <w:marLeft w:val="0"/>
      <w:marRight w:val="0"/>
      <w:marTop w:val="0"/>
      <w:marBottom w:val="0"/>
      <w:divBdr>
        <w:top w:val="none" w:sz="0" w:space="0" w:color="auto"/>
        <w:left w:val="none" w:sz="0" w:space="0" w:color="auto"/>
        <w:bottom w:val="none" w:sz="0" w:space="0" w:color="auto"/>
        <w:right w:val="none" w:sz="0" w:space="0" w:color="auto"/>
      </w:divBdr>
      <w:divsChild>
        <w:div w:id="1501657412">
          <w:marLeft w:val="806"/>
          <w:marRight w:val="0"/>
          <w:marTop w:val="0"/>
          <w:marBottom w:val="0"/>
          <w:divBdr>
            <w:top w:val="none" w:sz="0" w:space="0" w:color="auto"/>
            <w:left w:val="none" w:sz="0" w:space="0" w:color="auto"/>
            <w:bottom w:val="none" w:sz="0" w:space="0" w:color="auto"/>
            <w:right w:val="none" w:sz="0" w:space="0" w:color="auto"/>
          </w:divBdr>
        </w:div>
      </w:divsChild>
    </w:div>
    <w:div w:id="1532914889">
      <w:bodyDiv w:val="1"/>
      <w:marLeft w:val="0"/>
      <w:marRight w:val="0"/>
      <w:marTop w:val="0"/>
      <w:marBottom w:val="0"/>
      <w:divBdr>
        <w:top w:val="none" w:sz="0" w:space="0" w:color="auto"/>
        <w:left w:val="none" w:sz="0" w:space="0" w:color="auto"/>
        <w:bottom w:val="none" w:sz="0" w:space="0" w:color="auto"/>
        <w:right w:val="none" w:sz="0" w:space="0" w:color="auto"/>
      </w:divBdr>
    </w:div>
    <w:div w:id="1533225940">
      <w:bodyDiv w:val="1"/>
      <w:marLeft w:val="0"/>
      <w:marRight w:val="0"/>
      <w:marTop w:val="0"/>
      <w:marBottom w:val="0"/>
      <w:divBdr>
        <w:top w:val="none" w:sz="0" w:space="0" w:color="auto"/>
        <w:left w:val="none" w:sz="0" w:space="0" w:color="auto"/>
        <w:bottom w:val="none" w:sz="0" w:space="0" w:color="auto"/>
        <w:right w:val="none" w:sz="0" w:space="0" w:color="auto"/>
      </w:divBdr>
    </w:div>
    <w:div w:id="1536427981">
      <w:bodyDiv w:val="1"/>
      <w:marLeft w:val="0"/>
      <w:marRight w:val="0"/>
      <w:marTop w:val="0"/>
      <w:marBottom w:val="0"/>
      <w:divBdr>
        <w:top w:val="none" w:sz="0" w:space="0" w:color="auto"/>
        <w:left w:val="none" w:sz="0" w:space="0" w:color="auto"/>
        <w:bottom w:val="none" w:sz="0" w:space="0" w:color="auto"/>
        <w:right w:val="none" w:sz="0" w:space="0" w:color="auto"/>
      </w:divBdr>
      <w:divsChild>
        <w:div w:id="258410866">
          <w:marLeft w:val="806"/>
          <w:marRight w:val="0"/>
          <w:marTop w:val="0"/>
          <w:marBottom w:val="0"/>
          <w:divBdr>
            <w:top w:val="none" w:sz="0" w:space="0" w:color="auto"/>
            <w:left w:val="none" w:sz="0" w:space="0" w:color="auto"/>
            <w:bottom w:val="none" w:sz="0" w:space="0" w:color="auto"/>
            <w:right w:val="none" w:sz="0" w:space="0" w:color="auto"/>
          </w:divBdr>
        </w:div>
      </w:divsChild>
    </w:div>
    <w:div w:id="1543059624">
      <w:bodyDiv w:val="1"/>
      <w:marLeft w:val="0"/>
      <w:marRight w:val="0"/>
      <w:marTop w:val="0"/>
      <w:marBottom w:val="0"/>
      <w:divBdr>
        <w:top w:val="none" w:sz="0" w:space="0" w:color="auto"/>
        <w:left w:val="none" w:sz="0" w:space="0" w:color="auto"/>
        <w:bottom w:val="none" w:sz="0" w:space="0" w:color="auto"/>
        <w:right w:val="none" w:sz="0" w:space="0" w:color="auto"/>
      </w:divBdr>
      <w:divsChild>
        <w:div w:id="149375125">
          <w:marLeft w:val="720"/>
          <w:marRight w:val="0"/>
          <w:marTop w:val="0"/>
          <w:marBottom w:val="0"/>
          <w:divBdr>
            <w:top w:val="none" w:sz="0" w:space="0" w:color="auto"/>
            <w:left w:val="none" w:sz="0" w:space="0" w:color="auto"/>
            <w:bottom w:val="none" w:sz="0" w:space="0" w:color="auto"/>
            <w:right w:val="none" w:sz="0" w:space="0" w:color="auto"/>
          </w:divBdr>
        </w:div>
        <w:div w:id="518080711">
          <w:marLeft w:val="720"/>
          <w:marRight w:val="0"/>
          <w:marTop w:val="0"/>
          <w:marBottom w:val="0"/>
          <w:divBdr>
            <w:top w:val="none" w:sz="0" w:space="0" w:color="auto"/>
            <w:left w:val="none" w:sz="0" w:space="0" w:color="auto"/>
            <w:bottom w:val="none" w:sz="0" w:space="0" w:color="auto"/>
            <w:right w:val="none" w:sz="0" w:space="0" w:color="auto"/>
          </w:divBdr>
        </w:div>
        <w:div w:id="1998218052">
          <w:marLeft w:val="720"/>
          <w:marRight w:val="0"/>
          <w:marTop w:val="0"/>
          <w:marBottom w:val="0"/>
          <w:divBdr>
            <w:top w:val="none" w:sz="0" w:space="0" w:color="auto"/>
            <w:left w:val="none" w:sz="0" w:space="0" w:color="auto"/>
            <w:bottom w:val="none" w:sz="0" w:space="0" w:color="auto"/>
            <w:right w:val="none" w:sz="0" w:space="0" w:color="auto"/>
          </w:divBdr>
        </w:div>
      </w:divsChild>
    </w:div>
    <w:div w:id="1559366885">
      <w:bodyDiv w:val="1"/>
      <w:marLeft w:val="0"/>
      <w:marRight w:val="0"/>
      <w:marTop w:val="0"/>
      <w:marBottom w:val="0"/>
      <w:divBdr>
        <w:top w:val="none" w:sz="0" w:space="0" w:color="auto"/>
        <w:left w:val="none" w:sz="0" w:space="0" w:color="auto"/>
        <w:bottom w:val="none" w:sz="0" w:space="0" w:color="auto"/>
        <w:right w:val="none" w:sz="0" w:space="0" w:color="auto"/>
      </w:divBdr>
      <w:divsChild>
        <w:div w:id="2094813065">
          <w:marLeft w:val="806"/>
          <w:marRight w:val="0"/>
          <w:marTop w:val="134"/>
          <w:marBottom w:val="0"/>
          <w:divBdr>
            <w:top w:val="none" w:sz="0" w:space="0" w:color="auto"/>
            <w:left w:val="none" w:sz="0" w:space="0" w:color="auto"/>
            <w:bottom w:val="none" w:sz="0" w:space="0" w:color="auto"/>
            <w:right w:val="none" w:sz="0" w:space="0" w:color="auto"/>
          </w:divBdr>
        </w:div>
      </w:divsChild>
    </w:div>
    <w:div w:id="1564027033">
      <w:bodyDiv w:val="1"/>
      <w:marLeft w:val="0"/>
      <w:marRight w:val="0"/>
      <w:marTop w:val="0"/>
      <w:marBottom w:val="0"/>
      <w:divBdr>
        <w:top w:val="none" w:sz="0" w:space="0" w:color="auto"/>
        <w:left w:val="none" w:sz="0" w:space="0" w:color="auto"/>
        <w:bottom w:val="none" w:sz="0" w:space="0" w:color="auto"/>
        <w:right w:val="none" w:sz="0" w:space="0" w:color="auto"/>
      </w:divBdr>
    </w:div>
    <w:div w:id="1564365692">
      <w:bodyDiv w:val="1"/>
      <w:marLeft w:val="0"/>
      <w:marRight w:val="0"/>
      <w:marTop w:val="0"/>
      <w:marBottom w:val="0"/>
      <w:divBdr>
        <w:top w:val="none" w:sz="0" w:space="0" w:color="auto"/>
        <w:left w:val="none" w:sz="0" w:space="0" w:color="auto"/>
        <w:bottom w:val="none" w:sz="0" w:space="0" w:color="auto"/>
        <w:right w:val="none" w:sz="0" w:space="0" w:color="auto"/>
      </w:divBdr>
    </w:div>
    <w:div w:id="1574469376">
      <w:bodyDiv w:val="1"/>
      <w:marLeft w:val="0"/>
      <w:marRight w:val="0"/>
      <w:marTop w:val="0"/>
      <w:marBottom w:val="0"/>
      <w:divBdr>
        <w:top w:val="none" w:sz="0" w:space="0" w:color="auto"/>
        <w:left w:val="none" w:sz="0" w:space="0" w:color="auto"/>
        <w:bottom w:val="none" w:sz="0" w:space="0" w:color="auto"/>
        <w:right w:val="none" w:sz="0" w:space="0" w:color="auto"/>
      </w:divBdr>
    </w:div>
    <w:div w:id="1575317664">
      <w:bodyDiv w:val="1"/>
      <w:marLeft w:val="0"/>
      <w:marRight w:val="0"/>
      <w:marTop w:val="0"/>
      <w:marBottom w:val="0"/>
      <w:divBdr>
        <w:top w:val="none" w:sz="0" w:space="0" w:color="auto"/>
        <w:left w:val="none" w:sz="0" w:space="0" w:color="auto"/>
        <w:bottom w:val="none" w:sz="0" w:space="0" w:color="auto"/>
        <w:right w:val="none" w:sz="0" w:space="0" w:color="auto"/>
      </w:divBdr>
      <w:divsChild>
        <w:div w:id="1916620194">
          <w:marLeft w:val="720"/>
          <w:marRight w:val="0"/>
          <w:marTop w:val="115"/>
          <w:marBottom w:val="0"/>
          <w:divBdr>
            <w:top w:val="none" w:sz="0" w:space="0" w:color="auto"/>
            <w:left w:val="none" w:sz="0" w:space="0" w:color="auto"/>
            <w:bottom w:val="none" w:sz="0" w:space="0" w:color="auto"/>
            <w:right w:val="none" w:sz="0" w:space="0" w:color="auto"/>
          </w:divBdr>
        </w:div>
      </w:divsChild>
    </w:div>
    <w:div w:id="1575969615">
      <w:bodyDiv w:val="1"/>
      <w:marLeft w:val="0"/>
      <w:marRight w:val="0"/>
      <w:marTop w:val="0"/>
      <w:marBottom w:val="0"/>
      <w:divBdr>
        <w:top w:val="none" w:sz="0" w:space="0" w:color="auto"/>
        <w:left w:val="none" w:sz="0" w:space="0" w:color="auto"/>
        <w:bottom w:val="none" w:sz="0" w:space="0" w:color="auto"/>
        <w:right w:val="none" w:sz="0" w:space="0" w:color="auto"/>
      </w:divBdr>
    </w:div>
    <w:div w:id="1578831571">
      <w:bodyDiv w:val="1"/>
      <w:marLeft w:val="0"/>
      <w:marRight w:val="0"/>
      <w:marTop w:val="0"/>
      <w:marBottom w:val="0"/>
      <w:divBdr>
        <w:top w:val="none" w:sz="0" w:space="0" w:color="auto"/>
        <w:left w:val="none" w:sz="0" w:space="0" w:color="auto"/>
        <w:bottom w:val="none" w:sz="0" w:space="0" w:color="auto"/>
        <w:right w:val="none" w:sz="0" w:space="0" w:color="auto"/>
      </w:divBdr>
      <w:divsChild>
        <w:div w:id="333922434">
          <w:marLeft w:val="720"/>
          <w:marRight w:val="0"/>
          <w:marTop w:val="0"/>
          <w:marBottom w:val="0"/>
          <w:divBdr>
            <w:top w:val="none" w:sz="0" w:space="0" w:color="auto"/>
            <w:left w:val="none" w:sz="0" w:space="0" w:color="auto"/>
            <w:bottom w:val="none" w:sz="0" w:space="0" w:color="auto"/>
            <w:right w:val="none" w:sz="0" w:space="0" w:color="auto"/>
          </w:divBdr>
        </w:div>
      </w:divsChild>
    </w:div>
    <w:div w:id="1583756457">
      <w:bodyDiv w:val="1"/>
      <w:marLeft w:val="0"/>
      <w:marRight w:val="0"/>
      <w:marTop w:val="0"/>
      <w:marBottom w:val="0"/>
      <w:divBdr>
        <w:top w:val="none" w:sz="0" w:space="0" w:color="auto"/>
        <w:left w:val="none" w:sz="0" w:space="0" w:color="auto"/>
        <w:bottom w:val="none" w:sz="0" w:space="0" w:color="auto"/>
        <w:right w:val="none" w:sz="0" w:space="0" w:color="auto"/>
      </w:divBdr>
      <w:divsChild>
        <w:div w:id="1725250063">
          <w:marLeft w:val="720"/>
          <w:marRight w:val="0"/>
          <w:marTop w:val="0"/>
          <w:marBottom w:val="0"/>
          <w:divBdr>
            <w:top w:val="none" w:sz="0" w:space="0" w:color="auto"/>
            <w:left w:val="none" w:sz="0" w:space="0" w:color="auto"/>
            <w:bottom w:val="none" w:sz="0" w:space="0" w:color="auto"/>
            <w:right w:val="none" w:sz="0" w:space="0" w:color="auto"/>
          </w:divBdr>
        </w:div>
      </w:divsChild>
    </w:div>
    <w:div w:id="1585527278">
      <w:bodyDiv w:val="1"/>
      <w:marLeft w:val="0"/>
      <w:marRight w:val="0"/>
      <w:marTop w:val="0"/>
      <w:marBottom w:val="0"/>
      <w:divBdr>
        <w:top w:val="none" w:sz="0" w:space="0" w:color="auto"/>
        <w:left w:val="none" w:sz="0" w:space="0" w:color="auto"/>
        <w:bottom w:val="none" w:sz="0" w:space="0" w:color="auto"/>
        <w:right w:val="none" w:sz="0" w:space="0" w:color="auto"/>
      </w:divBdr>
    </w:div>
    <w:div w:id="1603418282">
      <w:bodyDiv w:val="1"/>
      <w:marLeft w:val="0"/>
      <w:marRight w:val="0"/>
      <w:marTop w:val="0"/>
      <w:marBottom w:val="0"/>
      <w:divBdr>
        <w:top w:val="none" w:sz="0" w:space="0" w:color="auto"/>
        <w:left w:val="none" w:sz="0" w:space="0" w:color="auto"/>
        <w:bottom w:val="none" w:sz="0" w:space="0" w:color="auto"/>
        <w:right w:val="none" w:sz="0" w:space="0" w:color="auto"/>
      </w:divBdr>
      <w:divsChild>
        <w:div w:id="1081290327">
          <w:marLeft w:val="720"/>
          <w:marRight w:val="0"/>
          <w:marTop w:val="0"/>
          <w:marBottom w:val="0"/>
          <w:divBdr>
            <w:top w:val="none" w:sz="0" w:space="0" w:color="auto"/>
            <w:left w:val="none" w:sz="0" w:space="0" w:color="auto"/>
            <w:bottom w:val="none" w:sz="0" w:space="0" w:color="auto"/>
            <w:right w:val="none" w:sz="0" w:space="0" w:color="auto"/>
          </w:divBdr>
        </w:div>
      </w:divsChild>
    </w:div>
    <w:div w:id="1608150084">
      <w:bodyDiv w:val="1"/>
      <w:marLeft w:val="0"/>
      <w:marRight w:val="0"/>
      <w:marTop w:val="0"/>
      <w:marBottom w:val="0"/>
      <w:divBdr>
        <w:top w:val="none" w:sz="0" w:space="0" w:color="auto"/>
        <w:left w:val="none" w:sz="0" w:space="0" w:color="auto"/>
        <w:bottom w:val="none" w:sz="0" w:space="0" w:color="auto"/>
        <w:right w:val="none" w:sz="0" w:space="0" w:color="auto"/>
      </w:divBdr>
      <w:divsChild>
        <w:div w:id="630794015">
          <w:marLeft w:val="720"/>
          <w:marRight w:val="0"/>
          <w:marTop w:val="115"/>
          <w:marBottom w:val="0"/>
          <w:divBdr>
            <w:top w:val="none" w:sz="0" w:space="0" w:color="auto"/>
            <w:left w:val="none" w:sz="0" w:space="0" w:color="auto"/>
            <w:bottom w:val="none" w:sz="0" w:space="0" w:color="auto"/>
            <w:right w:val="none" w:sz="0" w:space="0" w:color="auto"/>
          </w:divBdr>
        </w:div>
        <w:div w:id="1290239884">
          <w:marLeft w:val="720"/>
          <w:marRight w:val="0"/>
          <w:marTop w:val="115"/>
          <w:marBottom w:val="0"/>
          <w:divBdr>
            <w:top w:val="none" w:sz="0" w:space="0" w:color="auto"/>
            <w:left w:val="none" w:sz="0" w:space="0" w:color="auto"/>
            <w:bottom w:val="none" w:sz="0" w:space="0" w:color="auto"/>
            <w:right w:val="none" w:sz="0" w:space="0" w:color="auto"/>
          </w:divBdr>
        </w:div>
        <w:div w:id="1662809347">
          <w:marLeft w:val="720"/>
          <w:marRight w:val="0"/>
          <w:marTop w:val="115"/>
          <w:marBottom w:val="0"/>
          <w:divBdr>
            <w:top w:val="none" w:sz="0" w:space="0" w:color="auto"/>
            <w:left w:val="none" w:sz="0" w:space="0" w:color="auto"/>
            <w:bottom w:val="none" w:sz="0" w:space="0" w:color="auto"/>
            <w:right w:val="none" w:sz="0" w:space="0" w:color="auto"/>
          </w:divBdr>
        </w:div>
        <w:div w:id="1797064077">
          <w:marLeft w:val="720"/>
          <w:marRight w:val="0"/>
          <w:marTop w:val="115"/>
          <w:marBottom w:val="0"/>
          <w:divBdr>
            <w:top w:val="none" w:sz="0" w:space="0" w:color="auto"/>
            <w:left w:val="none" w:sz="0" w:space="0" w:color="auto"/>
            <w:bottom w:val="none" w:sz="0" w:space="0" w:color="auto"/>
            <w:right w:val="none" w:sz="0" w:space="0" w:color="auto"/>
          </w:divBdr>
        </w:div>
      </w:divsChild>
    </w:div>
    <w:div w:id="1611932443">
      <w:bodyDiv w:val="1"/>
      <w:marLeft w:val="0"/>
      <w:marRight w:val="0"/>
      <w:marTop w:val="0"/>
      <w:marBottom w:val="0"/>
      <w:divBdr>
        <w:top w:val="none" w:sz="0" w:space="0" w:color="auto"/>
        <w:left w:val="none" w:sz="0" w:space="0" w:color="auto"/>
        <w:bottom w:val="none" w:sz="0" w:space="0" w:color="auto"/>
        <w:right w:val="none" w:sz="0" w:space="0" w:color="auto"/>
      </w:divBdr>
    </w:div>
    <w:div w:id="1626695683">
      <w:bodyDiv w:val="1"/>
      <w:marLeft w:val="0"/>
      <w:marRight w:val="0"/>
      <w:marTop w:val="0"/>
      <w:marBottom w:val="0"/>
      <w:divBdr>
        <w:top w:val="none" w:sz="0" w:space="0" w:color="auto"/>
        <w:left w:val="none" w:sz="0" w:space="0" w:color="auto"/>
        <w:bottom w:val="none" w:sz="0" w:space="0" w:color="auto"/>
        <w:right w:val="none" w:sz="0" w:space="0" w:color="auto"/>
      </w:divBdr>
      <w:divsChild>
        <w:div w:id="70781255">
          <w:marLeft w:val="806"/>
          <w:marRight w:val="0"/>
          <w:marTop w:val="0"/>
          <w:marBottom w:val="0"/>
          <w:divBdr>
            <w:top w:val="none" w:sz="0" w:space="0" w:color="auto"/>
            <w:left w:val="none" w:sz="0" w:space="0" w:color="auto"/>
            <w:bottom w:val="none" w:sz="0" w:space="0" w:color="auto"/>
            <w:right w:val="none" w:sz="0" w:space="0" w:color="auto"/>
          </w:divBdr>
        </w:div>
      </w:divsChild>
    </w:div>
    <w:div w:id="1636637808">
      <w:bodyDiv w:val="1"/>
      <w:marLeft w:val="0"/>
      <w:marRight w:val="0"/>
      <w:marTop w:val="0"/>
      <w:marBottom w:val="0"/>
      <w:divBdr>
        <w:top w:val="none" w:sz="0" w:space="0" w:color="auto"/>
        <w:left w:val="none" w:sz="0" w:space="0" w:color="auto"/>
        <w:bottom w:val="none" w:sz="0" w:space="0" w:color="auto"/>
        <w:right w:val="none" w:sz="0" w:space="0" w:color="auto"/>
      </w:divBdr>
      <w:divsChild>
        <w:div w:id="163715383">
          <w:marLeft w:val="806"/>
          <w:marRight w:val="0"/>
          <w:marTop w:val="0"/>
          <w:marBottom w:val="0"/>
          <w:divBdr>
            <w:top w:val="none" w:sz="0" w:space="0" w:color="auto"/>
            <w:left w:val="none" w:sz="0" w:space="0" w:color="auto"/>
            <w:bottom w:val="none" w:sz="0" w:space="0" w:color="auto"/>
            <w:right w:val="none" w:sz="0" w:space="0" w:color="auto"/>
          </w:divBdr>
        </w:div>
      </w:divsChild>
    </w:div>
    <w:div w:id="1638608627">
      <w:bodyDiv w:val="1"/>
      <w:marLeft w:val="0"/>
      <w:marRight w:val="0"/>
      <w:marTop w:val="0"/>
      <w:marBottom w:val="0"/>
      <w:divBdr>
        <w:top w:val="none" w:sz="0" w:space="0" w:color="auto"/>
        <w:left w:val="none" w:sz="0" w:space="0" w:color="auto"/>
        <w:bottom w:val="none" w:sz="0" w:space="0" w:color="auto"/>
        <w:right w:val="none" w:sz="0" w:space="0" w:color="auto"/>
      </w:divBdr>
    </w:div>
    <w:div w:id="1640376653">
      <w:bodyDiv w:val="1"/>
      <w:marLeft w:val="0"/>
      <w:marRight w:val="0"/>
      <w:marTop w:val="0"/>
      <w:marBottom w:val="0"/>
      <w:divBdr>
        <w:top w:val="none" w:sz="0" w:space="0" w:color="auto"/>
        <w:left w:val="none" w:sz="0" w:space="0" w:color="auto"/>
        <w:bottom w:val="none" w:sz="0" w:space="0" w:color="auto"/>
        <w:right w:val="none" w:sz="0" w:space="0" w:color="auto"/>
      </w:divBdr>
      <w:divsChild>
        <w:div w:id="398751448">
          <w:marLeft w:val="720"/>
          <w:marRight w:val="0"/>
          <w:marTop w:val="115"/>
          <w:marBottom w:val="0"/>
          <w:divBdr>
            <w:top w:val="none" w:sz="0" w:space="0" w:color="auto"/>
            <w:left w:val="none" w:sz="0" w:space="0" w:color="auto"/>
            <w:bottom w:val="none" w:sz="0" w:space="0" w:color="auto"/>
            <w:right w:val="none" w:sz="0" w:space="0" w:color="auto"/>
          </w:divBdr>
        </w:div>
        <w:div w:id="646741869">
          <w:marLeft w:val="720"/>
          <w:marRight w:val="0"/>
          <w:marTop w:val="115"/>
          <w:marBottom w:val="0"/>
          <w:divBdr>
            <w:top w:val="none" w:sz="0" w:space="0" w:color="auto"/>
            <w:left w:val="none" w:sz="0" w:space="0" w:color="auto"/>
            <w:bottom w:val="none" w:sz="0" w:space="0" w:color="auto"/>
            <w:right w:val="none" w:sz="0" w:space="0" w:color="auto"/>
          </w:divBdr>
        </w:div>
        <w:div w:id="791288189">
          <w:marLeft w:val="720"/>
          <w:marRight w:val="0"/>
          <w:marTop w:val="115"/>
          <w:marBottom w:val="0"/>
          <w:divBdr>
            <w:top w:val="none" w:sz="0" w:space="0" w:color="auto"/>
            <w:left w:val="none" w:sz="0" w:space="0" w:color="auto"/>
            <w:bottom w:val="none" w:sz="0" w:space="0" w:color="auto"/>
            <w:right w:val="none" w:sz="0" w:space="0" w:color="auto"/>
          </w:divBdr>
        </w:div>
        <w:div w:id="1635670330">
          <w:marLeft w:val="720"/>
          <w:marRight w:val="0"/>
          <w:marTop w:val="115"/>
          <w:marBottom w:val="0"/>
          <w:divBdr>
            <w:top w:val="none" w:sz="0" w:space="0" w:color="auto"/>
            <w:left w:val="none" w:sz="0" w:space="0" w:color="auto"/>
            <w:bottom w:val="none" w:sz="0" w:space="0" w:color="auto"/>
            <w:right w:val="none" w:sz="0" w:space="0" w:color="auto"/>
          </w:divBdr>
        </w:div>
        <w:div w:id="1644773301">
          <w:marLeft w:val="720"/>
          <w:marRight w:val="0"/>
          <w:marTop w:val="115"/>
          <w:marBottom w:val="0"/>
          <w:divBdr>
            <w:top w:val="none" w:sz="0" w:space="0" w:color="auto"/>
            <w:left w:val="none" w:sz="0" w:space="0" w:color="auto"/>
            <w:bottom w:val="none" w:sz="0" w:space="0" w:color="auto"/>
            <w:right w:val="none" w:sz="0" w:space="0" w:color="auto"/>
          </w:divBdr>
        </w:div>
        <w:div w:id="1673868855">
          <w:marLeft w:val="720"/>
          <w:marRight w:val="0"/>
          <w:marTop w:val="115"/>
          <w:marBottom w:val="0"/>
          <w:divBdr>
            <w:top w:val="none" w:sz="0" w:space="0" w:color="auto"/>
            <w:left w:val="none" w:sz="0" w:space="0" w:color="auto"/>
            <w:bottom w:val="none" w:sz="0" w:space="0" w:color="auto"/>
            <w:right w:val="none" w:sz="0" w:space="0" w:color="auto"/>
          </w:divBdr>
        </w:div>
        <w:div w:id="2025133904">
          <w:marLeft w:val="720"/>
          <w:marRight w:val="0"/>
          <w:marTop w:val="115"/>
          <w:marBottom w:val="0"/>
          <w:divBdr>
            <w:top w:val="none" w:sz="0" w:space="0" w:color="auto"/>
            <w:left w:val="none" w:sz="0" w:space="0" w:color="auto"/>
            <w:bottom w:val="none" w:sz="0" w:space="0" w:color="auto"/>
            <w:right w:val="none" w:sz="0" w:space="0" w:color="auto"/>
          </w:divBdr>
        </w:div>
      </w:divsChild>
    </w:div>
    <w:div w:id="1644382575">
      <w:bodyDiv w:val="1"/>
      <w:marLeft w:val="0"/>
      <w:marRight w:val="0"/>
      <w:marTop w:val="0"/>
      <w:marBottom w:val="0"/>
      <w:divBdr>
        <w:top w:val="none" w:sz="0" w:space="0" w:color="auto"/>
        <w:left w:val="none" w:sz="0" w:space="0" w:color="auto"/>
        <w:bottom w:val="none" w:sz="0" w:space="0" w:color="auto"/>
        <w:right w:val="none" w:sz="0" w:space="0" w:color="auto"/>
      </w:divBdr>
    </w:div>
    <w:div w:id="1645505487">
      <w:bodyDiv w:val="1"/>
      <w:marLeft w:val="0"/>
      <w:marRight w:val="0"/>
      <w:marTop w:val="0"/>
      <w:marBottom w:val="0"/>
      <w:divBdr>
        <w:top w:val="none" w:sz="0" w:space="0" w:color="auto"/>
        <w:left w:val="none" w:sz="0" w:space="0" w:color="auto"/>
        <w:bottom w:val="none" w:sz="0" w:space="0" w:color="auto"/>
        <w:right w:val="none" w:sz="0" w:space="0" w:color="auto"/>
      </w:divBdr>
    </w:div>
    <w:div w:id="1648823942">
      <w:bodyDiv w:val="1"/>
      <w:marLeft w:val="0"/>
      <w:marRight w:val="0"/>
      <w:marTop w:val="0"/>
      <w:marBottom w:val="0"/>
      <w:divBdr>
        <w:top w:val="none" w:sz="0" w:space="0" w:color="auto"/>
        <w:left w:val="none" w:sz="0" w:space="0" w:color="auto"/>
        <w:bottom w:val="none" w:sz="0" w:space="0" w:color="auto"/>
        <w:right w:val="none" w:sz="0" w:space="0" w:color="auto"/>
      </w:divBdr>
    </w:div>
    <w:div w:id="1649355216">
      <w:bodyDiv w:val="1"/>
      <w:marLeft w:val="0"/>
      <w:marRight w:val="0"/>
      <w:marTop w:val="0"/>
      <w:marBottom w:val="0"/>
      <w:divBdr>
        <w:top w:val="none" w:sz="0" w:space="0" w:color="auto"/>
        <w:left w:val="none" w:sz="0" w:space="0" w:color="auto"/>
        <w:bottom w:val="none" w:sz="0" w:space="0" w:color="auto"/>
        <w:right w:val="none" w:sz="0" w:space="0" w:color="auto"/>
      </w:divBdr>
      <w:divsChild>
        <w:div w:id="1910262999">
          <w:marLeft w:val="806"/>
          <w:marRight w:val="0"/>
          <w:marTop w:val="0"/>
          <w:marBottom w:val="0"/>
          <w:divBdr>
            <w:top w:val="none" w:sz="0" w:space="0" w:color="auto"/>
            <w:left w:val="none" w:sz="0" w:space="0" w:color="auto"/>
            <w:bottom w:val="none" w:sz="0" w:space="0" w:color="auto"/>
            <w:right w:val="none" w:sz="0" w:space="0" w:color="auto"/>
          </w:divBdr>
        </w:div>
      </w:divsChild>
    </w:div>
    <w:div w:id="1649506739">
      <w:bodyDiv w:val="1"/>
      <w:marLeft w:val="0"/>
      <w:marRight w:val="0"/>
      <w:marTop w:val="0"/>
      <w:marBottom w:val="0"/>
      <w:divBdr>
        <w:top w:val="none" w:sz="0" w:space="0" w:color="auto"/>
        <w:left w:val="none" w:sz="0" w:space="0" w:color="auto"/>
        <w:bottom w:val="none" w:sz="0" w:space="0" w:color="auto"/>
        <w:right w:val="none" w:sz="0" w:space="0" w:color="auto"/>
      </w:divBdr>
    </w:div>
    <w:div w:id="1650595749">
      <w:bodyDiv w:val="1"/>
      <w:marLeft w:val="0"/>
      <w:marRight w:val="0"/>
      <w:marTop w:val="0"/>
      <w:marBottom w:val="0"/>
      <w:divBdr>
        <w:top w:val="none" w:sz="0" w:space="0" w:color="auto"/>
        <w:left w:val="none" w:sz="0" w:space="0" w:color="auto"/>
        <w:bottom w:val="none" w:sz="0" w:space="0" w:color="auto"/>
        <w:right w:val="none" w:sz="0" w:space="0" w:color="auto"/>
      </w:divBdr>
      <w:divsChild>
        <w:div w:id="38166517">
          <w:marLeft w:val="720"/>
          <w:marRight w:val="0"/>
          <w:marTop w:val="115"/>
          <w:marBottom w:val="0"/>
          <w:divBdr>
            <w:top w:val="none" w:sz="0" w:space="0" w:color="auto"/>
            <w:left w:val="none" w:sz="0" w:space="0" w:color="auto"/>
            <w:bottom w:val="none" w:sz="0" w:space="0" w:color="auto"/>
            <w:right w:val="none" w:sz="0" w:space="0" w:color="auto"/>
          </w:divBdr>
        </w:div>
      </w:divsChild>
    </w:div>
    <w:div w:id="1651523788">
      <w:bodyDiv w:val="1"/>
      <w:marLeft w:val="0"/>
      <w:marRight w:val="0"/>
      <w:marTop w:val="0"/>
      <w:marBottom w:val="0"/>
      <w:divBdr>
        <w:top w:val="none" w:sz="0" w:space="0" w:color="auto"/>
        <w:left w:val="none" w:sz="0" w:space="0" w:color="auto"/>
        <w:bottom w:val="none" w:sz="0" w:space="0" w:color="auto"/>
        <w:right w:val="none" w:sz="0" w:space="0" w:color="auto"/>
      </w:divBdr>
    </w:div>
    <w:div w:id="1652099517">
      <w:bodyDiv w:val="1"/>
      <w:marLeft w:val="0"/>
      <w:marRight w:val="0"/>
      <w:marTop w:val="0"/>
      <w:marBottom w:val="0"/>
      <w:divBdr>
        <w:top w:val="none" w:sz="0" w:space="0" w:color="auto"/>
        <w:left w:val="none" w:sz="0" w:space="0" w:color="auto"/>
        <w:bottom w:val="none" w:sz="0" w:space="0" w:color="auto"/>
        <w:right w:val="none" w:sz="0" w:space="0" w:color="auto"/>
      </w:divBdr>
    </w:div>
    <w:div w:id="1653295159">
      <w:bodyDiv w:val="1"/>
      <w:marLeft w:val="0"/>
      <w:marRight w:val="0"/>
      <w:marTop w:val="0"/>
      <w:marBottom w:val="0"/>
      <w:divBdr>
        <w:top w:val="none" w:sz="0" w:space="0" w:color="auto"/>
        <w:left w:val="none" w:sz="0" w:space="0" w:color="auto"/>
        <w:bottom w:val="none" w:sz="0" w:space="0" w:color="auto"/>
        <w:right w:val="none" w:sz="0" w:space="0" w:color="auto"/>
      </w:divBdr>
    </w:div>
    <w:div w:id="1654024740">
      <w:bodyDiv w:val="1"/>
      <w:marLeft w:val="0"/>
      <w:marRight w:val="0"/>
      <w:marTop w:val="0"/>
      <w:marBottom w:val="0"/>
      <w:divBdr>
        <w:top w:val="none" w:sz="0" w:space="0" w:color="auto"/>
        <w:left w:val="none" w:sz="0" w:space="0" w:color="auto"/>
        <w:bottom w:val="none" w:sz="0" w:space="0" w:color="auto"/>
        <w:right w:val="none" w:sz="0" w:space="0" w:color="auto"/>
      </w:divBdr>
    </w:div>
    <w:div w:id="1665817741">
      <w:bodyDiv w:val="1"/>
      <w:marLeft w:val="0"/>
      <w:marRight w:val="0"/>
      <w:marTop w:val="0"/>
      <w:marBottom w:val="0"/>
      <w:divBdr>
        <w:top w:val="none" w:sz="0" w:space="0" w:color="auto"/>
        <w:left w:val="none" w:sz="0" w:space="0" w:color="auto"/>
        <w:bottom w:val="none" w:sz="0" w:space="0" w:color="auto"/>
        <w:right w:val="none" w:sz="0" w:space="0" w:color="auto"/>
      </w:divBdr>
      <w:divsChild>
        <w:div w:id="485706396">
          <w:marLeft w:val="547"/>
          <w:marRight w:val="0"/>
          <w:marTop w:val="115"/>
          <w:marBottom w:val="0"/>
          <w:divBdr>
            <w:top w:val="none" w:sz="0" w:space="0" w:color="auto"/>
            <w:left w:val="none" w:sz="0" w:space="0" w:color="auto"/>
            <w:bottom w:val="none" w:sz="0" w:space="0" w:color="auto"/>
            <w:right w:val="none" w:sz="0" w:space="0" w:color="auto"/>
          </w:divBdr>
        </w:div>
      </w:divsChild>
    </w:div>
    <w:div w:id="1668023096">
      <w:bodyDiv w:val="1"/>
      <w:marLeft w:val="0"/>
      <w:marRight w:val="0"/>
      <w:marTop w:val="0"/>
      <w:marBottom w:val="0"/>
      <w:divBdr>
        <w:top w:val="none" w:sz="0" w:space="0" w:color="auto"/>
        <w:left w:val="none" w:sz="0" w:space="0" w:color="auto"/>
        <w:bottom w:val="none" w:sz="0" w:space="0" w:color="auto"/>
        <w:right w:val="none" w:sz="0" w:space="0" w:color="auto"/>
      </w:divBdr>
    </w:div>
    <w:div w:id="1671172714">
      <w:bodyDiv w:val="1"/>
      <w:marLeft w:val="0"/>
      <w:marRight w:val="0"/>
      <w:marTop w:val="0"/>
      <w:marBottom w:val="0"/>
      <w:divBdr>
        <w:top w:val="none" w:sz="0" w:space="0" w:color="auto"/>
        <w:left w:val="none" w:sz="0" w:space="0" w:color="auto"/>
        <w:bottom w:val="none" w:sz="0" w:space="0" w:color="auto"/>
        <w:right w:val="none" w:sz="0" w:space="0" w:color="auto"/>
      </w:divBdr>
      <w:divsChild>
        <w:div w:id="1961063742">
          <w:marLeft w:val="806"/>
          <w:marRight w:val="0"/>
          <w:marTop w:val="115"/>
          <w:marBottom w:val="0"/>
          <w:divBdr>
            <w:top w:val="none" w:sz="0" w:space="0" w:color="auto"/>
            <w:left w:val="none" w:sz="0" w:space="0" w:color="auto"/>
            <w:bottom w:val="none" w:sz="0" w:space="0" w:color="auto"/>
            <w:right w:val="none" w:sz="0" w:space="0" w:color="auto"/>
          </w:divBdr>
        </w:div>
      </w:divsChild>
    </w:div>
    <w:div w:id="1675497666">
      <w:bodyDiv w:val="1"/>
      <w:marLeft w:val="0"/>
      <w:marRight w:val="0"/>
      <w:marTop w:val="0"/>
      <w:marBottom w:val="0"/>
      <w:divBdr>
        <w:top w:val="none" w:sz="0" w:space="0" w:color="auto"/>
        <w:left w:val="none" w:sz="0" w:space="0" w:color="auto"/>
        <w:bottom w:val="none" w:sz="0" w:space="0" w:color="auto"/>
        <w:right w:val="none" w:sz="0" w:space="0" w:color="auto"/>
      </w:divBdr>
      <w:divsChild>
        <w:div w:id="297609255">
          <w:marLeft w:val="720"/>
          <w:marRight w:val="0"/>
          <w:marTop w:val="115"/>
          <w:marBottom w:val="0"/>
          <w:divBdr>
            <w:top w:val="none" w:sz="0" w:space="0" w:color="auto"/>
            <w:left w:val="none" w:sz="0" w:space="0" w:color="auto"/>
            <w:bottom w:val="none" w:sz="0" w:space="0" w:color="auto"/>
            <w:right w:val="none" w:sz="0" w:space="0" w:color="auto"/>
          </w:divBdr>
        </w:div>
        <w:div w:id="1141381244">
          <w:marLeft w:val="720"/>
          <w:marRight w:val="0"/>
          <w:marTop w:val="115"/>
          <w:marBottom w:val="0"/>
          <w:divBdr>
            <w:top w:val="none" w:sz="0" w:space="0" w:color="auto"/>
            <w:left w:val="none" w:sz="0" w:space="0" w:color="auto"/>
            <w:bottom w:val="none" w:sz="0" w:space="0" w:color="auto"/>
            <w:right w:val="none" w:sz="0" w:space="0" w:color="auto"/>
          </w:divBdr>
        </w:div>
        <w:div w:id="1734692554">
          <w:marLeft w:val="720"/>
          <w:marRight w:val="0"/>
          <w:marTop w:val="115"/>
          <w:marBottom w:val="0"/>
          <w:divBdr>
            <w:top w:val="none" w:sz="0" w:space="0" w:color="auto"/>
            <w:left w:val="none" w:sz="0" w:space="0" w:color="auto"/>
            <w:bottom w:val="none" w:sz="0" w:space="0" w:color="auto"/>
            <w:right w:val="none" w:sz="0" w:space="0" w:color="auto"/>
          </w:divBdr>
        </w:div>
      </w:divsChild>
    </w:div>
    <w:div w:id="1677225501">
      <w:bodyDiv w:val="1"/>
      <w:marLeft w:val="0"/>
      <w:marRight w:val="0"/>
      <w:marTop w:val="0"/>
      <w:marBottom w:val="0"/>
      <w:divBdr>
        <w:top w:val="none" w:sz="0" w:space="0" w:color="auto"/>
        <w:left w:val="none" w:sz="0" w:space="0" w:color="auto"/>
        <w:bottom w:val="none" w:sz="0" w:space="0" w:color="auto"/>
        <w:right w:val="none" w:sz="0" w:space="0" w:color="auto"/>
      </w:divBdr>
    </w:div>
    <w:div w:id="1682003545">
      <w:bodyDiv w:val="1"/>
      <w:marLeft w:val="0"/>
      <w:marRight w:val="0"/>
      <w:marTop w:val="0"/>
      <w:marBottom w:val="0"/>
      <w:divBdr>
        <w:top w:val="none" w:sz="0" w:space="0" w:color="auto"/>
        <w:left w:val="none" w:sz="0" w:space="0" w:color="auto"/>
        <w:bottom w:val="none" w:sz="0" w:space="0" w:color="auto"/>
        <w:right w:val="none" w:sz="0" w:space="0" w:color="auto"/>
      </w:divBdr>
      <w:divsChild>
        <w:div w:id="156503734">
          <w:marLeft w:val="720"/>
          <w:marRight w:val="0"/>
          <w:marTop w:val="0"/>
          <w:marBottom w:val="0"/>
          <w:divBdr>
            <w:top w:val="none" w:sz="0" w:space="0" w:color="auto"/>
            <w:left w:val="none" w:sz="0" w:space="0" w:color="auto"/>
            <w:bottom w:val="none" w:sz="0" w:space="0" w:color="auto"/>
            <w:right w:val="none" w:sz="0" w:space="0" w:color="auto"/>
          </w:divBdr>
        </w:div>
      </w:divsChild>
    </w:div>
    <w:div w:id="1683168769">
      <w:bodyDiv w:val="1"/>
      <w:marLeft w:val="0"/>
      <w:marRight w:val="0"/>
      <w:marTop w:val="0"/>
      <w:marBottom w:val="0"/>
      <w:divBdr>
        <w:top w:val="none" w:sz="0" w:space="0" w:color="auto"/>
        <w:left w:val="none" w:sz="0" w:space="0" w:color="auto"/>
        <w:bottom w:val="none" w:sz="0" w:space="0" w:color="auto"/>
        <w:right w:val="none" w:sz="0" w:space="0" w:color="auto"/>
      </w:divBdr>
    </w:div>
    <w:div w:id="1685935670">
      <w:bodyDiv w:val="1"/>
      <w:marLeft w:val="0"/>
      <w:marRight w:val="0"/>
      <w:marTop w:val="0"/>
      <w:marBottom w:val="0"/>
      <w:divBdr>
        <w:top w:val="none" w:sz="0" w:space="0" w:color="auto"/>
        <w:left w:val="none" w:sz="0" w:space="0" w:color="auto"/>
        <w:bottom w:val="none" w:sz="0" w:space="0" w:color="auto"/>
        <w:right w:val="none" w:sz="0" w:space="0" w:color="auto"/>
      </w:divBdr>
      <w:divsChild>
        <w:div w:id="1967853542">
          <w:marLeft w:val="720"/>
          <w:marRight w:val="0"/>
          <w:marTop w:val="0"/>
          <w:marBottom w:val="0"/>
          <w:divBdr>
            <w:top w:val="none" w:sz="0" w:space="0" w:color="auto"/>
            <w:left w:val="none" w:sz="0" w:space="0" w:color="auto"/>
            <w:bottom w:val="none" w:sz="0" w:space="0" w:color="auto"/>
            <w:right w:val="none" w:sz="0" w:space="0" w:color="auto"/>
          </w:divBdr>
        </w:div>
      </w:divsChild>
    </w:div>
    <w:div w:id="1694305951">
      <w:bodyDiv w:val="1"/>
      <w:marLeft w:val="0"/>
      <w:marRight w:val="0"/>
      <w:marTop w:val="0"/>
      <w:marBottom w:val="0"/>
      <w:divBdr>
        <w:top w:val="none" w:sz="0" w:space="0" w:color="auto"/>
        <w:left w:val="none" w:sz="0" w:space="0" w:color="auto"/>
        <w:bottom w:val="none" w:sz="0" w:space="0" w:color="auto"/>
        <w:right w:val="none" w:sz="0" w:space="0" w:color="auto"/>
      </w:divBdr>
    </w:div>
    <w:div w:id="1719628677">
      <w:bodyDiv w:val="1"/>
      <w:marLeft w:val="0"/>
      <w:marRight w:val="0"/>
      <w:marTop w:val="0"/>
      <w:marBottom w:val="0"/>
      <w:divBdr>
        <w:top w:val="none" w:sz="0" w:space="0" w:color="auto"/>
        <w:left w:val="none" w:sz="0" w:space="0" w:color="auto"/>
        <w:bottom w:val="none" w:sz="0" w:space="0" w:color="auto"/>
        <w:right w:val="none" w:sz="0" w:space="0" w:color="auto"/>
      </w:divBdr>
      <w:divsChild>
        <w:div w:id="789858689">
          <w:marLeft w:val="806"/>
          <w:marRight w:val="0"/>
          <w:marTop w:val="0"/>
          <w:marBottom w:val="0"/>
          <w:divBdr>
            <w:top w:val="none" w:sz="0" w:space="0" w:color="auto"/>
            <w:left w:val="none" w:sz="0" w:space="0" w:color="auto"/>
            <w:bottom w:val="none" w:sz="0" w:space="0" w:color="auto"/>
            <w:right w:val="none" w:sz="0" w:space="0" w:color="auto"/>
          </w:divBdr>
        </w:div>
      </w:divsChild>
    </w:div>
    <w:div w:id="1720666435">
      <w:bodyDiv w:val="1"/>
      <w:marLeft w:val="0"/>
      <w:marRight w:val="0"/>
      <w:marTop w:val="0"/>
      <w:marBottom w:val="0"/>
      <w:divBdr>
        <w:top w:val="none" w:sz="0" w:space="0" w:color="auto"/>
        <w:left w:val="none" w:sz="0" w:space="0" w:color="auto"/>
        <w:bottom w:val="none" w:sz="0" w:space="0" w:color="auto"/>
        <w:right w:val="none" w:sz="0" w:space="0" w:color="auto"/>
      </w:divBdr>
      <w:divsChild>
        <w:div w:id="167064045">
          <w:marLeft w:val="720"/>
          <w:marRight w:val="0"/>
          <w:marTop w:val="115"/>
          <w:marBottom w:val="0"/>
          <w:divBdr>
            <w:top w:val="none" w:sz="0" w:space="0" w:color="auto"/>
            <w:left w:val="none" w:sz="0" w:space="0" w:color="auto"/>
            <w:bottom w:val="none" w:sz="0" w:space="0" w:color="auto"/>
            <w:right w:val="none" w:sz="0" w:space="0" w:color="auto"/>
          </w:divBdr>
        </w:div>
        <w:div w:id="493759971">
          <w:marLeft w:val="720"/>
          <w:marRight w:val="0"/>
          <w:marTop w:val="115"/>
          <w:marBottom w:val="0"/>
          <w:divBdr>
            <w:top w:val="none" w:sz="0" w:space="0" w:color="auto"/>
            <w:left w:val="none" w:sz="0" w:space="0" w:color="auto"/>
            <w:bottom w:val="none" w:sz="0" w:space="0" w:color="auto"/>
            <w:right w:val="none" w:sz="0" w:space="0" w:color="auto"/>
          </w:divBdr>
        </w:div>
        <w:div w:id="1956448812">
          <w:marLeft w:val="720"/>
          <w:marRight w:val="0"/>
          <w:marTop w:val="115"/>
          <w:marBottom w:val="0"/>
          <w:divBdr>
            <w:top w:val="none" w:sz="0" w:space="0" w:color="auto"/>
            <w:left w:val="none" w:sz="0" w:space="0" w:color="auto"/>
            <w:bottom w:val="none" w:sz="0" w:space="0" w:color="auto"/>
            <w:right w:val="none" w:sz="0" w:space="0" w:color="auto"/>
          </w:divBdr>
        </w:div>
      </w:divsChild>
    </w:div>
    <w:div w:id="1725134717">
      <w:bodyDiv w:val="1"/>
      <w:marLeft w:val="0"/>
      <w:marRight w:val="0"/>
      <w:marTop w:val="0"/>
      <w:marBottom w:val="0"/>
      <w:divBdr>
        <w:top w:val="none" w:sz="0" w:space="0" w:color="auto"/>
        <w:left w:val="none" w:sz="0" w:space="0" w:color="auto"/>
        <w:bottom w:val="none" w:sz="0" w:space="0" w:color="auto"/>
        <w:right w:val="none" w:sz="0" w:space="0" w:color="auto"/>
      </w:divBdr>
    </w:div>
    <w:div w:id="1741514077">
      <w:bodyDiv w:val="1"/>
      <w:marLeft w:val="0"/>
      <w:marRight w:val="0"/>
      <w:marTop w:val="0"/>
      <w:marBottom w:val="0"/>
      <w:divBdr>
        <w:top w:val="none" w:sz="0" w:space="0" w:color="auto"/>
        <w:left w:val="none" w:sz="0" w:space="0" w:color="auto"/>
        <w:bottom w:val="none" w:sz="0" w:space="0" w:color="auto"/>
        <w:right w:val="none" w:sz="0" w:space="0" w:color="auto"/>
      </w:divBdr>
    </w:div>
    <w:div w:id="1745109296">
      <w:bodyDiv w:val="1"/>
      <w:marLeft w:val="0"/>
      <w:marRight w:val="0"/>
      <w:marTop w:val="0"/>
      <w:marBottom w:val="0"/>
      <w:divBdr>
        <w:top w:val="none" w:sz="0" w:space="0" w:color="auto"/>
        <w:left w:val="none" w:sz="0" w:space="0" w:color="auto"/>
        <w:bottom w:val="none" w:sz="0" w:space="0" w:color="auto"/>
        <w:right w:val="none" w:sz="0" w:space="0" w:color="auto"/>
      </w:divBdr>
      <w:divsChild>
        <w:div w:id="187837753">
          <w:marLeft w:val="720"/>
          <w:marRight w:val="0"/>
          <w:marTop w:val="115"/>
          <w:marBottom w:val="0"/>
          <w:divBdr>
            <w:top w:val="none" w:sz="0" w:space="0" w:color="auto"/>
            <w:left w:val="none" w:sz="0" w:space="0" w:color="auto"/>
            <w:bottom w:val="none" w:sz="0" w:space="0" w:color="auto"/>
            <w:right w:val="none" w:sz="0" w:space="0" w:color="auto"/>
          </w:divBdr>
        </w:div>
        <w:div w:id="459300933">
          <w:marLeft w:val="720"/>
          <w:marRight w:val="0"/>
          <w:marTop w:val="115"/>
          <w:marBottom w:val="0"/>
          <w:divBdr>
            <w:top w:val="none" w:sz="0" w:space="0" w:color="auto"/>
            <w:left w:val="none" w:sz="0" w:space="0" w:color="auto"/>
            <w:bottom w:val="none" w:sz="0" w:space="0" w:color="auto"/>
            <w:right w:val="none" w:sz="0" w:space="0" w:color="auto"/>
          </w:divBdr>
        </w:div>
        <w:div w:id="817765894">
          <w:marLeft w:val="720"/>
          <w:marRight w:val="0"/>
          <w:marTop w:val="115"/>
          <w:marBottom w:val="0"/>
          <w:divBdr>
            <w:top w:val="none" w:sz="0" w:space="0" w:color="auto"/>
            <w:left w:val="none" w:sz="0" w:space="0" w:color="auto"/>
            <w:bottom w:val="none" w:sz="0" w:space="0" w:color="auto"/>
            <w:right w:val="none" w:sz="0" w:space="0" w:color="auto"/>
          </w:divBdr>
        </w:div>
        <w:div w:id="1780877686">
          <w:marLeft w:val="720"/>
          <w:marRight w:val="0"/>
          <w:marTop w:val="115"/>
          <w:marBottom w:val="0"/>
          <w:divBdr>
            <w:top w:val="none" w:sz="0" w:space="0" w:color="auto"/>
            <w:left w:val="none" w:sz="0" w:space="0" w:color="auto"/>
            <w:bottom w:val="none" w:sz="0" w:space="0" w:color="auto"/>
            <w:right w:val="none" w:sz="0" w:space="0" w:color="auto"/>
          </w:divBdr>
        </w:div>
        <w:div w:id="1831366909">
          <w:marLeft w:val="720"/>
          <w:marRight w:val="0"/>
          <w:marTop w:val="115"/>
          <w:marBottom w:val="0"/>
          <w:divBdr>
            <w:top w:val="none" w:sz="0" w:space="0" w:color="auto"/>
            <w:left w:val="none" w:sz="0" w:space="0" w:color="auto"/>
            <w:bottom w:val="none" w:sz="0" w:space="0" w:color="auto"/>
            <w:right w:val="none" w:sz="0" w:space="0" w:color="auto"/>
          </w:divBdr>
        </w:div>
      </w:divsChild>
    </w:div>
    <w:div w:id="1754467973">
      <w:bodyDiv w:val="1"/>
      <w:marLeft w:val="0"/>
      <w:marRight w:val="0"/>
      <w:marTop w:val="0"/>
      <w:marBottom w:val="0"/>
      <w:divBdr>
        <w:top w:val="none" w:sz="0" w:space="0" w:color="auto"/>
        <w:left w:val="none" w:sz="0" w:space="0" w:color="auto"/>
        <w:bottom w:val="none" w:sz="0" w:space="0" w:color="auto"/>
        <w:right w:val="none" w:sz="0" w:space="0" w:color="auto"/>
      </w:divBdr>
      <w:divsChild>
        <w:div w:id="568614801">
          <w:marLeft w:val="806"/>
          <w:marRight w:val="0"/>
          <w:marTop w:val="0"/>
          <w:marBottom w:val="0"/>
          <w:divBdr>
            <w:top w:val="none" w:sz="0" w:space="0" w:color="auto"/>
            <w:left w:val="none" w:sz="0" w:space="0" w:color="auto"/>
            <w:bottom w:val="none" w:sz="0" w:space="0" w:color="auto"/>
            <w:right w:val="none" w:sz="0" w:space="0" w:color="auto"/>
          </w:divBdr>
        </w:div>
      </w:divsChild>
    </w:div>
    <w:div w:id="1761484370">
      <w:bodyDiv w:val="1"/>
      <w:marLeft w:val="0"/>
      <w:marRight w:val="0"/>
      <w:marTop w:val="0"/>
      <w:marBottom w:val="0"/>
      <w:divBdr>
        <w:top w:val="none" w:sz="0" w:space="0" w:color="auto"/>
        <w:left w:val="none" w:sz="0" w:space="0" w:color="auto"/>
        <w:bottom w:val="none" w:sz="0" w:space="0" w:color="auto"/>
        <w:right w:val="none" w:sz="0" w:space="0" w:color="auto"/>
      </w:divBdr>
    </w:div>
    <w:div w:id="1762531123">
      <w:bodyDiv w:val="1"/>
      <w:marLeft w:val="0"/>
      <w:marRight w:val="0"/>
      <w:marTop w:val="0"/>
      <w:marBottom w:val="0"/>
      <w:divBdr>
        <w:top w:val="none" w:sz="0" w:space="0" w:color="auto"/>
        <w:left w:val="none" w:sz="0" w:space="0" w:color="auto"/>
        <w:bottom w:val="none" w:sz="0" w:space="0" w:color="auto"/>
        <w:right w:val="none" w:sz="0" w:space="0" w:color="auto"/>
      </w:divBdr>
      <w:divsChild>
        <w:div w:id="50469622">
          <w:marLeft w:val="806"/>
          <w:marRight w:val="0"/>
          <w:marTop w:val="0"/>
          <w:marBottom w:val="0"/>
          <w:divBdr>
            <w:top w:val="none" w:sz="0" w:space="0" w:color="auto"/>
            <w:left w:val="none" w:sz="0" w:space="0" w:color="auto"/>
            <w:bottom w:val="none" w:sz="0" w:space="0" w:color="auto"/>
            <w:right w:val="none" w:sz="0" w:space="0" w:color="auto"/>
          </w:divBdr>
        </w:div>
      </w:divsChild>
    </w:div>
    <w:div w:id="1762990523">
      <w:bodyDiv w:val="1"/>
      <w:marLeft w:val="0"/>
      <w:marRight w:val="0"/>
      <w:marTop w:val="0"/>
      <w:marBottom w:val="0"/>
      <w:divBdr>
        <w:top w:val="none" w:sz="0" w:space="0" w:color="auto"/>
        <w:left w:val="none" w:sz="0" w:space="0" w:color="auto"/>
        <w:bottom w:val="none" w:sz="0" w:space="0" w:color="auto"/>
        <w:right w:val="none" w:sz="0" w:space="0" w:color="auto"/>
      </w:divBdr>
    </w:div>
    <w:div w:id="1772428408">
      <w:bodyDiv w:val="1"/>
      <w:marLeft w:val="0"/>
      <w:marRight w:val="0"/>
      <w:marTop w:val="0"/>
      <w:marBottom w:val="0"/>
      <w:divBdr>
        <w:top w:val="none" w:sz="0" w:space="0" w:color="auto"/>
        <w:left w:val="none" w:sz="0" w:space="0" w:color="auto"/>
        <w:bottom w:val="none" w:sz="0" w:space="0" w:color="auto"/>
        <w:right w:val="none" w:sz="0" w:space="0" w:color="auto"/>
      </w:divBdr>
      <w:divsChild>
        <w:div w:id="815415475">
          <w:marLeft w:val="720"/>
          <w:marRight w:val="0"/>
          <w:marTop w:val="0"/>
          <w:marBottom w:val="0"/>
          <w:divBdr>
            <w:top w:val="none" w:sz="0" w:space="0" w:color="auto"/>
            <w:left w:val="none" w:sz="0" w:space="0" w:color="auto"/>
            <w:bottom w:val="none" w:sz="0" w:space="0" w:color="auto"/>
            <w:right w:val="none" w:sz="0" w:space="0" w:color="auto"/>
          </w:divBdr>
        </w:div>
        <w:div w:id="467552807">
          <w:marLeft w:val="720"/>
          <w:marRight w:val="0"/>
          <w:marTop w:val="0"/>
          <w:marBottom w:val="0"/>
          <w:divBdr>
            <w:top w:val="none" w:sz="0" w:space="0" w:color="auto"/>
            <w:left w:val="none" w:sz="0" w:space="0" w:color="auto"/>
            <w:bottom w:val="none" w:sz="0" w:space="0" w:color="auto"/>
            <w:right w:val="none" w:sz="0" w:space="0" w:color="auto"/>
          </w:divBdr>
        </w:div>
      </w:divsChild>
    </w:div>
    <w:div w:id="1774007778">
      <w:bodyDiv w:val="1"/>
      <w:marLeft w:val="0"/>
      <w:marRight w:val="0"/>
      <w:marTop w:val="0"/>
      <w:marBottom w:val="0"/>
      <w:divBdr>
        <w:top w:val="none" w:sz="0" w:space="0" w:color="auto"/>
        <w:left w:val="none" w:sz="0" w:space="0" w:color="auto"/>
        <w:bottom w:val="none" w:sz="0" w:space="0" w:color="auto"/>
        <w:right w:val="none" w:sz="0" w:space="0" w:color="auto"/>
      </w:divBdr>
      <w:divsChild>
        <w:div w:id="1954438960">
          <w:marLeft w:val="806"/>
          <w:marRight w:val="0"/>
          <w:marTop w:val="0"/>
          <w:marBottom w:val="0"/>
          <w:divBdr>
            <w:top w:val="none" w:sz="0" w:space="0" w:color="auto"/>
            <w:left w:val="none" w:sz="0" w:space="0" w:color="auto"/>
            <w:bottom w:val="none" w:sz="0" w:space="0" w:color="auto"/>
            <w:right w:val="none" w:sz="0" w:space="0" w:color="auto"/>
          </w:divBdr>
        </w:div>
      </w:divsChild>
    </w:div>
    <w:div w:id="1775978953">
      <w:bodyDiv w:val="1"/>
      <w:marLeft w:val="0"/>
      <w:marRight w:val="0"/>
      <w:marTop w:val="0"/>
      <w:marBottom w:val="0"/>
      <w:divBdr>
        <w:top w:val="none" w:sz="0" w:space="0" w:color="auto"/>
        <w:left w:val="none" w:sz="0" w:space="0" w:color="auto"/>
        <w:bottom w:val="none" w:sz="0" w:space="0" w:color="auto"/>
        <w:right w:val="none" w:sz="0" w:space="0" w:color="auto"/>
      </w:divBdr>
      <w:divsChild>
        <w:div w:id="450319071">
          <w:marLeft w:val="547"/>
          <w:marRight w:val="0"/>
          <w:marTop w:val="115"/>
          <w:marBottom w:val="0"/>
          <w:divBdr>
            <w:top w:val="none" w:sz="0" w:space="0" w:color="auto"/>
            <w:left w:val="none" w:sz="0" w:space="0" w:color="auto"/>
            <w:bottom w:val="none" w:sz="0" w:space="0" w:color="auto"/>
            <w:right w:val="none" w:sz="0" w:space="0" w:color="auto"/>
          </w:divBdr>
        </w:div>
        <w:div w:id="1100877044">
          <w:marLeft w:val="547"/>
          <w:marRight w:val="0"/>
          <w:marTop w:val="115"/>
          <w:marBottom w:val="0"/>
          <w:divBdr>
            <w:top w:val="none" w:sz="0" w:space="0" w:color="auto"/>
            <w:left w:val="none" w:sz="0" w:space="0" w:color="auto"/>
            <w:bottom w:val="none" w:sz="0" w:space="0" w:color="auto"/>
            <w:right w:val="none" w:sz="0" w:space="0" w:color="auto"/>
          </w:divBdr>
        </w:div>
        <w:div w:id="1101954575">
          <w:marLeft w:val="547"/>
          <w:marRight w:val="0"/>
          <w:marTop w:val="115"/>
          <w:marBottom w:val="0"/>
          <w:divBdr>
            <w:top w:val="none" w:sz="0" w:space="0" w:color="auto"/>
            <w:left w:val="none" w:sz="0" w:space="0" w:color="auto"/>
            <w:bottom w:val="none" w:sz="0" w:space="0" w:color="auto"/>
            <w:right w:val="none" w:sz="0" w:space="0" w:color="auto"/>
          </w:divBdr>
        </w:div>
        <w:div w:id="1389107585">
          <w:marLeft w:val="547"/>
          <w:marRight w:val="0"/>
          <w:marTop w:val="115"/>
          <w:marBottom w:val="0"/>
          <w:divBdr>
            <w:top w:val="none" w:sz="0" w:space="0" w:color="auto"/>
            <w:left w:val="none" w:sz="0" w:space="0" w:color="auto"/>
            <w:bottom w:val="none" w:sz="0" w:space="0" w:color="auto"/>
            <w:right w:val="none" w:sz="0" w:space="0" w:color="auto"/>
          </w:divBdr>
        </w:div>
      </w:divsChild>
    </w:div>
    <w:div w:id="1787118273">
      <w:bodyDiv w:val="1"/>
      <w:marLeft w:val="0"/>
      <w:marRight w:val="0"/>
      <w:marTop w:val="0"/>
      <w:marBottom w:val="0"/>
      <w:divBdr>
        <w:top w:val="none" w:sz="0" w:space="0" w:color="auto"/>
        <w:left w:val="none" w:sz="0" w:space="0" w:color="auto"/>
        <w:bottom w:val="none" w:sz="0" w:space="0" w:color="auto"/>
        <w:right w:val="none" w:sz="0" w:space="0" w:color="auto"/>
      </w:divBdr>
      <w:divsChild>
        <w:div w:id="1144397769">
          <w:marLeft w:val="720"/>
          <w:marRight w:val="0"/>
          <w:marTop w:val="0"/>
          <w:marBottom w:val="0"/>
          <w:divBdr>
            <w:top w:val="none" w:sz="0" w:space="0" w:color="auto"/>
            <w:left w:val="none" w:sz="0" w:space="0" w:color="auto"/>
            <w:bottom w:val="none" w:sz="0" w:space="0" w:color="auto"/>
            <w:right w:val="none" w:sz="0" w:space="0" w:color="auto"/>
          </w:divBdr>
        </w:div>
      </w:divsChild>
    </w:div>
    <w:div w:id="1790515516">
      <w:bodyDiv w:val="1"/>
      <w:marLeft w:val="0"/>
      <w:marRight w:val="0"/>
      <w:marTop w:val="0"/>
      <w:marBottom w:val="0"/>
      <w:divBdr>
        <w:top w:val="none" w:sz="0" w:space="0" w:color="auto"/>
        <w:left w:val="none" w:sz="0" w:space="0" w:color="auto"/>
        <w:bottom w:val="none" w:sz="0" w:space="0" w:color="auto"/>
        <w:right w:val="none" w:sz="0" w:space="0" w:color="auto"/>
      </w:divBdr>
    </w:div>
    <w:div w:id="1795363003">
      <w:bodyDiv w:val="1"/>
      <w:marLeft w:val="0"/>
      <w:marRight w:val="0"/>
      <w:marTop w:val="0"/>
      <w:marBottom w:val="0"/>
      <w:divBdr>
        <w:top w:val="none" w:sz="0" w:space="0" w:color="auto"/>
        <w:left w:val="none" w:sz="0" w:space="0" w:color="auto"/>
        <w:bottom w:val="none" w:sz="0" w:space="0" w:color="auto"/>
        <w:right w:val="none" w:sz="0" w:space="0" w:color="auto"/>
      </w:divBdr>
    </w:div>
    <w:div w:id="1795782334">
      <w:bodyDiv w:val="1"/>
      <w:marLeft w:val="0"/>
      <w:marRight w:val="0"/>
      <w:marTop w:val="0"/>
      <w:marBottom w:val="0"/>
      <w:divBdr>
        <w:top w:val="none" w:sz="0" w:space="0" w:color="auto"/>
        <w:left w:val="none" w:sz="0" w:space="0" w:color="auto"/>
        <w:bottom w:val="none" w:sz="0" w:space="0" w:color="auto"/>
        <w:right w:val="none" w:sz="0" w:space="0" w:color="auto"/>
      </w:divBdr>
    </w:div>
    <w:div w:id="1798571220">
      <w:bodyDiv w:val="1"/>
      <w:marLeft w:val="0"/>
      <w:marRight w:val="0"/>
      <w:marTop w:val="0"/>
      <w:marBottom w:val="0"/>
      <w:divBdr>
        <w:top w:val="none" w:sz="0" w:space="0" w:color="auto"/>
        <w:left w:val="none" w:sz="0" w:space="0" w:color="auto"/>
        <w:bottom w:val="none" w:sz="0" w:space="0" w:color="auto"/>
        <w:right w:val="none" w:sz="0" w:space="0" w:color="auto"/>
      </w:divBdr>
    </w:div>
    <w:div w:id="1803229245">
      <w:bodyDiv w:val="1"/>
      <w:marLeft w:val="0"/>
      <w:marRight w:val="0"/>
      <w:marTop w:val="0"/>
      <w:marBottom w:val="0"/>
      <w:divBdr>
        <w:top w:val="none" w:sz="0" w:space="0" w:color="auto"/>
        <w:left w:val="none" w:sz="0" w:space="0" w:color="auto"/>
        <w:bottom w:val="none" w:sz="0" w:space="0" w:color="auto"/>
        <w:right w:val="none" w:sz="0" w:space="0" w:color="auto"/>
      </w:divBdr>
      <w:divsChild>
        <w:div w:id="176620718">
          <w:marLeft w:val="720"/>
          <w:marRight w:val="0"/>
          <w:marTop w:val="115"/>
          <w:marBottom w:val="0"/>
          <w:divBdr>
            <w:top w:val="none" w:sz="0" w:space="0" w:color="auto"/>
            <w:left w:val="none" w:sz="0" w:space="0" w:color="auto"/>
            <w:bottom w:val="none" w:sz="0" w:space="0" w:color="auto"/>
            <w:right w:val="none" w:sz="0" w:space="0" w:color="auto"/>
          </w:divBdr>
        </w:div>
        <w:div w:id="1262686072">
          <w:marLeft w:val="720"/>
          <w:marRight w:val="0"/>
          <w:marTop w:val="115"/>
          <w:marBottom w:val="0"/>
          <w:divBdr>
            <w:top w:val="none" w:sz="0" w:space="0" w:color="auto"/>
            <w:left w:val="none" w:sz="0" w:space="0" w:color="auto"/>
            <w:bottom w:val="none" w:sz="0" w:space="0" w:color="auto"/>
            <w:right w:val="none" w:sz="0" w:space="0" w:color="auto"/>
          </w:divBdr>
        </w:div>
        <w:div w:id="1539120283">
          <w:marLeft w:val="720"/>
          <w:marRight w:val="0"/>
          <w:marTop w:val="115"/>
          <w:marBottom w:val="0"/>
          <w:divBdr>
            <w:top w:val="none" w:sz="0" w:space="0" w:color="auto"/>
            <w:left w:val="none" w:sz="0" w:space="0" w:color="auto"/>
            <w:bottom w:val="none" w:sz="0" w:space="0" w:color="auto"/>
            <w:right w:val="none" w:sz="0" w:space="0" w:color="auto"/>
          </w:divBdr>
        </w:div>
      </w:divsChild>
    </w:div>
    <w:div w:id="1812752900">
      <w:bodyDiv w:val="1"/>
      <w:marLeft w:val="0"/>
      <w:marRight w:val="0"/>
      <w:marTop w:val="0"/>
      <w:marBottom w:val="0"/>
      <w:divBdr>
        <w:top w:val="none" w:sz="0" w:space="0" w:color="auto"/>
        <w:left w:val="none" w:sz="0" w:space="0" w:color="auto"/>
        <w:bottom w:val="none" w:sz="0" w:space="0" w:color="auto"/>
        <w:right w:val="none" w:sz="0" w:space="0" w:color="auto"/>
      </w:divBdr>
      <w:divsChild>
        <w:div w:id="415790404">
          <w:marLeft w:val="720"/>
          <w:marRight w:val="0"/>
          <w:marTop w:val="0"/>
          <w:marBottom w:val="0"/>
          <w:divBdr>
            <w:top w:val="none" w:sz="0" w:space="0" w:color="auto"/>
            <w:left w:val="none" w:sz="0" w:space="0" w:color="auto"/>
            <w:bottom w:val="none" w:sz="0" w:space="0" w:color="auto"/>
            <w:right w:val="none" w:sz="0" w:space="0" w:color="auto"/>
          </w:divBdr>
        </w:div>
        <w:div w:id="802969857">
          <w:marLeft w:val="720"/>
          <w:marRight w:val="0"/>
          <w:marTop w:val="0"/>
          <w:marBottom w:val="0"/>
          <w:divBdr>
            <w:top w:val="none" w:sz="0" w:space="0" w:color="auto"/>
            <w:left w:val="none" w:sz="0" w:space="0" w:color="auto"/>
            <w:bottom w:val="none" w:sz="0" w:space="0" w:color="auto"/>
            <w:right w:val="none" w:sz="0" w:space="0" w:color="auto"/>
          </w:divBdr>
        </w:div>
      </w:divsChild>
    </w:div>
    <w:div w:id="1813020053">
      <w:bodyDiv w:val="1"/>
      <w:marLeft w:val="0"/>
      <w:marRight w:val="0"/>
      <w:marTop w:val="0"/>
      <w:marBottom w:val="0"/>
      <w:divBdr>
        <w:top w:val="none" w:sz="0" w:space="0" w:color="auto"/>
        <w:left w:val="none" w:sz="0" w:space="0" w:color="auto"/>
        <w:bottom w:val="none" w:sz="0" w:space="0" w:color="auto"/>
        <w:right w:val="none" w:sz="0" w:space="0" w:color="auto"/>
      </w:divBdr>
      <w:divsChild>
        <w:div w:id="185873221">
          <w:marLeft w:val="720"/>
          <w:marRight w:val="0"/>
          <w:marTop w:val="115"/>
          <w:marBottom w:val="0"/>
          <w:divBdr>
            <w:top w:val="none" w:sz="0" w:space="0" w:color="auto"/>
            <w:left w:val="none" w:sz="0" w:space="0" w:color="auto"/>
            <w:bottom w:val="none" w:sz="0" w:space="0" w:color="auto"/>
            <w:right w:val="none" w:sz="0" w:space="0" w:color="auto"/>
          </w:divBdr>
        </w:div>
        <w:div w:id="1156535783">
          <w:marLeft w:val="720"/>
          <w:marRight w:val="0"/>
          <w:marTop w:val="115"/>
          <w:marBottom w:val="0"/>
          <w:divBdr>
            <w:top w:val="none" w:sz="0" w:space="0" w:color="auto"/>
            <w:left w:val="none" w:sz="0" w:space="0" w:color="auto"/>
            <w:bottom w:val="none" w:sz="0" w:space="0" w:color="auto"/>
            <w:right w:val="none" w:sz="0" w:space="0" w:color="auto"/>
          </w:divBdr>
        </w:div>
        <w:div w:id="1190992502">
          <w:marLeft w:val="720"/>
          <w:marRight w:val="0"/>
          <w:marTop w:val="115"/>
          <w:marBottom w:val="0"/>
          <w:divBdr>
            <w:top w:val="none" w:sz="0" w:space="0" w:color="auto"/>
            <w:left w:val="none" w:sz="0" w:space="0" w:color="auto"/>
            <w:bottom w:val="none" w:sz="0" w:space="0" w:color="auto"/>
            <w:right w:val="none" w:sz="0" w:space="0" w:color="auto"/>
          </w:divBdr>
        </w:div>
        <w:div w:id="1817796328">
          <w:marLeft w:val="720"/>
          <w:marRight w:val="0"/>
          <w:marTop w:val="115"/>
          <w:marBottom w:val="0"/>
          <w:divBdr>
            <w:top w:val="none" w:sz="0" w:space="0" w:color="auto"/>
            <w:left w:val="none" w:sz="0" w:space="0" w:color="auto"/>
            <w:bottom w:val="none" w:sz="0" w:space="0" w:color="auto"/>
            <w:right w:val="none" w:sz="0" w:space="0" w:color="auto"/>
          </w:divBdr>
        </w:div>
        <w:div w:id="2003388282">
          <w:marLeft w:val="720"/>
          <w:marRight w:val="0"/>
          <w:marTop w:val="115"/>
          <w:marBottom w:val="0"/>
          <w:divBdr>
            <w:top w:val="none" w:sz="0" w:space="0" w:color="auto"/>
            <w:left w:val="none" w:sz="0" w:space="0" w:color="auto"/>
            <w:bottom w:val="none" w:sz="0" w:space="0" w:color="auto"/>
            <w:right w:val="none" w:sz="0" w:space="0" w:color="auto"/>
          </w:divBdr>
        </w:div>
      </w:divsChild>
    </w:div>
    <w:div w:id="1813519256">
      <w:bodyDiv w:val="1"/>
      <w:marLeft w:val="0"/>
      <w:marRight w:val="0"/>
      <w:marTop w:val="0"/>
      <w:marBottom w:val="0"/>
      <w:divBdr>
        <w:top w:val="none" w:sz="0" w:space="0" w:color="auto"/>
        <w:left w:val="none" w:sz="0" w:space="0" w:color="auto"/>
        <w:bottom w:val="none" w:sz="0" w:space="0" w:color="auto"/>
        <w:right w:val="none" w:sz="0" w:space="0" w:color="auto"/>
      </w:divBdr>
    </w:div>
    <w:div w:id="1818763273">
      <w:bodyDiv w:val="1"/>
      <w:marLeft w:val="0"/>
      <w:marRight w:val="0"/>
      <w:marTop w:val="0"/>
      <w:marBottom w:val="0"/>
      <w:divBdr>
        <w:top w:val="none" w:sz="0" w:space="0" w:color="auto"/>
        <w:left w:val="none" w:sz="0" w:space="0" w:color="auto"/>
        <w:bottom w:val="none" w:sz="0" w:space="0" w:color="auto"/>
        <w:right w:val="none" w:sz="0" w:space="0" w:color="auto"/>
      </w:divBdr>
      <w:divsChild>
        <w:div w:id="1636064128">
          <w:marLeft w:val="720"/>
          <w:marRight w:val="0"/>
          <w:marTop w:val="115"/>
          <w:marBottom w:val="0"/>
          <w:divBdr>
            <w:top w:val="none" w:sz="0" w:space="0" w:color="auto"/>
            <w:left w:val="none" w:sz="0" w:space="0" w:color="auto"/>
            <w:bottom w:val="none" w:sz="0" w:space="0" w:color="auto"/>
            <w:right w:val="none" w:sz="0" w:space="0" w:color="auto"/>
          </w:divBdr>
        </w:div>
      </w:divsChild>
    </w:div>
    <w:div w:id="1824616922">
      <w:bodyDiv w:val="1"/>
      <w:marLeft w:val="0"/>
      <w:marRight w:val="0"/>
      <w:marTop w:val="0"/>
      <w:marBottom w:val="0"/>
      <w:divBdr>
        <w:top w:val="none" w:sz="0" w:space="0" w:color="auto"/>
        <w:left w:val="none" w:sz="0" w:space="0" w:color="auto"/>
        <w:bottom w:val="none" w:sz="0" w:space="0" w:color="auto"/>
        <w:right w:val="none" w:sz="0" w:space="0" w:color="auto"/>
      </w:divBdr>
      <w:divsChild>
        <w:div w:id="1680766407">
          <w:marLeft w:val="806"/>
          <w:marRight w:val="0"/>
          <w:marTop w:val="0"/>
          <w:marBottom w:val="0"/>
          <w:divBdr>
            <w:top w:val="none" w:sz="0" w:space="0" w:color="auto"/>
            <w:left w:val="none" w:sz="0" w:space="0" w:color="auto"/>
            <w:bottom w:val="none" w:sz="0" w:space="0" w:color="auto"/>
            <w:right w:val="none" w:sz="0" w:space="0" w:color="auto"/>
          </w:divBdr>
        </w:div>
      </w:divsChild>
    </w:div>
    <w:div w:id="1826628110">
      <w:bodyDiv w:val="1"/>
      <w:marLeft w:val="0"/>
      <w:marRight w:val="0"/>
      <w:marTop w:val="0"/>
      <w:marBottom w:val="0"/>
      <w:divBdr>
        <w:top w:val="none" w:sz="0" w:space="0" w:color="auto"/>
        <w:left w:val="none" w:sz="0" w:space="0" w:color="auto"/>
        <w:bottom w:val="none" w:sz="0" w:space="0" w:color="auto"/>
        <w:right w:val="none" w:sz="0" w:space="0" w:color="auto"/>
      </w:divBdr>
      <w:divsChild>
        <w:div w:id="982932346">
          <w:marLeft w:val="720"/>
          <w:marRight w:val="0"/>
          <w:marTop w:val="115"/>
          <w:marBottom w:val="0"/>
          <w:divBdr>
            <w:top w:val="none" w:sz="0" w:space="0" w:color="auto"/>
            <w:left w:val="none" w:sz="0" w:space="0" w:color="auto"/>
            <w:bottom w:val="none" w:sz="0" w:space="0" w:color="auto"/>
            <w:right w:val="none" w:sz="0" w:space="0" w:color="auto"/>
          </w:divBdr>
        </w:div>
      </w:divsChild>
    </w:div>
    <w:div w:id="1835798525">
      <w:bodyDiv w:val="1"/>
      <w:marLeft w:val="0"/>
      <w:marRight w:val="0"/>
      <w:marTop w:val="0"/>
      <w:marBottom w:val="0"/>
      <w:divBdr>
        <w:top w:val="none" w:sz="0" w:space="0" w:color="auto"/>
        <w:left w:val="none" w:sz="0" w:space="0" w:color="auto"/>
        <w:bottom w:val="none" w:sz="0" w:space="0" w:color="auto"/>
        <w:right w:val="none" w:sz="0" w:space="0" w:color="auto"/>
      </w:divBdr>
    </w:div>
    <w:div w:id="1838643080">
      <w:bodyDiv w:val="1"/>
      <w:marLeft w:val="0"/>
      <w:marRight w:val="0"/>
      <w:marTop w:val="0"/>
      <w:marBottom w:val="0"/>
      <w:divBdr>
        <w:top w:val="none" w:sz="0" w:space="0" w:color="auto"/>
        <w:left w:val="none" w:sz="0" w:space="0" w:color="auto"/>
        <w:bottom w:val="none" w:sz="0" w:space="0" w:color="auto"/>
        <w:right w:val="none" w:sz="0" w:space="0" w:color="auto"/>
      </w:divBdr>
    </w:div>
    <w:div w:id="1839419873">
      <w:bodyDiv w:val="1"/>
      <w:marLeft w:val="0"/>
      <w:marRight w:val="0"/>
      <w:marTop w:val="0"/>
      <w:marBottom w:val="0"/>
      <w:divBdr>
        <w:top w:val="none" w:sz="0" w:space="0" w:color="auto"/>
        <w:left w:val="none" w:sz="0" w:space="0" w:color="auto"/>
        <w:bottom w:val="none" w:sz="0" w:space="0" w:color="auto"/>
        <w:right w:val="none" w:sz="0" w:space="0" w:color="auto"/>
      </w:divBdr>
      <w:divsChild>
        <w:div w:id="594633902">
          <w:marLeft w:val="806"/>
          <w:marRight w:val="0"/>
          <w:marTop w:val="0"/>
          <w:marBottom w:val="0"/>
          <w:divBdr>
            <w:top w:val="none" w:sz="0" w:space="0" w:color="auto"/>
            <w:left w:val="none" w:sz="0" w:space="0" w:color="auto"/>
            <w:bottom w:val="none" w:sz="0" w:space="0" w:color="auto"/>
            <w:right w:val="none" w:sz="0" w:space="0" w:color="auto"/>
          </w:divBdr>
        </w:div>
        <w:div w:id="644163403">
          <w:marLeft w:val="806"/>
          <w:marRight w:val="0"/>
          <w:marTop w:val="0"/>
          <w:marBottom w:val="0"/>
          <w:divBdr>
            <w:top w:val="none" w:sz="0" w:space="0" w:color="auto"/>
            <w:left w:val="none" w:sz="0" w:space="0" w:color="auto"/>
            <w:bottom w:val="none" w:sz="0" w:space="0" w:color="auto"/>
            <w:right w:val="none" w:sz="0" w:space="0" w:color="auto"/>
          </w:divBdr>
        </w:div>
      </w:divsChild>
    </w:div>
    <w:div w:id="1841457979">
      <w:bodyDiv w:val="1"/>
      <w:marLeft w:val="0"/>
      <w:marRight w:val="0"/>
      <w:marTop w:val="0"/>
      <w:marBottom w:val="0"/>
      <w:divBdr>
        <w:top w:val="none" w:sz="0" w:space="0" w:color="auto"/>
        <w:left w:val="none" w:sz="0" w:space="0" w:color="auto"/>
        <w:bottom w:val="none" w:sz="0" w:space="0" w:color="auto"/>
        <w:right w:val="none" w:sz="0" w:space="0" w:color="auto"/>
      </w:divBdr>
      <w:divsChild>
        <w:div w:id="1647512926">
          <w:marLeft w:val="720"/>
          <w:marRight w:val="0"/>
          <w:marTop w:val="0"/>
          <w:marBottom w:val="0"/>
          <w:divBdr>
            <w:top w:val="none" w:sz="0" w:space="0" w:color="auto"/>
            <w:left w:val="none" w:sz="0" w:space="0" w:color="auto"/>
            <w:bottom w:val="none" w:sz="0" w:space="0" w:color="auto"/>
            <w:right w:val="none" w:sz="0" w:space="0" w:color="auto"/>
          </w:divBdr>
        </w:div>
      </w:divsChild>
    </w:div>
    <w:div w:id="1848980257">
      <w:bodyDiv w:val="1"/>
      <w:marLeft w:val="0"/>
      <w:marRight w:val="0"/>
      <w:marTop w:val="0"/>
      <w:marBottom w:val="0"/>
      <w:divBdr>
        <w:top w:val="none" w:sz="0" w:space="0" w:color="auto"/>
        <w:left w:val="none" w:sz="0" w:space="0" w:color="auto"/>
        <w:bottom w:val="none" w:sz="0" w:space="0" w:color="auto"/>
        <w:right w:val="none" w:sz="0" w:space="0" w:color="auto"/>
      </w:divBdr>
    </w:div>
    <w:div w:id="1849834428">
      <w:bodyDiv w:val="1"/>
      <w:marLeft w:val="0"/>
      <w:marRight w:val="0"/>
      <w:marTop w:val="0"/>
      <w:marBottom w:val="0"/>
      <w:divBdr>
        <w:top w:val="none" w:sz="0" w:space="0" w:color="auto"/>
        <w:left w:val="none" w:sz="0" w:space="0" w:color="auto"/>
        <w:bottom w:val="none" w:sz="0" w:space="0" w:color="auto"/>
        <w:right w:val="none" w:sz="0" w:space="0" w:color="auto"/>
      </w:divBdr>
      <w:divsChild>
        <w:div w:id="182672209">
          <w:marLeft w:val="720"/>
          <w:marRight w:val="0"/>
          <w:marTop w:val="115"/>
          <w:marBottom w:val="0"/>
          <w:divBdr>
            <w:top w:val="none" w:sz="0" w:space="0" w:color="auto"/>
            <w:left w:val="none" w:sz="0" w:space="0" w:color="auto"/>
            <w:bottom w:val="none" w:sz="0" w:space="0" w:color="auto"/>
            <w:right w:val="none" w:sz="0" w:space="0" w:color="auto"/>
          </w:divBdr>
        </w:div>
        <w:div w:id="1261333778">
          <w:marLeft w:val="720"/>
          <w:marRight w:val="0"/>
          <w:marTop w:val="115"/>
          <w:marBottom w:val="0"/>
          <w:divBdr>
            <w:top w:val="none" w:sz="0" w:space="0" w:color="auto"/>
            <w:left w:val="none" w:sz="0" w:space="0" w:color="auto"/>
            <w:bottom w:val="none" w:sz="0" w:space="0" w:color="auto"/>
            <w:right w:val="none" w:sz="0" w:space="0" w:color="auto"/>
          </w:divBdr>
        </w:div>
        <w:div w:id="1830095129">
          <w:marLeft w:val="720"/>
          <w:marRight w:val="0"/>
          <w:marTop w:val="115"/>
          <w:marBottom w:val="0"/>
          <w:divBdr>
            <w:top w:val="none" w:sz="0" w:space="0" w:color="auto"/>
            <w:left w:val="none" w:sz="0" w:space="0" w:color="auto"/>
            <w:bottom w:val="none" w:sz="0" w:space="0" w:color="auto"/>
            <w:right w:val="none" w:sz="0" w:space="0" w:color="auto"/>
          </w:divBdr>
        </w:div>
        <w:div w:id="2002148848">
          <w:marLeft w:val="720"/>
          <w:marRight w:val="0"/>
          <w:marTop w:val="115"/>
          <w:marBottom w:val="0"/>
          <w:divBdr>
            <w:top w:val="none" w:sz="0" w:space="0" w:color="auto"/>
            <w:left w:val="none" w:sz="0" w:space="0" w:color="auto"/>
            <w:bottom w:val="none" w:sz="0" w:space="0" w:color="auto"/>
            <w:right w:val="none" w:sz="0" w:space="0" w:color="auto"/>
          </w:divBdr>
        </w:div>
      </w:divsChild>
    </w:div>
    <w:div w:id="1855915673">
      <w:bodyDiv w:val="1"/>
      <w:marLeft w:val="0"/>
      <w:marRight w:val="0"/>
      <w:marTop w:val="0"/>
      <w:marBottom w:val="0"/>
      <w:divBdr>
        <w:top w:val="none" w:sz="0" w:space="0" w:color="auto"/>
        <w:left w:val="none" w:sz="0" w:space="0" w:color="auto"/>
        <w:bottom w:val="none" w:sz="0" w:space="0" w:color="auto"/>
        <w:right w:val="none" w:sz="0" w:space="0" w:color="auto"/>
      </w:divBdr>
      <w:divsChild>
        <w:div w:id="850947913">
          <w:marLeft w:val="720"/>
          <w:marRight w:val="0"/>
          <w:marTop w:val="0"/>
          <w:marBottom w:val="0"/>
          <w:divBdr>
            <w:top w:val="none" w:sz="0" w:space="0" w:color="auto"/>
            <w:left w:val="none" w:sz="0" w:space="0" w:color="auto"/>
            <w:bottom w:val="none" w:sz="0" w:space="0" w:color="auto"/>
            <w:right w:val="none" w:sz="0" w:space="0" w:color="auto"/>
          </w:divBdr>
        </w:div>
      </w:divsChild>
    </w:div>
    <w:div w:id="1856066361">
      <w:bodyDiv w:val="1"/>
      <w:marLeft w:val="0"/>
      <w:marRight w:val="0"/>
      <w:marTop w:val="0"/>
      <w:marBottom w:val="0"/>
      <w:divBdr>
        <w:top w:val="none" w:sz="0" w:space="0" w:color="auto"/>
        <w:left w:val="none" w:sz="0" w:space="0" w:color="auto"/>
        <w:bottom w:val="none" w:sz="0" w:space="0" w:color="auto"/>
        <w:right w:val="none" w:sz="0" w:space="0" w:color="auto"/>
      </w:divBdr>
      <w:divsChild>
        <w:div w:id="295918346">
          <w:marLeft w:val="720"/>
          <w:marRight w:val="0"/>
          <w:marTop w:val="115"/>
          <w:marBottom w:val="0"/>
          <w:divBdr>
            <w:top w:val="none" w:sz="0" w:space="0" w:color="auto"/>
            <w:left w:val="none" w:sz="0" w:space="0" w:color="auto"/>
            <w:bottom w:val="none" w:sz="0" w:space="0" w:color="auto"/>
            <w:right w:val="none" w:sz="0" w:space="0" w:color="auto"/>
          </w:divBdr>
        </w:div>
        <w:div w:id="1775712309">
          <w:marLeft w:val="720"/>
          <w:marRight w:val="0"/>
          <w:marTop w:val="115"/>
          <w:marBottom w:val="0"/>
          <w:divBdr>
            <w:top w:val="none" w:sz="0" w:space="0" w:color="auto"/>
            <w:left w:val="none" w:sz="0" w:space="0" w:color="auto"/>
            <w:bottom w:val="none" w:sz="0" w:space="0" w:color="auto"/>
            <w:right w:val="none" w:sz="0" w:space="0" w:color="auto"/>
          </w:divBdr>
        </w:div>
      </w:divsChild>
    </w:div>
    <w:div w:id="1859001175">
      <w:bodyDiv w:val="1"/>
      <w:marLeft w:val="0"/>
      <w:marRight w:val="0"/>
      <w:marTop w:val="0"/>
      <w:marBottom w:val="0"/>
      <w:divBdr>
        <w:top w:val="none" w:sz="0" w:space="0" w:color="auto"/>
        <w:left w:val="none" w:sz="0" w:space="0" w:color="auto"/>
        <w:bottom w:val="none" w:sz="0" w:space="0" w:color="auto"/>
        <w:right w:val="none" w:sz="0" w:space="0" w:color="auto"/>
      </w:divBdr>
      <w:divsChild>
        <w:div w:id="2051565301">
          <w:marLeft w:val="720"/>
          <w:marRight w:val="0"/>
          <w:marTop w:val="0"/>
          <w:marBottom w:val="0"/>
          <w:divBdr>
            <w:top w:val="none" w:sz="0" w:space="0" w:color="auto"/>
            <w:left w:val="none" w:sz="0" w:space="0" w:color="auto"/>
            <w:bottom w:val="none" w:sz="0" w:space="0" w:color="auto"/>
            <w:right w:val="none" w:sz="0" w:space="0" w:color="auto"/>
          </w:divBdr>
        </w:div>
      </w:divsChild>
    </w:div>
    <w:div w:id="1859732479">
      <w:bodyDiv w:val="1"/>
      <w:marLeft w:val="0"/>
      <w:marRight w:val="0"/>
      <w:marTop w:val="0"/>
      <w:marBottom w:val="0"/>
      <w:divBdr>
        <w:top w:val="none" w:sz="0" w:space="0" w:color="auto"/>
        <w:left w:val="none" w:sz="0" w:space="0" w:color="auto"/>
        <w:bottom w:val="none" w:sz="0" w:space="0" w:color="auto"/>
        <w:right w:val="none" w:sz="0" w:space="0" w:color="auto"/>
      </w:divBdr>
    </w:div>
    <w:div w:id="1864126000">
      <w:bodyDiv w:val="1"/>
      <w:marLeft w:val="0"/>
      <w:marRight w:val="0"/>
      <w:marTop w:val="0"/>
      <w:marBottom w:val="0"/>
      <w:divBdr>
        <w:top w:val="none" w:sz="0" w:space="0" w:color="auto"/>
        <w:left w:val="none" w:sz="0" w:space="0" w:color="auto"/>
        <w:bottom w:val="none" w:sz="0" w:space="0" w:color="auto"/>
        <w:right w:val="none" w:sz="0" w:space="0" w:color="auto"/>
      </w:divBdr>
      <w:divsChild>
        <w:div w:id="14159619">
          <w:marLeft w:val="720"/>
          <w:marRight w:val="0"/>
          <w:marTop w:val="115"/>
          <w:marBottom w:val="0"/>
          <w:divBdr>
            <w:top w:val="none" w:sz="0" w:space="0" w:color="auto"/>
            <w:left w:val="none" w:sz="0" w:space="0" w:color="auto"/>
            <w:bottom w:val="none" w:sz="0" w:space="0" w:color="auto"/>
            <w:right w:val="none" w:sz="0" w:space="0" w:color="auto"/>
          </w:divBdr>
        </w:div>
        <w:div w:id="278222727">
          <w:marLeft w:val="720"/>
          <w:marRight w:val="0"/>
          <w:marTop w:val="115"/>
          <w:marBottom w:val="0"/>
          <w:divBdr>
            <w:top w:val="none" w:sz="0" w:space="0" w:color="auto"/>
            <w:left w:val="none" w:sz="0" w:space="0" w:color="auto"/>
            <w:bottom w:val="none" w:sz="0" w:space="0" w:color="auto"/>
            <w:right w:val="none" w:sz="0" w:space="0" w:color="auto"/>
          </w:divBdr>
        </w:div>
        <w:div w:id="349334490">
          <w:marLeft w:val="720"/>
          <w:marRight w:val="0"/>
          <w:marTop w:val="115"/>
          <w:marBottom w:val="0"/>
          <w:divBdr>
            <w:top w:val="none" w:sz="0" w:space="0" w:color="auto"/>
            <w:left w:val="none" w:sz="0" w:space="0" w:color="auto"/>
            <w:bottom w:val="none" w:sz="0" w:space="0" w:color="auto"/>
            <w:right w:val="none" w:sz="0" w:space="0" w:color="auto"/>
          </w:divBdr>
        </w:div>
        <w:div w:id="504058788">
          <w:marLeft w:val="720"/>
          <w:marRight w:val="0"/>
          <w:marTop w:val="115"/>
          <w:marBottom w:val="0"/>
          <w:divBdr>
            <w:top w:val="none" w:sz="0" w:space="0" w:color="auto"/>
            <w:left w:val="none" w:sz="0" w:space="0" w:color="auto"/>
            <w:bottom w:val="none" w:sz="0" w:space="0" w:color="auto"/>
            <w:right w:val="none" w:sz="0" w:space="0" w:color="auto"/>
          </w:divBdr>
        </w:div>
        <w:div w:id="1039473591">
          <w:marLeft w:val="720"/>
          <w:marRight w:val="0"/>
          <w:marTop w:val="115"/>
          <w:marBottom w:val="0"/>
          <w:divBdr>
            <w:top w:val="none" w:sz="0" w:space="0" w:color="auto"/>
            <w:left w:val="none" w:sz="0" w:space="0" w:color="auto"/>
            <w:bottom w:val="none" w:sz="0" w:space="0" w:color="auto"/>
            <w:right w:val="none" w:sz="0" w:space="0" w:color="auto"/>
          </w:divBdr>
        </w:div>
        <w:div w:id="1230338599">
          <w:marLeft w:val="720"/>
          <w:marRight w:val="0"/>
          <w:marTop w:val="115"/>
          <w:marBottom w:val="0"/>
          <w:divBdr>
            <w:top w:val="none" w:sz="0" w:space="0" w:color="auto"/>
            <w:left w:val="none" w:sz="0" w:space="0" w:color="auto"/>
            <w:bottom w:val="none" w:sz="0" w:space="0" w:color="auto"/>
            <w:right w:val="none" w:sz="0" w:space="0" w:color="auto"/>
          </w:divBdr>
        </w:div>
        <w:div w:id="1393893270">
          <w:marLeft w:val="806"/>
          <w:marRight w:val="0"/>
          <w:marTop w:val="134"/>
          <w:marBottom w:val="0"/>
          <w:divBdr>
            <w:top w:val="none" w:sz="0" w:space="0" w:color="auto"/>
            <w:left w:val="none" w:sz="0" w:space="0" w:color="auto"/>
            <w:bottom w:val="none" w:sz="0" w:space="0" w:color="auto"/>
            <w:right w:val="none" w:sz="0" w:space="0" w:color="auto"/>
          </w:divBdr>
        </w:div>
        <w:div w:id="1508524554">
          <w:marLeft w:val="720"/>
          <w:marRight w:val="0"/>
          <w:marTop w:val="115"/>
          <w:marBottom w:val="0"/>
          <w:divBdr>
            <w:top w:val="none" w:sz="0" w:space="0" w:color="auto"/>
            <w:left w:val="none" w:sz="0" w:space="0" w:color="auto"/>
            <w:bottom w:val="none" w:sz="0" w:space="0" w:color="auto"/>
            <w:right w:val="none" w:sz="0" w:space="0" w:color="auto"/>
          </w:divBdr>
        </w:div>
      </w:divsChild>
    </w:div>
    <w:div w:id="1872037201">
      <w:bodyDiv w:val="1"/>
      <w:marLeft w:val="0"/>
      <w:marRight w:val="0"/>
      <w:marTop w:val="0"/>
      <w:marBottom w:val="0"/>
      <w:divBdr>
        <w:top w:val="none" w:sz="0" w:space="0" w:color="auto"/>
        <w:left w:val="none" w:sz="0" w:space="0" w:color="auto"/>
        <w:bottom w:val="none" w:sz="0" w:space="0" w:color="auto"/>
        <w:right w:val="none" w:sz="0" w:space="0" w:color="auto"/>
      </w:divBdr>
    </w:div>
    <w:div w:id="1873572570">
      <w:bodyDiv w:val="1"/>
      <w:marLeft w:val="0"/>
      <w:marRight w:val="0"/>
      <w:marTop w:val="0"/>
      <w:marBottom w:val="0"/>
      <w:divBdr>
        <w:top w:val="none" w:sz="0" w:space="0" w:color="auto"/>
        <w:left w:val="none" w:sz="0" w:space="0" w:color="auto"/>
        <w:bottom w:val="none" w:sz="0" w:space="0" w:color="auto"/>
        <w:right w:val="none" w:sz="0" w:space="0" w:color="auto"/>
      </w:divBdr>
    </w:div>
    <w:div w:id="1878811153">
      <w:bodyDiv w:val="1"/>
      <w:marLeft w:val="0"/>
      <w:marRight w:val="0"/>
      <w:marTop w:val="0"/>
      <w:marBottom w:val="0"/>
      <w:divBdr>
        <w:top w:val="none" w:sz="0" w:space="0" w:color="auto"/>
        <w:left w:val="none" w:sz="0" w:space="0" w:color="auto"/>
        <w:bottom w:val="none" w:sz="0" w:space="0" w:color="auto"/>
        <w:right w:val="none" w:sz="0" w:space="0" w:color="auto"/>
      </w:divBdr>
      <w:divsChild>
        <w:div w:id="158228519">
          <w:marLeft w:val="720"/>
          <w:marRight w:val="0"/>
          <w:marTop w:val="0"/>
          <w:marBottom w:val="0"/>
          <w:divBdr>
            <w:top w:val="none" w:sz="0" w:space="0" w:color="auto"/>
            <w:left w:val="none" w:sz="0" w:space="0" w:color="auto"/>
            <w:bottom w:val="none" w:sz="0" w:space="0" w:color="auto"/>
            <w:right w:val="none" w:sz="0" w:space="0" w:color="auto"/>
          </w:divBdr>
        </w:div>
      </w:divsChild>
    </w:div>
    <w:div w:id="1890265582">
      <w:bodyDiv w:val="1"/>
      <w:marLeft w:val="0"/>
      <w:marRight w:val="0"/>
      <w:marTop w:val="0"/>
      <w:marBottom w:val="0"/>
      <w:divBdr>
        <w:top w:val="none" w:sz="0" w:space="0" w:color="auto"/>
        <w:left w:val="none" w:sz="0" w:space="0" w:color="auto"/>
        <w:bottom w:val="none" w:sz="0" w:space="0" w:color="auto"/>
        <w:right w:val="none" w:sz="0" w:space="0" w:color="auto"/>
      </w:divBdr>
      <w:divsChild>
        <w:div w:id="77219048">
          <w:marLeft w:val="720"/>
          <w:marRight w:val="0"/>
          <w:marTop w:val="115"/>
          <w:marBottom w:val="0"/>
          <w:divBdr>
            <w:top w:val="none" w:sz="0" w:space="0" w:color="auto"/>
            <w:left w:val="none" w:sz="0" w:space="0" w:color="auto"/>
            <w:bottom w:val="none" w:sz="0" w:space="0" w:color="auto"/>
            <w:right w:val="none" w:sz="0" w:space="0" w:color="auto"/>
          </w:divBdr>
        </w:div>
        <w:div w:id="823621961">
          <w:marLeft w:val="720"/>
          <w:marRight w:val="0"/>
          <w:marTop w:val="115"/>
          <w:marBottom w:val="0"/>
          <w:divBdr>
            <w:top w:val="none" w:sz="0" w:space="0" w:color="auto"/>
            <w:left w:val="none" w:sz="0" w:space="0" w:color="auto"/>
            <w:bottom w:val="none" w:sz="0" w:space="0" w:color="auto"/>
            <w:right w:val="none" w:sz="0" w:space="0" w:color="auto"/>
          </w:divBdr>
        </w:div>
        <w:div w:id="922766257">
          <w:marLeft w:val="720"/>
          <w:marRight w:val="0"/>
          <w:marTop w:val="115"/>
          <w:marBottom w:val="0"/>
          <w:divBdr>
            <w:top w:val="none" w:sz="0" w:space="0" w:color="auto"/>
            <w:left w:val="none" w:sz="0" w:space="0" w:color="auto"/>
            <w:bottom w:val="none" w:sz="0" w:space="0" w:color="auto"/>
            <w:right w:val="none" w:sz="0" w:space="0" w:color="auto"/>
          </w:divBdr>
        </w:div>
        <w:div w:id="1531986834">
          <w:marLeft w:val="720"/>
          <w:marRight w:val="0"/>
          <w:marTop w:val="115"/>
          <w:marBottom w:val="0"/>
          <w:divBdr>
            <w:top w:val="none" w:sz="0" w:space="0" w:color="auto"/>
            <w:left w:val="none" w:sz="0" w:space="0" w:color="auto"/>
            <w:bottom w:val="none" w:sz="0" w:space="0" w:color="auto"/>
            <w:right w:val="none" w:sz="0" w:space="0" w:color="auto"/>
          </w:divBdr>
        </w:div>
      </w:divsChild>
    </w:div>
    <w:div w:id="1893492521">
      <w:bodyDiv w:val="1"/>
      <w:marLeft w:val="0"/>
      <w:marRight w:val="0"/>
      <w:marTop w:val="0"/>
      <w:marBottom w:val="0"/>
      <w:divBdr>
        <w:top w:val="none" w:sz="0" w:space="0" w:color="auto"/>
        <w:left w:val="none" w:sz="0" w:space="0" w:color="auto"/>
        <w:bottom w:val="none" w:sz="0" w:space="0" w:color="auto"/>
        <w:right w:val="none" w:sz="0" w:space="0" w:color="auto"/>
      </w:divBdr>
    </w:div>
    <w:div w:id="1896970784">
      <w:bodyDiv w:val="1"/>
      <w:marLeft w:val="0"/>
      <w:marRight w:val="0"/>
      <w:marTop w:val="0"/>
      <w:marBottom w:val="0"/>
      <w:divBdr>
        <w:top w:val="none" w:sz="0" w:space="0" w:color="auto"/>
        <w:left w:val="none" w:sz="0" w:space="0" w:color="auto"/>
        <w:bottom w:val="none" w:sz="0" w:space="0" w:color="auto"/>
        <w:right w:val="none" w:sz="0" w:space="0" w:color="auto"/>
      </w:divBdr>
    </w:div>
    <w:div w:id="1901209018">
      <w:bodyDiv w:val="1"/>
      <w:marLeft w:val="0"/>
      <w:marRight w:val="0"/>
      <w:marTop w:val="0"/>
      <w:marBottom w:val="0"/>
      <w:divBdr>
        <w:top w:val="none" w:sz="0" w:space="0" w:color="auto"/>
        <w:left w:val="none" w:sz="0" w:space="0" w:color="auto"/>
        <w:bottom w:val="none" w:sz="0" w:space="0" w:color="auto"/>
        <w:right w:val="none" w:sz="0" w:space="0" w:color="auto"/>
      </w:divBdr>
      <w:divsChild>
        <w:div w:id="149372768">
          <w:marLeft w:val="806"/>
          <w:marRight w:val="0"/>
          <w:marTop w:val="0"/>
          <w:marBottom w:val="0"/>
          <w:divBdr>
            <w:top w:val="none" w:sz="0" w:space="0" w:color="auto"/>
            <w:left w:val="none" w:sz="0" w:space="0" w:color="auto"/>
            <w:bottom w:val="none" w:sz="0" w:space="0" w:color="auto"/>
            <w:right w:val="none" w:sz="0" w:space="0" w:color="auto"/>
          </w:divBdr>
        </w:div>
      </w:divsChild>
    </w:div>
    <w:div w:id="1902789013">
      <w:bodyDiv w:val="1"/>
      <w:marLeft w:val="0"/>
      <w:marRight w:val="0"/>
      <w:marTop w:val="0"/>
      <w:marBottom w:val="0"/>
      <w:divBdr>
        <w:top w:val="none" w:sz="0" w:space="0" w:color="auto"/>
        <w:left w:val="none" w:sz="0" w:space="0" w:color="auto"/>
        <w:bottom w:val="none" w:sz="0" w:space="0" w:color="auto"/>
        <w:right w:val="none" w:sz="0" w:space="0" w:color="auto"/>
      </w:divBdr>
      <w:divsChild>
        <w:div w:id="896163269">
          <w:marLeft w:val="806"/>
          <w:marRight w:val="0"/>
          <w:marTop w:val="0"/>
          <w:marBottom w:val="0"/>
          <w:divBdr>
            <w:top w:val="none" w:sz="0" w:space="0" w:color="auto"/>
            <w:left w:val="none" w:sz="0" w:space="0" w:color="auto"/>
            <w:bottom w:val="none" w:sz="0" w:space="0" w:color="auto"/>
            <w:right w:val="none" w:sz="0" w:space="0" w:color="auto"/>
          </w:divBdr>
        </w:div>
        <w:div w:id="900405100">
          <w:marLeft w:val="806"/>
          <w:marRight w:val="0"/>
          <w:marTop w:val="0"/>
          <w:marBottom w:val="0"/>
          <w:divBdr>
            <w:top w:val="none" w:sz="0" w:space="0" w:color="auto"/>
            <w:left w:val="none" w:sz="0" w:space="0" w:color="auto"/>
            <w:bottom w:val="none" w:sz="0" w:space="0" w:color="auto"/>
            <w:right w:val="none" w:sz="0" w:space="0" w:color="auto"/>
          </w:divBdr>
        </w:div>
      </w:divsChild>
    </w:div>
    <w:div w:id="1917010632">
      <w:bodyDiv w:val="1"/>
      <w:marLeft w:val="0"/>
      <w:marRight w:val="0"/>
      <w:marTop w:val="0"/>
      <w:marBottom w:val="0"/>
      <w:divBdr>
        <w:top w:val="none" w:sz="0" w:space="0" w:color="auto"/>
        <w:left w:val="none" w:sz="0" w:space="0" w:color="auto"/>
        <w:bottom w:val="none" w:sz="0" w:space="0" w:color="auto"/>
        <w:right w:val="none" w:sz="0" w:space="0" w:color="auto"/>
      </w:divBdr>
    </w:div>
    <w:div w:id="1921791804">
      <w:bodyDiv w:val="1"/>
      <w:marLeft w:val="0"/>
      <w:marRight w:val="0"/>
      <w:marTop w:val="0"/>
      <w:marBottom w:val="0"/>
      <w:divBdr>
        <w:top w:val="none" w:sz="0" w:space="0" w:color="auto"/>
        <w:left w:val="none" w:sz="0" w:space="0" w:color="auto"/>
        <w:bottom w:val="none" w:sz="0" w:space="0" w:color="auto"/>
        <w:right w:val="none" w:sz="0" w:space="0" w:color="auto"/>
      </w:divBdr>
      <w:divsChild>
        <w:div w:id="1849130833">
          <w:marLeft w:val="720"/>
          <w:marRight w:val="0"/>
          <w:marTop w:val="0"/>
          <w:marBottom w:val="0"/>
          <w:divBdr>
            <w:top w:val="none" w:sz="0" w:space="0" w:color="auto"/>
            <w:left w:val="none" w:sz="0" w:space="0" w:color="auto"/>
            <w:bottom w:val="none" w:sz="0" w:space="0" w:color="auto"/>
            <w:right w:val="none" w:sz="0" w:space="0" w:color="auto"/>
          </w:divBdr>
        </w:div>
      </w:divsChild>
    </w:div>
    <w:div w:id="1922520466">
      <w:bodyDiv w:val="1"/>
      <w:marLeft w:val="0"/>
      <w:marRight w:val="0"/>
      <w:marTop w:val="0"/>
      <w:marBottom w:val="0"/>
      <w:divBdr>
        <w:top w:val="none" w:sz="0" w:space="0" w:color="auto"/>
        <w:left w:val="none" w:sz="0" w:space="0" w:color="auto"/>
        <w:bottom w:val="none" w:sz="0" w:space="0" w:color="auto"/>
        <w:right w:val="none" w:sz="0" w:space="0" w:color="auto"/>
      </w:divBdr>
      <w:divsChild>
        <w:div w:id="877401729">
          <w:marLeft w:val="720"/>
          <w:marRight w:val="0"/>
          <w:marTop w:val="115"/>
          <w:marBottom w:val="0"/>
          <w:divBdr>
            <w:top w:val="none" w:sz="0" w:space="0" w:color="auto"/>
            <w:left w:val="none" w:sz="0" w:space="0" w:color="auto"/>
            <w:bottom w:val="none" w:sz="0" w:space="0" w:color="auto"/>
            <w:right w:val="none" w:sz="0" w:space="0" w:color="auto"/>
          </w:divBdr>
        </w:div>
        <w:div w:id="1539780490">
          <w:marLeft w:val="720"/>
          <w:marRight w:val="0"/>
          <w:marTop w:val="115"/>
          <w:marBottom w:val="0"/>
          <w:divBdr>
            <w:top w:val="none" w:sz="0" w:space="0" w:color="auto"/>
            <w:left w:val="none" w:sz="0" w:space="0" w:color="auto"/>
            <w:bottom w:val="none" w:sz="0" w:space="0" w:color="auto"/>
            <w:right w:val="none" w:sz="0" w:space="0" w:color="auto"/>
          </w:divBdr>
        </w:div>
        <w:div w:id="1911454376">
          <w:marLeft w:val="720"/>
          <w:marRight w:val="0"/>
          <w:marTop w:val="115"/>
          <w:marBottom w:val="0"/>
          <w:divBdr>
            <w:top w:val="none" w:sz="0" w:space="0" w:color="auto"/>
            <w:left w:val="none" w:sz="0" w:space="0" w:color="auto"/>
            <w:bottom w:val="none" w:sz="0" w:space="0" w:color="auto"/>
            <w:right w:val="none" w:sz="0" w:space="0" w:color="auto"/>
          </w:divBdr>
        </w:div>
        <w:div w:id="1999377507">
          <w:marLeft w:val="720"/>
          <w:marRight w:val="0"/>
          <w:marTop w:val="115"/>
          <w:marBottom w:val="0"/>
          <w:divBdr>
            <w:top w:val="none" w:sz="0" w:space="0" w:color="auto"/>
            <w:left w:val="none" w:sz="0" w:space="0" w:color="auto"/>
            <w:bottom w:val="none" w:sz="0" w:space="0" w:color="auto"/>
            <w:right w:val="none" w:sz="0" w:space="0" w:color="auto"/>
          </w:divBdr>
        </w:div>
      </w:divsChild>
    </w:div>
    <w:div w:id="1930890105">
      <w:bodyDiv w:val="1"/>
      <w:marLeft w:val="0"/>
      <w:marRight w:val="0"/>
      <w:marTop w:val="0"/>
      <w:marBottom w:val="0"/>
      <w:divBdr>
        <w:top w:val="none" w:sz="0" w:space="0" w:color="auto"/>
        <w:left w:val="none" w:sz="0" w:space="0" w:color="auto"/>
        <w:bottom w:val="none" w:sz="0" w:space="0" w:color="auto"/>
        <w:right w:val="none" w:sz="0" w:space="0" w:color="auto"/>
      </w:divBdr>
      <w:divsChild>
        <w:div w:id="866600534">
          <w:marLeft w:val="720"/>
          <w:marRight w:val="0"/>
          <w:marTop w:val="0"/>
          <w:marBottom w:val="0"/>
          <w:divBdr>
            <w:top w:val="none" w:sz="0" w:space="0" w:color="auto"/>
            <w:left w:val="none" w:sz="0" w:space="0" w:color="auto"/>
            <w:bottom w:val="none" w:sz="0" w:space="0" w:color="auto"/>
            <w:right w:val="none" w:sz="0" w:space="0" w:color="auto"/>
          </w:divBdr>
        </w:div>
      </w:divsChild>
    </w:div>
    <w:div w:id="1934777139">
      <w:bodyDiv w:val="1"/>
      <w:marLeft w:val="0"/>
      <w:marRight w:val="0"/>
      <w:marTop w:val="0"/>
      <w:marBottom w:val="0"/>
      <w:divBdr>
        <w:top w:val="none" w:sz="0" w:space="0" w:color="auto"/>
        <w:left w:val="none" w:sz="0" w:space="0" w:color="auto"/>
        <w:bottom w:val="none" w:sz="0" w:space="0" w:color="auto"/>
        <w:right w:val="none" w:sz="0" w:space="0" w:color="auto"/>
      </w:divBdr>
      <w:divsChild>
        <w:div w:id="360015859">
          <w:marLeft w:val="720"/>
          <w:marRight w:val="0"/>
          <w:marTop w:val="0"/>
          <w:marBottom w:val="0"/>
          <w:divBdr>
            <w:top w:val="none" w:sz="0" w:space="0" w:color="auto"/>
            <w:left w:val="none" w:sz="0" w:space="0" w:color="auto"/>
            <w:bottom w:val="none" w:sz="0" w:space="0" w:color="auto"/>
            <w:right w:val="none" w:sz="0" w:space="0" w:color="auto"/>
          </w:divBdr>
        </w:div>
      </w:divsChild>
    </w:div>
    <w:div w:id="1935018717">
      <w:bodyDiv w:val="1"/>
      <w:marLeft w:val="0"/>
      <w:marRight w:val="0"/>
      <w:marTop w:val="0"/>
      <w:marBottom w:val="0"/>
      <w:divBdr>
        <w:top w:val="none" w:sz="0" w:space="0" w:color="auto"/>
        <w:left w:val="none" w:sz="0" w:space="0" w:color="auto"/>
        <w:bottom w:val="none" w:sz="0" w:space="0" w:color="auto"/>
        <w:right w:val="none" w:sz="0" w:space="0" w:color="auto"/>
      </w:divBdr>
      <w:divsChild>
        <w:div w:id="1030380957">
          <w:marLeft w:val="720"/>
          <w:marRight w:val="0"/>
          <w:marTop w:val="0"/>
          <w:marBottom w:val="0"/>
          <w:divBdr>
            <w:top w:val="none" w:sz="0" w:space="0" w:color="auto"/>
            <w:left w:val="none" w:sz="0" w:space="0" w:color="auto"/>
            <w:bottom w:val="none" w:sz="0" w:space="0" w:color="auto"/>
            <w:right w:val="none" w:sz="0" w:space="0" w:color="auto"/>
          </w:divBdr>
        </w:div>
      </w:divsChild>
    </w:div>
    <w:div w:id="1935280674">
      <w:bodyDiv w:val="1"/>
      <w:marLeft w:val="0"/>
      <w:marRight w:val="0"/>
      <w:marTop w:val="0"/>
      <w:marBottom w:val="0"/>
      <w:divBdr>
        <w:top w:val="none" w:sz="0" w:space="0" w:color="auto"/>
        <w:left w:val="none" w:sz="0" w:space="0" w:color="auto"/>
        <w:bottom w:val="none" w:sz="0" w:space="0" w:color="auto"/>
        <w:right w:val="none" w:sz="0" w:space="0" w:color="auto"/>
      </w:divBdr>
    </w:div>
    <w:div w:id="1937248023">
      <w:bodyDiv w:val="1"/>
      <w:marLeft w:val="0"/>
      <w:marRight w:val="0"/>
      <w:marTop w:val="0"/>
      <w:marBottom w:val="0"/>
      <w:divBdr>
        <w:top w:val="none" w:sz="0" w:space="0" w:color="auto"/>
        <w:left w:val="none" w:sz="0" w:space="0" w:color="auto"/>
        <w:bottom w:val="none" w:sz="0" w:space="0" w:color="auto"/>
        <w:right w:val="none" w:sz="0" w:space="0" w:color="auto"/>
      </w:divBdr>
      <w:divsChild>
        <w:div w:id="1613125584">
          <w:marLeft w:val="806"/>
          <w:marRight w:val="0"/>
          <w:marTop w:val="0"/>
          <w:marBottom w:val="0"/>
          <w:divBdr>
            <w:top w:val="none" w:sz="0" w:space="0" w:color="auto"/>
            <w:left w:val="none" w:sz="0" w:space="0" w:color="auto"/>
            <w:bottom w:val="none" w:sz="0" w:space="0" w:color="auto"/>
            <w:right w:val="none" w:sz="0" w:space="0" w:color="auto"/>
          </w:divBdr>
        </w:div>
      </w:divsChild>
    </w:div>
    <w:div w:id="1937516141">
      <w:bodyDiv w:val="1"/>
      <w:marLeft w:val="0"/>
      <w:marRight w:val="0"/>
      <w:marTop w:val="0"/>
      <w:marBottom w:val="0"/>
      <w:divBdr>
        <w:top w:val="none" w:sz="0" w:space="0" w:color="auto"/>
        <w:left w:val="none" w:sz="0" w:space="0" w:color="auto"/>
        <w:bottom w:val="none" w:sz="0" w:space="0" w:color="auto"/>
        <w:right w:val="none" w:sz="0" w:space="0" w:color="auto"/>
      </w:divBdr>
    </w:div>
    <w:div w:id="1950234940">
      <w:bodyDiv w:val="1"/>
      <w:marLeft w:val="0"/>
      <w:marRight w:val="0"/>
      <w:marTop w:val="0"/>
      <w:marBottom w:val="0"/>
      <w:divBdr>
        <w:top w:val="none" w:sz="0" w:space="0" w:color="auto"/>
        <w:left w:val="none" w:sz="0" w:space="0" w:color="auto"/>
        <w:bottom w:val="none" w:sz="0" w:space="0" w:color="auto"/>
        <w:right w:val="none" w:sz="0" w:space="0" w:color="auto"/>
      </w:divBdr>
      <w:divsChild>
        <w:div w:id="321470541">
          <w:marLeft w:val="720"/>
          <w:marRight w:val="0"/>
          <w:marTop w:val="0"/>
          <w:marBottom w:val="0"/>
          <w:divBdr>
            <w:top w:val="none" w:sz="0" w:space="0" w:color="auto"/>
            <w:left w:val="none" w:sz="0" w:space="0" w:color="auto"/>
            <w:bottom w:val="none" w:sz="0" w:space="0" w:color="auto"/>
            <w:right w:val="none" w:sz="0" w:space="0" w:color="auto"/>
          </w:divBdr>
        </w:div>
      </w:divsChild>
    </w:div>
    <w:div w:id="1963801935">
      <w:bodyDiv w:val="1"/>
      <w:marLeft w:val="0"/>
      <w:marRight w:val="0"/>
      <w:marTop w:val="0"/>
      <w:marBottom w:val="0"/>
      <w:divBdr>
        <w:top w:val="none" w:sz="0" w:space="0" w:color="auto"/>
        <w:left w:val="none" w:sz="0" w:space="0" w:color="auto"/>
        <w:bottom w:val="none" w:sz="0" w:space="0" w:color="auto"/>
        <w:right w:val="none" w:sz="0" w:space="0" w:color="auto"/>
      </w:divBdr>
      <w:divsChild>
        <w:div w:id="956177586">
          <w:marLeft w:val="806"/>
          <w:marRight w:val="0"/>
          <w:marTop w:val="115"/>
          <w:marBottom w:val="0"/>
          <w:divBdr>
            <w:top w:val="none" w:sz="0" w:space="0" w:color="auto"/>
            <w:left w:val="none" w:sz="0" w:space="0" w:color="auto"/>
            <w:bottom w:val="none" w:sz="0" w:space="0" w:color="auto"/>
            <w:right w:val="none" w:sz="0" w:space="0" w:color="auto"/>
          </w:divBdr>
        </w:div>
        <w:div w:id="1704594392">
          <w:marLeft w:val="806"/>
          <w:marRight w:val="0"/>
          <w:marTop w:val="115"/>
          <w:marBottom w:val="0"/>
          <w:divBdr>
            <w:top w:val="none" w:sz="0" w:space="0" w:color="auto"/>
            <w:left w:val="none" w:sz="0" w:space="0" w:color="auto"/>
            <w:bottom w:val="none" w:sz="0" w:space="0" w:color="auto"/>
            <w:right w:val="none" w:sz="0" w:space="0" w:color="auto"/>
          </w:divBdr>
        </w:div>
        <w:div w:id="2096197624">
          <w:marLeft w:val="806"/>
          <w:marRight w:val="0"/>
          <w:marTop w:val="115"/>
          <w:marBottom w:val="0"/>
          <w:divBdr>
            <w:top w:val="none" w:sz="0" w:space="0" w:color="auto"/>
            <w:left w:val="none" w:sz="0" w:space="0" w:color="auto"/>
            <w:bottom w:val="none" w:sz="0" w:space="0" w:color="auto"/>
            <w:right w:val="none" w:sz="0" w:space="0" w:color="auto"/>
          </w:divBdr>
        </w:div>
      </w:divsChild>
    </w:div>
    <w:div w:id="1966613878">
      <w:bodyDiv w:val="1"/>
      <w:marLeft w:val="0"/>
      <w:marRight w:val="0"/>
      <w:marTop w:val="0"/>
      <w:marBottom w:val="0"/>
      <w:divBdr>
        <w:top w:val="none" w:sz="0" w:space="0" w:color="auto"/>
        <w:left w:val="none" w:sz="0" w:space="0" w:color="auto"/>
        <w:bottom w:val="none" w:sz="0" w:space="0" w:color="auto"/>
        <w:right w:val="none" w:sz="0" w:space="0" w:color="auto"/>
      </w:divBdr>
      <w:divsChild>
        <w:div w:id="554241518">
          <w:marLeft w:val="720"/>
          <w:marRight w:val="0"/>
          <w:marTop w:val="115"/>
          <w:marBottom w:val="0"/>
          <w:divBdr>
            <w:top w:val="none" w:sz="0" w:space="0" w:color="auto"/>
            <w:left w:val="none" w:sz="0" w:space="0" w:color="auto"/>
            <w:bottom w:val="none" w:sz="0" w:space="0" w:color="auto"/>
            <w:right w:val="none" w:sz="0" w:space="0" w:color="auto"/>
          </w:divBdr>
        </w:div>
        <w:div w:id="1556354562">
          <w:marLeft w:val="720"/>
          <w:marRight w:val="0"/>
          <w:marTop w:val="115"/>
          <w:marBottom w:val="0"/>
          <w:divBdr>
            <w:top w:val="none" w:sz="0" w:space="0" w:color="auto"/>
            <w:left w:val="none" w:sz="0" w:space="0" w:color="auto"/>
            <w:bottom w:val="none" w:sz="0" w:space="0" w:color="auto"/>
            <w:right w:val="none" w:sz="0" w:space="0" w:color="auto"/>
          </w:divBdr>
        </w:div>
      </w:divsChild>
    </w:div>
    <w:div w:id="1968584332">
      <w:bodyDiv w:val="1"/>
      <w:marLeft w:val="0"/>
      <w:marRight w:val="0"/>
      <w:marTop w:val="0"/>
      <w:marBottom w:val="0"/>
      <w:divBdr>
        <w:top w:val="none" w:sz="0" w:space="0" w:color="auto"/>
        <w:left w:val="none" w:sz="0" w:space="0" w:color="auto"/>
        <w:bottom w:val="none" w:sz="0" w:space="0" w:color="auto"/>
        <w:right w:val="none" w:sz="0" w:space="0" w:color="auto"/>
      </w:divBdr>
      <w:divsChild>
        <w:div w:id="1936282553">
          <w:marLeft w:val="806"/>
          <w:marRight w:val="0"/>
          <w:marTop w:val="0"/>
          <w:marBottom w:val="0"/>
          <w:divBdr>
            <w:top w:val="none" w:sz="0" w:space="0" w:color="auto"/>
            <w:left w:val="none" w:sz="0" w:space="0" w:color="auto"/>
            <w:bottom w:val="none" w:sz="0" w:space="0" w:color="auto"/>
            <w:right w:val="none" w:sz="0" w:space="0" w:color="auto"/>
          </w:divBdr>
        </w:div>
      </w:divsChild>
    </w:div>
    <w:div w:id="1968849650">
      <w:bodyDiv w:val="1"/>
      <w:marLeft w:val="0"/>
      <w:marRight w:val="0"/>
      <w:marTop w:val="0"/>
      <w:marBottom w:val="0"/>
      <w:divBdr>
        <w:top w:val="none" w:sz="0" w:space="0" w:color="auto"/>
        <w:left w:val="none" w:sz="0" w:space="0" w:color="auto"/>
        <w:bottom w:val="none" w:sz="0" w:space="0" w:color="auto"/>
        <w:right w:val="none" w:sz="0" w:space="0" w:color="auto"/>
      </w:divBdr>
      <w:divsChild>
        <w:div w:id="2044136071">
          <w:marLeft w:val="720"/>
          <w:marRight w:val="0"/>
          <w:marTop w:val="0"/>
          <w:marBottom w:val="0"/>
          <w:divBdr>
            <w:top w:val="none" w:sz="0" w:space="0" w:color="auto"/>
            <w:left w:val="none" w:sz="0" w:space="0" w:color="auto"/>
            <w:bottom w:val="none" w:sz="0" w:space="0" w:color="auto"/>
            <w:right w:val="none" w:sz="0" w:space="0" w:color="auto"/>
          </w:divBdr>
        </w:div>
      </w:divsChild>
    </w:div>
    <w:div w:id="1968970793">
      <w:bodyDiv w:val="1"/>
      <w:marLeft w:val="0"/>
      <w:marRight w:val="0"/>
      <w:marTop w:val="0"/>
      <w:marBottom w:val="0"/>
      <w:divBdr>
        <w:top w:val="none" w:sz="0" w:space="0" w:color="auto"/>
        <w:left w:val="none" w:sz="0" w:space="0" w:color="auto"/>
        <w:bottom w:val="none" w:sz="0" w:space="0" w:color="auto"/>
        <w:right w:val="none" w:sz="0" w:space="0" w:color="auto"/>
      </w:divBdr>
    </w:div>
    <w:div w:id="1973747805">
      <w:bodyDiv w:val="1"/>
      <w:marLeft w:val="0"/>
      <w:marRight w:val="0"/>
      <w:marTop w:val="0"/>
      <w:marBottom w:val="0"/>
      <w:divBdr>
        <w:top w:val="none" w:sz="0" w:space="0" w:color="auto"/>
        <w:left w:val="none" w:sz="0" w:space="0" w:color="auto"/>
        <w:bottom w:val="none" w:sz="0" w:space="0" w:color="auto"/>
        <w:right w:val="none" w:sz="0" w:space="0" w:color="auto"/>
      </w:divBdr>
    </w:div>
    <w:div w:id="1973900236">
      <w:bodyDiv w:val="1"/>
      <w:marLeft w:val="0"/>
      <w:marRight w:val="0"/>
      <w:marTop w:val="0"/>
      <w:marBottom w:val="0"/>
      <w:divBdr>
        <w:top w:val="none" w:sz="0" w:space="0" w:color="auto"/>
        <w:left w:val="none" w:sz="0" w:space="0" w:color="auto"/>
        <w:bottom w:val="none" w:sz="0" w:space="0" w:color="auto"/>
        <w:right w:val="none" w:sz="0" w:space="0" w:color="auto"/>
      </w:divBdr>
      <w:divsChild>
        <w:div w:id="501820432">
          <w:marLeft w:val="720"/>
          <w:marRight w:val="0"/>
          <w:marTop w:val="115"/>
          <w:marBottom w:val="0"/>
          <w:divBdr>
            <w:top w:val="none" w:sz="0" w:space="0" w:color="auto"/>
            <w:left w:val="none" w:sz="0" w:space="0" w:color="auto"/>
            <w:bottom w:val="none" w:sz="0" w:space="0" w:color="auto"/>
            <w:right w:val="none" w:sz="0" w:space="0" w:color="auto"/>
          </w:divBdr>
        </w:div>
      </w:divsChild>
    </w:div>
    <w:div w:id="1975525317">
      <w:bodyDiv w:val="1"/>
      <w:marLeft w:val="0"/>
      <w:marRight w:val="0"/>
      <w:marTop w:val="0"/>
      <w:marBottom w:val="0"/>
      <w:divBdr>
        <w:top w:val="none" w:sz="0" w:space="0" w:color="auto"/>
        <w:left w:val="none" w:sz="0" w:space="0" w:color="auto"/>
        <w:bottom w:val="none" w:sz="0" w:space="0" w:color="auto"/>
        <w:right w:val="none" w:sz="0" w:space="0" w:color="auto"/>
      </w:divBdr>
      <w:divsChild>
        <w:div w:id="709692288">
          <w:marLeft w:val="720"/>
          <w:marRight w:val="0"/>
          <w:marTop w:val="0"/>
          <w:marBottom w:val="0"/>
          <w:divBdr>
            <w:top w:val="none" w:sz="0" w:space="0" w:color="auto"/>
            <w:left w:val="none" w:sz="0" w:space="0" w:color="auto"/>
            <w:bottom w:val="none" w:sz="0" w:space="0" w:color="auto"/>
            <w:right w:val="none" w:sz="0" w:space="0" w:color="auto"/>
          </w:divBdr>
        </w:div>
        <w:div w:id="341398131">
          <w:marLeft w:val="720"/>
          <w:marRight w:val="0"/>
          <w:marTop w:val="0"/>
          <w:marBottom w:val="0"/>
          <w:divBdr>
            <w:top w:val="none" w:sz="0" w:space="0" w:color="auto"/>
            <w:left w:val="none" w:sz="0" w:space="0" w:color="auto"/>
            <w:bottom w:val="none" w:sz="0" w:space="0" w:color="auto"/>
            <w:right w:val="none" w:sz="0" w:space="0" w:color="auto"/>
          </w:divBdr>
        </w:div>
        <w:div w:id="159002704">
          <w:marLeft w:val="720"/>
          <w:marRight w:val="0"/>
          <w:marTop w:val="0"/>
          <w:marBottom w:val="0"/>
          <w:divBdr>
            <w:top w:val="none" w:sz="0" w:space="0" w:color="auto"/>
            <w:left w:val="none" w:sz="0" w:space="0" w:color="auto"/>
            <w:bottom w:val="none" w:sz="0" w:space="0" w:color="auto"/>
            <w:right w:val="none" w:sz="0" w:space="0" w:color="auto"/>
          </w:divBdr>
        </w:div>
      </w:divsChild>
    </w:div>
    <w:div w:id="1976642533">
      <w:bodyDiv w:val="1"/>
      <w:marLeft w:val="0"/>
      <w:marRight w:val="0"/>
      <w:marTop w:val="0"/>
      <w:marBottom w:val="0"/>
      <w:divBdr>
        <w:top w:val="none" w:sz="0" w:space="0" w:color="auto"/>
        <w:left w:val="none" w:sz="0" w:space="0" w:color="auto"/>
        <w:bottom w:val="none" w:sz="0" w:space="0" w:color="auto"/>
        <w:right w:val="none" w:sz="0" w:space="0" w:color="auto"/>
      </w:divBdr>
      <w:divsChild>
        <w:div w:id="1698581642">
          <w:marLeft w:val="720"/>
          <w:marRight w:val="0"/>
          <w:marTop w:val="0"/>
          <w:marBottom w:val="0"/>
          <w:divBdr>
            <w:top w:val="none" w:sz="0" w:space="0" w:color="auto"/>
            <w:left w:val="none" w:sz="0" w:space="0" w:color="auto"/>
            <w:bottom w:val="none" w:sz="0" w:space="0" w:color="auto"/>
            <w:right w:val="none" w:sz="0" w:space="0" w:color="auto"/>
          </w:divBdr>
        </w:div>
      </w:divsChild>
    </w:div>
    <w:div w:id="1984699894">
      <w:bodyDiv w:val="1"/>
      <w:marLeft w:val="0"/>
      <w:marRight w:val="0"/>
      <w:marTop w:val="0"/>
      <w:marBottom w:val="0"/>
      <w:divBdr>
        <w:top w:val="none" w:sz="0" w:space="0" w:color="auto"/>
        <w:left w:val="none" w:sz="0" w:space="0" w:color="auto"/>
        <w:bottom w:val="none" w:sz="0" w:space="0" w:color="auto"/>
        <w:right w:val="none" w:sz="0" w:space="0" w:color="auto"/>
      </w:divBdr>
    </w:div>
    <w:div w:id="1995451756">
      <w:bodyDiv w:val="1"/>
      <w:marLeft w:val="0"/>
      <w:marRight w:val="0"/>
      <w:marTop w:val="0"/>
      <w:marBottom w:val="0"/>
      <w:divBdr>
        <w:top w:val="none" w:sz="0" w:space="0" w:color="auto"/>
        <w:left w:val="none" w:sz="0" w:space="0" w:color="auto"/>
        <w:bottom w:val="none" w:sz="0" w:space="0" w:color="auto"/>
        <w:right w:val="none" w:sz="0" w:space="0" w:color="auto"/>
      </w:divBdr>
      <w:divsChild>
        <w:div w:id="573399243">
          <w:blockQuote w:val="1"/>
          <w:marLeft w:val="300"/>
          <w:marRight w:val="300"/>
          <w:marTop w:val="300"/>
          <w:marBottom w:val="300"/>
          <w:divBdr>
            <w:top w:val="none" w:sz="0" w:space="0" w:color="auto"/>
            <w:left w:val="single" w:sz="18" w:space="7" w:color="CADAE7"/>
            <w:bottom w:val="none" w:sz="0" w:space="0" w:color="auto"/>
            <w:right w:val="none" w:sz="0" w:space="0" w:color="auto"/>
          </w:divBdr>
        </w:div>
      </w:divsChild>
    </w:div>
    <w:div w:id="2001276571">
      <w:bodyDiv w:val="1"/>
      <w:marLeft w:val="0"/>
      <w:marRight w:val="0"/>
      <w:marTop w:val="0"/>
      <w:marBottom w:val="0"/>
      <w:divBdr>
        <w:top w:val="none" w:sz="0" w:space="0" w:color="auto"/>
        <w:left w:val="none" w:sz="0" w:space="0" w:color="auto"/>
        <w:bottom w:val="none" w:sz="0" w:space="0" w:color="auto"/>
        <w:right w:val="none" w:sz="0" w:space="0" w:color="auto"/>
      </w:divBdr>
      <w:divsChild>
        <w:div w:id="1360350793">
          <w:marLeft w:val="720"/>
          <w:marRight w:val="0"/>
          <w:marTop w:val="0"/>
          <w:marBottom w:val="0"/>
          <w:divBdr>
            <w:top w:val="none" w:sz="0" w:space="0" w:color="auto"/>
            <w:left w:val="none" w:sz="0" w:space="0" w:color="auto"/>
            <w:bottom w:val="none" w:sz="0" w:space="0" w:color="auto"/>
            <w:right w:val="none" w:sz="0" w:space="0" w:color="auto"/>
          </w:divBdr>
        </w:div>
      </w:divsChild>
    </w:div>
    <w:div w:id="2006278993">
      <w:bodyDiv w:val="1"/>
      <w:marLeft w:val="0"/>
      <w:marRight w:val="0"/>
      <w:marTop w:val="0"/>
      <w:marBottom w:val="0"/>
      <w:divBdr>
        <w:top w:val="none" w:sz="0" w:space="0" w:color="auto"/>
        <w:left w:val="none" w:sz="0" w:space="0" w:color="auto"/>
        <w:bottom w:val="none" w:sz="0" w:space="0" w:color="auto"/>
        <w:right w:val="none" w:sz="0" w:space="0" w:color="auto"/>
      </w:divBdr>
    </w:div>
    <w:div w:id="2008482858">
      <w:bodyDiv w:val="1"/>
      <w:marLeft w:val="0"/>
      <w:marRight w:val="0"/>
      <w:marTop w:val="0"/>
      <w:marBottom w:val="0"/>
      <w:divBdr>
        <w:top w:val="none" w:sz="0" w:space="0" w:color="auto"/>
        <w:left w:val="none" w:sz="0" w:space="0" w:color="auto"/>
        <w:bottom w:val="none" w:sz="0" w:space="0" w:color="auto"/>
        <w:right w:val="none" w:sz="0" w:space="0" w:color="auto"/>
      </w:divBdr>
    </w:div>
    <w:div w:id="2008828953">
      <w:bodyDiv w:val="1"/>
      <w:marLeft w:val="0"/>
      <w:marRight w:val="0"/>
      <w:marTop w:val="0"/>
      <w:marBottom w:val="0"/>
      <w:divBdr>
        <w:top w:val="none" w:sz="0" w:space="0" w:color="auto"/>
        <w:left w:val="none" w:sz="0" w:space="0" w:color="auto"/>
        <w:bottom w:val="none" w:sz="0" w:space="0" w:color="auto"/>
        <w:right w:val="none" w:sz="0" w:space="0" w:color="auto"/>
      </w:divBdr>
    </w:div>
    <w:div w:id="2010864544">
      <w:bodyDiv w:val="1"/>
      <w:marLeft w:val="0"/>
      <w:marRight w:val="0"/>
      <w:marTop w:val="0"/>
      <w:marBottom w:val="0"/>
      <w:divBdr>
        <w:top w:val="none" w:sz="0" w:space="0" w:color="auto"/>
        <w:left w:val="none" w:sz="0" w:space="0" w:color="auto"/>
        <w:bottom w:val="none" w:sz="0" w:space="0" w:color="auto"/>
        <w:right w:val="none" w:sz="0" w:space="0" w:color="auto"/>
      </w:divBdr>
      <w:divsChild>
        <w:div w:id="395395146">
          <w:marLeft w:val="806"/>
          <w:marRight w:val="0"/>
          <w:marTop w:val="0"/>
          <w:marBottom w:val="0"/>
          <w:divBdr>
            <w:top w:val="none" w:sz="0" w:space="0" w:color="auto"/>
            <w:left w:val="none" w:sz="0" w:space="0" w:color="auto"/>
            <w:bottom w:val="none" w:sz="0" w:space="0" w:color="auto"/>
            <w:right w:val="none" w:sz="0" w:space="0" w:color="auto"/>
          </w:divBdr>
        </w:div>
      </w:divsChild>
    </w:div>
    <w:div w:id="2011374218">
      <w:bodyDiv w:val="1"/>
      <w:marLeft w:val="0"/>
      <w:marRight w:val="0"/>
      <w:marTop w:val="0"/>
      <w:marBottom w:val="0"/>
      <w:divBdr>
        <w:top w:val="none" w:sz="0" w:space="0" w:color="auto"/>
        <w:left w:val="none" w:sz="0" w:space="0" w:color="auto"/>
        <w:bottom w:val="none" w:sz="0" w:space="0" w:color="auto"/>
        <w:right w:val="none" w:sz="0" w:space="0" w:color="auto"/>
      </w:divBdr>
    </w:div>
    <w:div w:id="2012247850">
      <w:bodyDiv w:val="1"/>
      <w:marLeft w:val="0"/>
      <w:marRight w:val="0"/>
      <w:marTop w:val="0"/>
      <w:marBottom w:val="0"/>
      <w:divBdr>
        <w:top w:val="none" w:sz="0" w:space="0" w:color="auto"/>
        <w:left w:val="none" w:sz="0" w:space="0" w:color="auto"/>
        <w:bottom w:val="none" w:sz="0" w:space="0" w:color="auto"/>
        <w:right w:val="none" w:sz="0" w:space="0" w:color="auto"/>
      </w:divBdr>
      <w:divsChild>
        <w:div w:id="258294337">
          <w:marLeft w:val="720"/>
          <w:marRight w:val="0"/>
          <w:marTop w:val="115"/>
          <w:marBottom w:val="0"/>
          <w:divBdr>
            <w:top w:val="none" w:sz="0" w:space="0" w:color="auto"/>
            <w:left w:val="none" w:sz="0" w:space="0" w:color="auto"/>
            <w:bottom w:val="none" w:sz="0" w:space="0" w:color="auto"/>
            <w:right w:val="none" w:sz="0" w:space="0" w:color="auto"/>
          </w:divBdr>
        </w:div>
        <w:div w:id="975601296">
          <w:marLeft w:val="720"/>
          <w:marRight w:val="0"/>
          <w:marTop w:val="115"/>
          <w:marBottom w:val="0"/>
          <w:divBdr>
            <w:top w:val="none" w:sz="0" w:space="0" w:color="auto"/>
            <w:left w:val="none" w:sz="0" w:space="0" w:color="auto"/>
            <w:bottom w:val="none" w:sz="0" w:space="0" w:color="auto"/>
            <w:right w:val="none" w:sz="0" w:space="0" w:color="auto"/>
          </w:divBdr>
        </w:div>
        <w:div w:id="1454985585">
          <w:marLeft w:val="720"/>
          <w:marRight w:val="0"/>
          <w:marTop w:val="115"/>
          <w:marBottom w:val="0"/>
          <w:divBdr>
            <w:top w:val="none" w:sz="0" w:space="0" w:color="auto"/>
            <w:left w:val="none" w:sz="0" w:space="0" w:color="auto"/>
            <w:bottom w:val="none" w:sz="0" w:space="0" w:color="auto"/>
            <w:right w:val="none" w:sz="0" w:space="0" w:color="auto"/>
          </w:divBdr>
        </w:div>
        <w:div w:id="1475219396">
          <w:marLeft w:val="720"/>
          <w:marRight w:val="0"/>
          <w:marTop w:val="115"/>
          <w:marBottom w:val="0"/>
          <w:divBdr>
            <w:top w:val="none" w:sz="0" w:space="0" w:color="auto"/>
            <w:left w:val="none" w:sz="0" w:space="0" w:color="auto"/>
            <w:bottom w:val="none" w:sz="0" w:space="0" w:color="auto"/>
            <w:right w:val="none" w:sz="0" w:space="0" w:color="auto"/>
          </w:divBdr>
        </w:div>
      </w:divsChild>
    </w:div>
    <w:div w:id="2021925724">
      <w:bodyDiv w:val="1"/>
      <w:marLeft w:val="0"/>
      <w:marRight w:val="0"/>
      <w:marTop w:val="0"/>
      <w:marBottom w:val="0"/>
      <w:divBdr>
        <w:top w:val="none" w:sz="0" w:space="0" w:color="auto"/>
        <w:left w:val="none" w:sz="0" w:space="0" w:color="auto"/>
        <w:bottom w:val="none" w:sz="0" w:space="0" w:color="auto"/>
        <w:right w:val="none" w:sz="0" w:space="0" w:color="auto"/>
      </w:divBdr>
      <w:divsChild>
        <w:div w:id="1981032447">
          <w:marLeft w:val="720"/>
          <w:marRight w:val="0"/>
          <w:marTop w:val="0"/>
          <w:marBottom w:val="0"/>
          <w:divBdr>
            <w:top w:val="none" w:sz="0" w:space="0" w:color="auto"/>
            <w:left w:val="none" w:sz="0" w:space="0" w:color="auto"/>
            <w:bottom w:val="none" w:sz="0" w:space="0" w:color="auto"/>
            <w:right w:val="none" w:sz="0" w:space="0" w:color="auto"/>
          </w:divBdr>
        </w:div>
      </w:divsChild>
    </w:div>
    <w:div w:id="2023310839">
      <w:bodyDiv w:val="1"/>
      <w:marLeft w:val="0"/>
      <w:marRight w:val="0"/>
      <w:marTop w:val="0"/>
      <w:marBottom w:val="0"/>
      <w:divBdr>
        <w:top w:val="none" w:sz="0" w:space="0" w:color="auto"/>
        <w:left w:val="none" w:sz="0" w:space="0" w:color="auto"/>
        <w:bottom w:val="none" w:sz="0" w:space="0" w:color="auto"/>
        <w:right w:val="none" w:sz="0" w:space="0" w:color="auto"/>
      </w:divBdr>
      <w:divsChild>
        <w:div w:id="1627081491">
          <w:marLeft w:val="720"/>
          <w:marRight w:val="0"/>
          <w:marTop w:val="0"/>
          <w:marBottom w:val="0"/>
          <w:divBdr>
            <w:top w:val="none" w:sz="0" w:space="0" w:color="auto"/>
            <w:left w:val="none" w:sz="0" w:space="0" w:color="auto"/>
            <w:bottom w:val="none" w:sz="0" w:space="0" w:color="auto"/>
            <w:right w:val="none" w:sz="0" w:space="0" w:color="auto"/>
          </w:divBdr>
        </w:div>
        <w:div w:id="1152990375">
          <w:marLeft w:val="720"/>
          <w:marRight w:val="0"/>
          <w:marTop w:val="0"/>
          <w:marBottom w:val="0"/>
          <w:divBdr>
            <w:top w:val="none" w:sz="0" w:space="0" w:color="auto"/>
            <w:left w:val="none" w:sz="0" w:space="0" w:color="auto"/>
            <w:bottom w:val="none" w:sz="0" w:space="0" w:color="auto"/>
            <w:right w:val="none" w:sz="0" w:space="0" w:color="auto"/>
          </w:divBdr>
        </w:div>
      </w:divsChild>
    </w:div>
    <w:div w:id="2029403237">
      <w:bodyDiv w:val="1"/>
      <w:marLeft w:val="0"/>
      <w:marRight w:val="0"/>
      <w:marTop w:val="0"/>
      <w:marBottom w:val="0"/>
      <w:divBdr>
        <w:top w:val="none" w:sz="0" w:space="0" w:color="auto"/>
        <w:left w:val="none" w:sz="0" w:space="0" w:color="auto"/>
        <w:bottom w:val="none" w:sz="0" w:space="0" w:color="auto"/>
        <w:right w:val="none" w:sz="0" w:space="0" w:color="auto"/>
      </w:divBdr>
      <w:divsChild>
        <w:div w:id="885684663">
          <w:marLeft w:val="720"/>
          <w:marRight w:val="0"/>
          <w:marTop w:val="0"/>
          <w:marBottom w:val="0"/>
          <w:divBdr>
            <w:top w:val="none" w:sz="0" w:space="0" w:color="auto"/>
            <w:left w:val="none" w:sz="0" w:space="0" w:color="auto"/>
            <w:bottom w:val="none" w:sz="0" w:space="0" w:color="auto"/>
            <w:right w:val="none" w:sz="0" w:space="0" w:color="auto"/>
          </w:divBdr>
        </w:div>
        <w:div w:id="1320839259">
          <w:marLeft w:val="720"/>
          <w:marRight w:val="0"/>
          <w:marTop w:val="0"/>
          <w:marBottom w:val="0"/>
          <w:divBdr>
            <w:top w:val="none" w:sz="0" w:space="0" w:color="auto"/>
            <w:left w:val="none" w:sz="0" w:space="0" w:color="auto"/>
            <w:bottom w:val="none" w:sz="0" w:space="0" w:color="auto"/>
            <w:right w:val="none" w:sz="0" w:space="0" w:color="auto"/>
          </w:divBdr>
        </w:div>
        <w:div w:id="1317371632">
          <w:marLeft w:val="720"/>
          <w:marRight w:val="0"/>
          <w:marTop w:val="0"/>
          <w:marBottom w:val="0"/>
          <w:divBdr>
            <w:top w:val="none" w:sz="0" w:space="0" w:color="auto"/>
            <w:left w:val="none" w:sz="0" w:space="0" w:color="auto"/>
            <w:bottom w:val="none" w:sz="0" w:space="0" w:color="auto"/>
            <w:right w:val="none" w:sz="0" w:space="0" w:color="auto"/>
          </w:divBdr>
        </w:div>
      </w:divsChild>
    </w:div>
    <w:div w:id="2033727490">
      <w:bodyDiv w:val="1"/>
      <w:marLeft w:val="0"/>
      <w:marRight w:val="0"/>
      <w:marTop w:val="0"/>
      <w:marBottom w:val="0"/>
      <w:divBdr>
        <w:top w:val="none" w:sz="0" w:space="0" w:color="auto"/>
        <w:left w:val="none" w:sz="0" w:space="0" w:color="auto"/>
        <w:bottom w:val="none" w:sz="0" w:space="0" w:color="auto"/>
        <w:right w:val="none" w:sz="0" w:space="0" w:color="auto"/>
      </w:divBdr>
      <w:divsChild>
        <w:div w:id="1391224235">
          <w:marLeft w:val="806"/>
          <w:marRight w:val="0"/>
          <w:marTop w:val="0"/>
          <w:marBottom w:val="0"/>
          <w:divBdr>
            <w:top w:val="none" w:sz="0" w:space="0" w:color="auto"/>
            <w:left w:val="none" w:sz="0" w:space="0" w:color="auto"/>
            <w:bottom w:val="none" w:sz="0" w:space="0" w:color="auto"/>
            <w:right w:val="none" w:sz="0" w:space="0" w:color="auto"/>
          </w:divBdr>
        </w:div>
      </w:divsChild>
    </w:div>
    <w:div w:id="2038189946">
      <w:bodyDiv w:val="1"/>
      <w:marLeft w:val="0"/>
      <w:marRight w:val="0"/>
      <w:marTop w:val="0"/>
      <w:marBottom w:val="0"/>
      <w:divBdr>
        <w:top w:val="none" w:sz="0" w:space="0" w:color="auto"/>
        <w:left w:val="none" w:sz="0" w:space="0" w:color="auto"/>
        <w:bottom w:val="none" w:sz="0" w:space="0" w:color="auto"/>
        <w:right w:val="none" w:sz="0" w:space="0" w:color="auto"/>
      </w:divBdr>
    </w:div>
    <w:div w:id="2041125192">
      <w:bodyDiv w:val="1"/>
      <w:marLeft w:val="0"/>
      <w:marRight w:val="0"/>
      <w:marTop w:val="0"/>
      <w:marBottom w:val="0"/>
      <w:divBdr>
        <w:top w:val="none" w:sz="0" w:space="0" w:color="auto"/>
        <w:left w:val="none" w:sz="0" w:space="0" w:color="auto"/>
        <w:bottom w:val="none" w:sz="0" w:space="0" w:color="auto"/>
        <w:right w:val="none" w:sz="0" w:space="0" w:color="auto"/>
      </w:divBdr>
      <w:divsChild>
        <w:div w:id="2008243620">
          <w:marLeft w:val="720"/>
          <w:marRight w:val="0"/>
          <w:marTop w:val="115"/>
          <w:marBottom w:val="0"/>
          <w:divBdr>
            <w:top w:val="none" w:sz="0" w:space="0" w:color="auto"/>
            <w:left w:val="none" w:sz="0" w:space="0" w:color="auto"/>
            <w:bottom w:val="none" w:sz="0" w:space="0" w:color="auto"/>
            <w:right w:val="none" w:sz="0" w:space="0" w:color="auto"/>
          </w:divBdr>
        </w:div>
      </w:divsChild>
    </w:div>
    <w:div w:id="2054226998">
      <w:bodyDiv w:val="1"/>
      <w:marLeft w:val="0"/>
      <w:marRight w:val="0"/>
      <w:marTop w:val="0"/>
      <w:marBottom w:val="0"/>
      <w:divBdr>
        <w:top w:val="none" w:sz="0" w:space="0" w:color="auto"/>
        <w:left w:val="none" w:sz="0" w:space="0" w:color="auto"/>
        <w:bottom w:val="none" w:sz="0" w:space="0" w:color="auto"/>
        <w:right w:val="none" w:sz="0" w:space="0" w:color="auto"/>
      </w:divBdr>
      <w:divsChild>
        <w:div w:id="1817919355">
          <w:marLeft w:val="720"/>
          <w:marRight w:val="0"/>
          <w:marTop w:val="0"/>
          <w:marBottom w:val="0"/>
          <w:divBdr>
            <w:top w:val="none" w:sz="0" w:space="0" w:color="auto"/>
            <w:left w:val="none" w:sz="0" w:space="0" w:color="auto"/>
            <w:bottom w:val="none" w:sz="0" w:space="0" w:color="auto"/>
            <w:right w:val="none" w:sz="0" w:space="0" w:color="auto"/>
          </w:divBdr>
        </w:div>
      </w:divsChild>
    </w:div>
    <w:div w:id="2060855778">
      <w:bodyDiv w:val="1"/>
      <w:marLeft w:val="0"/>
      <w:marRight w:val="0"/>
      <w:marTop w:val="0"/>
      <w:marBottom w:val="0"/>
      <w:divBdr>
        <w:top w:val="none" w:sz="0" w:space="0" w:color="auto"/>
        <w:left w:val="none" w:sz="0" w:space="0" w:color="auto"/>
        <w:bottom w:val="none" w:sz="0" w:space="0" w:color="auto"/>
        <w:right w:val="none" w:sz="0" w:space="0" w:color="auto"/>
      </w:divBdr>
      <w:divsChild>
        <w:div w:id="1224829931">
          <w:marLeft w:val="720"/>
          <w:marRight w:val="0"/>
          <w:marTop w:val="0"/>
          <w:marBottom w:val="0"/>
          <w:divBdr>
            <w:top w:val="none" w:sz="0" w:space="0" w:color="auto"/>
            <w:left w:val="none" w:sz="0" w:space="0" w:color="auto"/>
            <w:bottom w:val="none" w:sz="0" w:space="0" w:color="auto"/>
            <w:right w:val="none" w:sz="0" w:space="0" w:color="auto"/>
          </w:divBdr>
        </w:div>
        <w:div w:id="365642963">
          <w:marLeft w:val="720"/>
          <w:marRight w:val="0"/>
          <w:marTop w:val="0"/>
          <w:marBottom w:val="0"/>
          <w:divBdr>
            <w:top w:val="none" w:sz="0" w:space="0" w:color="auto"/>
            <w:left w:val="none" w:sz="0" w:space="0" w:color="auto"/>
            <w:bottom w:val="none" w:sz="0" w:space="0" w:color="auto"/>
            <w:right w:val="none" w:sz="0" w:space="0" w:color="auto"/>
          </w:divBdr>
        </w:div>
        <w:div w:id="1675304388">
          <w:marLeft w:val="720"/>
          <w:marRight w:val="0"/>
          <w:marTop w:val="0"/>
          <w:marBottom w:val="0"/>
          <w:divBdr>
            <w:top w:val="none" w:sz="0" w:space="0" w:color="auto"/>
            <w:left w:val="none" w:sz="0" w:space="0" w:color="auto"/>
            <w:bottom w:val="none" w:sz="0" w:space="0" w:color="auto"/>
            <w:right w:val="none" w:sz="0" w:space="0" w:color="auto"/>
          </w:divBdr>
        </w:div>
      </w:divsChild>
    </w:div>
    <w:div w:id="2068140013">
      <w:bodyDiv w:val="1"/>
      <w:marLeft w:val="0"/>
      <w:marRight w:val="0"/>
      <w:marTop w:val="0"/>
      <w:marBottom w:val="0"/>
      <w:divBdr>
        <w:top w:val="none" w:sz="0" w:space="0" w:color="auto"/>
        <w:left w:val="none" w:sz="0" w:space="0" w:color="auto"/>
        <w:bottom w:val="none" w:sz="0" w:space="0" w:color="auto"/>
        <w:right w:val="none" w:sz="0" w:space="0" w:color="auto"/>
      </w:divBdr>
      <w:divsChild>
        <w:div w:id="1727295332">
          <w:marLeft w:val="720"/>
          <w:marRight w:val="0"/>
          <w:marTop w:val="0"/>
          <w:marBottom w:val="0"/>
          <w:divBdr>
            <w:top w:val="none" w:sz="0" w:space="0" w:color="auto"/>
            <w:left w:val="none" w:sz="0" w:space="0" w:color="auto"/>
            <w:bottom w:val="none" w:sz="0" w:space="0" w:color="auto"/>
            <w:right w:val="none" w:sz="0" w:space="0" w:color="auto"/>
          </w:divBdr>
        </w:div>
      </w:divsChild>
    </w:div>
    <w:div w:id="2074233140">
      <w:bodyDiv w:val="1"/>
      <w:marLeft w:val="0"/>
      <w:marRight w:val="0"/>
      <w:marTop w:val="0"/>
      <w:marBottom w:val="0"/>
      <w:divBdr>
        <w:top w:val="none" w:sz="0" w:space="0" w:color="auto"/>
        <w:left w:val="none" w:sz="0" w:space="0" w:color="auto"/>
        <w:bottom w:val="none" w:sz="0" w:space="0" w:color="auto"/>
        <w:right w:val="none" w:sz="0" w:space="0" w:color="auto"/>
      </w:divBdr>
      <w:divsChild>
        <w:div w:id="34744446">
          <w:marLeft w:val="720"/>
          <w:marRight w:val="0"/>
          <w:marTop w:val="0"/>
          <w:marBottom w:val="0"/>
          <w:divBdr>
            <w:top w:val="none" w:sz="0" w:space="0" w:color="auto"/>
            <w:left w:val="none" w:sz="0" w:space="0" w:color="auto"/>
            <w:bottom w:val="none" w:sz="0" w:space="0" w:color="auto"/>
            <w:right w:val="none" w:sz="0" w:space="0" w:color="auto"/>
          </w:divBdr>
        </w:div>
      </w:divsChild>
    </w:div>
    <w:div w:id="2078699109">
      <w:bodyDiv w:val="1"/>
      <w:marLeft w:val="0"/>
      <w:marRight w:val="0"/>
      <w:marTop w:val="0"/>
      <w:marBottom w:val="0"/>
      <w:divBdr>
        <w:top w:val="none" w:sz="0" w:space="0" w:color="auto"/>
        <w:left w:val="none" w:sz="0" w:space="0" w:color="auto"/>
        <w:bottom w:val="none" w:sz="0" w:space="0" w:color="auto"/>
        <w:right w:val="none" w:sz="0" w:space="0" w:color="auto"/>
      </w:divBdr>
      <w:divsChild>
        <w:div w:id="1218475099">
          <w:marLeft w:val="720"/>
          <w:marRight w:val="0"/>
          <w:marTop w:val="0"/>
          <w:marBottom w:val="0"/>
          <w:divBdr>
            <w:top w:val="none" w:sz="0" w:space="0" w:color="auto"/>
            <w:left w:val="none" w:sz="0" w:space="0" w:color="auto"/>
            <w:bottom w:val="none" w:sz="0" w:space="0" w:color="auto"/>
            <w:right w:val="none" w:sz="0" w:space="0" w:color="auto"/>
          </w:divBdr>
        </w:div>
      </w:divsChild>
    </w:div>
    <w:div w:id="2079085374">
      <w:bodyDiv w:val="1"/>
      <w:marLeft w:val="0"/>
      <w:marRight w:val="0"/>
      <w:marTop w:val="0"/>
      <w:marBottom w:val="0"/>
      <w:divBdr>
        <w:top w:val="none" w:sz="0" w:space="0" w:color="auto"/>
        <w:left w:val="none" w:sz="0" w:space="0" w:color="auto"/>
        <w:bottom w:val="none" w:sz="0" w:space="0" w:color="auto"/>
        <w:right w:val="none" w:sz="0" w:space="0" w:color="auto"/>
      </w:divBdr>
      <w:divsChild>
        <w:div w:id="582296326">
          <w:marLeft w:val="720"/>
          <w:marRight w:val="0"/>
          <w:marTop w:val="0"/>
          <w:marBottom w:val="0"/>
          <w:divBdr>
            <w:top w:val="none" w:sz="0" w:space="0" w:color="auto"/>
            <w:left w:val="none" w:sz="0" w:space="0" w:color="auto"/>
            <w:bottom w:val="none" w:sz="0" w:space="0" w:color="auto"/>
            <w:right w:val="none" w:sz="0" w:space="0" w:color="auto"/>
          </w:divBdr>
        </w:div>
        <w:div w:id="1421828089">
          <w:marLeft w:val="720"/>
          <w:marRight w:val="0"/>
          <w:marTop w:val="0"/>
          <w:marBottom w:val="0"/>
          <w:divBdr>
            <w:top w:val="none" w:sz="0" w:space="0" w:color="auto"/>
            <w:left w:val="none" w:sz="0" w:space="0" w:color="auto"/>
            <w:bottom w:val="none" w:sz="0" w:space="0" w:color="auto"/>
            <w:right w:val="none" w:sz="0" w:space="0" w:color="auto"/>
          </w:divBdr>
        </w:div>
        <w:div w:id="1484158857">
          <w:marLeft w:val="720"/>
          <w:marRight w:val="0"/>
          <w:marTop w:val="0"/>
          <w:marBottom w:val="0"/>
          <w:divBdr>
            <w:top w:val="none" w:sz="0" w:space="0" w:color="auto"/>
            <w:left w:val="none" w:sz="0" w:space="0" w:color="auto"/>
            <w:bottom w:val="none" w:sz="0" w:space="0" w:color="auto"/>
            <w:right w:val="none" w:sz="0" w:space="0" w:color="auto"/>
          </w:divBdr>
        </w:div>
        <w:div w:id="1576936497">
          <w:marLeft w:val="720"/>
          <w:marRight w:val="0"/>
          <w:marTop w:val="0"/>
          <w:marBottom w:val="0"/>
          <w:divBdr>
            <w:top w:val="none" w:sz="0" w:space="0" w:color="auto"/>
            <w:left w:val="none" w:sz="0" w:space="0" w:color="auto"/>
            <w:bottom w:val="none" w:sz="0" w:space="0" w:color="auto"/>
            <w:right w:val="none" w:sz="0" w:space="0" w:color="auto"/>
          </w:divBdr>
        </w:div>
      </w:divsChild>
    </w:div>
    <w:div w:id="2081245781">
      <w:bodyDiv w:val="1"/>
      <w:marLeft w:val="0"/>
      <w:marRight w:val="0"/>
      <w:marTop w:val="0"/>
      <w:marBottom w:val="0"/>
      <w:divBdr>
        <w:top w:val="none" w:sz="0" w:space="0" w:color="auto"/>
        <w:left w:val="none" w:sz="0" w:space="0" w:color="auto"/>
        <w:bottom w:val="none" w:sz="0" w:space="0" w:color="auto"/>
        <w:right w:val="none" w:sz="0" w:space="0" w:color="auto"/>
      </w:divBdr>
      <w:divsChild>
        <w:div w:id="656542432">
          <w:marLeft w:val="720"/>
          <w:marRight w:val="0"/>
          <w:marTop w:val="0"/>
          <w:marBottom w:val="0"/>
          <w:divBdr>
            <w:top w:val="none" w:sz="0" w:space="0" w:color="auto"/>
            <w:left w:val="none" w:sz="0" w:space="0" w:color="auto"/>
            <w:bottom w:val="none" w:sz="0" w:space="0" w:color="auto"/>
            <w:right w:val="none" w:sz="0" w:space="0" w:color="auto"/>
          </w:divBdr>
        </w:div>
        <w:div w:id="1504010615">
          <w:marLeft w:val="1440"/>
          <w:marRight w:val="0"/>
          <w:marTop w:val="0"/>
          <w:marBottom w:val="0"/>
          <w:divBdr>
            <w:top w:val="none" w:sz="0" w:space="0" w:color="auto"/>
            <w:left w:val="none" w:sz="0" w:space="0" w:color="auto"/>
            <w:bottom w:val="none" w:sz="0" w:space="0" w:color="auto"/>
            <w:right w:val="none" w:sz="0" w:space="0" w:color="auto"/>
          </w:divBdr>
        </w:div>
        <w:div w:id="665597146">
          <w:marLeft w:val="1440"/>
          <w:marRight w:val="0"/>
          <w:marTop w:val="0"/>
          <w:marBottom w:val="0"/>
          <w:divBdr>
            <w:top w:val="none" w:sz="0" w:space="0" w:color="auto"/>
            <w:left w:val="none" w:sz="0" w:space="0" w:color="auto"/>
            <w:bottom w:val="none" w:sz="0" w:space="0" w:color="auto"/>
            <w:right w:val="none" w:sz="0" w:space="0" w:color="auto"/>
          </w:divBdr>
        </w:div>
        <w:div w:id="450706371">
          <w:marLeft w:val="1440"/>
          <w:marRight w:val="0"/>
          <w:marTop w:val="0"/>
          <w:marBottom w:val="0"/>
          <w:divBdr>
            <w:top w:val="none" w:sz="0" w:space="0" w:color="auto"/>
            <w:left w:val="none" w:sz="0" w:space="0" w:color="auto"/>
            <w:bottom w:val="none" w:sz="0" w:space="0" w:color="auto"/>
            <w:right w:val="none" w:sz="0" w:space="0" w:color="auto"/>
          </w:divBdr>
        </w:div>
        <w:div w:id="1286233343">
          <w:marLeft w:val="1440"/>
          <w:marRight w:val="0"/>
          <w:marTop w:val="0"/>
          <w:marBottom w:val="0"/>
          <w:divBdr>
            <w:top w:val="none" w:sz="0" w:space="0" w:color="auto"/>
            <w:left w:val="none" w:sz="0" w:space="0" w:color="auto"/>
            <w:bottom w:val="none" w:sz="0" w:space="0" w:color="auto"/>
            <w:right w:val="none" w:sz="0" w:space="0" w:color="auto"/>
          </w:divBdr>
        </w:div>
        <w:div w:id="20205281">
          <w:marLeft w:val="1440"/>
          <w:marRight w:val="0"/>
          <w:marTop w:val="0"/>
          <w:marBottom w:val="0"/>
          <w:divBdr>
            <w:top w:val="none" w:sz="0" w:space="0" w:color="auto"/>
            <w:left w:val="none" w:sz="0" w:space="0" w:color="auto"/>
            <w:bottom w:val="none" w:sz="0" w:space="0" w:color="auto"/>
            <w:right w:val="none" w:sz="0" w:space="0" w:color="auto"/>
          </w:divBdr>
        </w:div>
        <w:div w:id="1339884674">
          <w:marLeft w:val="1440"/>
          <w:marRight w:val="0"/>
          <w:marTop w:val="0"/>
          <w:marBottom w:val="0"/>
          <w:divBdr>
            <w:top w:val="none" w:sz="0" w:space="0" w:color="auto"/>
            <w:left w:val="none" w:sz="0" w:space="0" w:color="auto"/>
            <w:bottom w:val="none" w:sz="0" w:space="0" w:color="auto"/>
            <w:right w:val="none" w:sz="0" w:space="0" w:color="auto"/>
          </w:divBdr>
        </w:div>
        <w:div w:id="972059856">
          <w:marLeft w:val="1440"/>
          <w:marRight w:val="0"/>
          <w:marTop w:val="0"/>
          <w:marBottom w:val="0"/>
          <w:divBdr>
            <w:top w:val="none" w:sz="0" w:space="0" w:color="auto"/>
            <w:left w:val="none" w:sz="0" w:space="0" w:color="auto"/>
            <w:bottom w:val="none" w:sz="0" w:space="0" w:color="auto"/>
            <w:right w:val="none" w:sz="0" w:space="0" w:color="auto"/>
          </w:divBdr>
        </w:div>
      </w:divsChild>
    </w:div>
    <w:div w:id="2084329319">
      <w:bodyDiv w:val="1"/>
      <w:marLeft w:val="0"/>
      <w:marRight w:val="0"/>
      <w:marTop w:val="0"/>
      <w:marBottom w:val="0"/>
      <w:divBdr>
        <w:top w:val="none" w:sz="0" w:space="0" w:color="auto"/>
        <w:left w:val="none" w:sz="0" w:space="0" w:color="auto"/>
        <w:bottom w:val="none" w:sz="0" w:space="0" w:color="auto"/>
        <w:right w:val="none" w:sz="0" w:space="0" w:color="auto"/>
      </w:divBdr>
    </w:div>
    <w:div w:id="2085452428">
      <w:bodyDiv w:val="1"/>
      <w:marLeft w:val="0"/>
      <w:marRight w:val="0"/>
      <w:marTop w:val="0"/>
      <w:marBottom w:val="0"/>
      <w:divBdr>
        <w:top w:val="none" w:sz="0" w:space="0" w:color="auto"/>
        <w:left w:val="none" w:sz="0" w:space="0" w:color="auto"/>
        <w:bottom w:val="none" w:sz="0" w:space="0" w:color="auto"/>
        <w:right w:val="none" w:sz="0" w:space="0" w:color="auto"/>
      </w:divBdr>
    </w:div>
    <w:div w:id="2090882742">
      <w:bodyDiv w:val="1"/>
      <w:marLeft w:val="0"/>
      <w:marRight w:val="0"/>
      <w:marTop w:val="0"/>
      <w:marBottom w:val="0"/>
      <w:divBdr>
        <w:top w:val="none" w:sz="0" w:space="0" w:color="auto"/>
        <w:left w:val="none" w:sz="0" w:space="0" w:color="auto"/>
        <w:bottom w:val="none" w:sz="0" w:space="0" w:color="auto"/>
        <w:right w:val="none" w:sz="0" w:space="0" w:color="auto"/>
      </w:divBdr>
      <w:divsChild>
        <w:div w:id="1502886102">
          <w:marLeft w:val="720"/>
          <w:marRight w:val="0"/>
          <w:marTop w:val="0"/>
          <w:marBottom w:val="0"/>
          <w:divBdr>
            <w:top w:val="none" w:sz="0" w:space="0" w:color="auto"/>
            <w:left w:val="none" w:sz="0" w:space="0" w:color="auto"/>
            <w:bottom w:val="none" w:sz="0" w:space="0" w:color="auto"/>
            <w:right w:val="none" w:sz="0" w:space="0" w:color="auto"/>
          </w:divBdr>
        </w:div>
      </w:divsChild>
    </w:div>
    <w:div w:id="2096197445">
      <w:bodyDiv w:val="1"/>
      <w:marLeft w:val="0"/>
      <w:marRight w:val="0"/>
      <w:marTop w:val="0"/>
      <w:marBottom w:val="0"/>
      <w:divBdr>
        <w:top w:val="none" w:sz="0" w:space="0" w:color="auto"/>
        <w:left w:val="none" w:sz="0" w:space="0" w:color="auto"/>
        <w:bottom w:val="none" w:sz="0" w:space="0" w:color="auto"/>
        <w:right w:val="none" w:sz="0" w:space="0" w:color="auto"/>
      </w:divBdr>
    </w:div>
    <w:div w:id="2106685785">
      <w:bodyDiv w:val="1"/>
      <w:marLeft w:val="0"/>
      <w:marRight w:val="0"/>
      <w:marTop w:val="0"/>
      <w:marBottom w:val="0"/>
      <w:divBdr>
        <w:top w:val="none" w:sz="0" w:space="0" w:color="auto"/>
        <w:left w:val="none" w:sz="0" w:space="0" w:color="auto"/>
        <w:bottom w:val="none" w:sz="0" w:space="0" w:color="auto"/>
        <w:right w:val="none" w:sz="0" w:space="0" w:color="auto"/>
      </w:divBdr>
    </w:div>
    <w:div w:id="2113669930">
      <w:bodyDiv w:val="1"/>
      <w:marLeft w:val="0"/>
      <w:marRight w:val="0"/>
      <w:marTop w:val="0"/>
      <w:marBottom w:val="0"/>
      <w:divBdr>
        <w:top w:val="none" w:sz="0" w:space="0" w:color="auto"/>
        <w:left w:val="none" w:sz="0" w:space="0" w:color="auto"/>
        <w:bottom w:val="none" w:sz="0" w:space="0" w:color="auto"/>
        <w:right w:val="none" w:sz="0" w:space="0" w:color="auto"/>
      </w:divBdr>
      <w:divsChild>
        <w:div w:id="1630554752">
          <w:marLeft w:val="720"/>
          <w:marRight w:val="0"/>
          <w:marTop w:val="0"/>
          <w:marBottom w:val="0"/>
          <w:divBdr>
            <w:top w:val="none" w:sz="0" w:space="0" w:color="auto"/>
            <w:left w:val="none" w:sz="0" w:space="0" w:color="auto"/>
            <w:bottom w:val="none" w:sz="0" w:space="0" w:color="auto"/>
            <w:right w:val="none" w:sz="0" w:space="0" w:color="auto"/>
          </w:divBdr>
        </w:div>
        <w:div w:id="1015959798">
          <w:marLeft w:val="720"/>
          <w:marRight w:val="0"/>
          <w:marTop w:val="0"/>
          <w:marBottom w:val="0"/>
          <w:divBdr>
            <w:top w:val="none" w:sz="0" w:space="0" w:color="auto"/>
            <w:left w:val="none" w:sz="0" w:space="0" w:color="auto"/>
            <w:bottom w:val="none" w:sz="0" w:space="0" w:color="auto"/>
            <w:right w:val="none" w:sz="0" w:space="0" w:color="auto"/>
          </w:divBdr>
        </w:div>
      </w:divsChild>
    </w:div>
    <w:div w:id="2126583753">
      <w:bodyDiv w:val="1"/>
      <w:marLeft w:val="0"/>
      <w:marRight w:val="0"/>
      <w:marTop w:val="0"/>
      <w:marBottom w:val="0"/>
      <w:divBdr>
        <w:top w:val="none" w:sz="0" w:space="0" w:color="auto"/>
        <w:left w:val="none" w:sz="0" w:space="0" w:color="auto"/>
        <w:bottom w:val="none" w:sz="0" w:space="0" w:color="auto"/>
        <w:right w:val="none" w:sz="0" w:space="0" w:color="auto"/>
      </w:divBdr>
      <w:divsChild>
        <w:div w:id="659044986">
          <w:marLeft w:val="547"/>
          <w:marRight w:val="0"/>
          <w:marTop w:val="115"/>
          <w:marBottom w:val="0"/>
          <w:divBdr>
            <w:top w:val="none" w:sz="0" w:space="0" w:color="auto"/>
            <w:left w:val="none" w:sz="0" w:space="0" w:color="auto"/>
            <w:bottom w:val="none" w:sz="0" w:space="0" w:color="auto"/>
            <w:right w:val="none" w:sz="0" w:space="0" w:color="auto"/>
          </w:divBdr>
        </w:div>
      </w:divsChild>
    </w:div>
    <w:div w:id="2130588351">
      <w:bodyDiv w:val="1"/>
      <w:marLeft w:val="0"/>
      <w:marRight w:val="0"/>
      <w:marTop w:val="0"/>
      <w:marBottom w:val="0"/>
      <w:divBdr>
        <w:top w:val="none" w:sz="0" w:space="0" w:color="auto"/>
        <w:left w:val="none" w:sz="0" w:space="0" w:color="auto"/>
        <w:bottom w:val="none" w:sz="0" w:space="0" w:color="auto"/>
        <w:right w:val="none" w:sz="0" w:space="0" w:color="auto"/>
      </w:divBdr>
      <w:divsChild>
        <w:div w:id="559825721">
          <w:marLeft w:val="720"/>
          <w:marRight w:val="0"/>
          <w:marTop w:val="115"/>
          <w:marBottom w:val="0"/>
          <w:divBdr>
            <w:top w:val="none" w:sz="0" w:space="0" w:color="auto"/>
            <w:left w:val="none" w:sz="0" w:space="0" w:color="auto"/>
            <w:bottom w:val="none" w:sz="0" w:space="0" w:color="auto"/>
            <w:right w:val="none" w:sz="0" w:space="0" w:color="auto"/>
          </w:divBdr>
        </w:div>
        <w:div w:id="888684110">
          <w:marLeft w:val="720"/>
          <w:marRight w:val="0"/>
          <w:marTop w:val="115"/>
          <w:marBottom w:val="0"/>
          <w:divBdr>
            <w:top w:val="none" w:sz="0" w:space="0" w:color="auto"/>
            <w:left w:val="none" w:sz="0" w:space="0" w:color="auto"/>
            <w:bottom w:val="none" w:sz="0" w:space="0" w:color="auto"/>
            <w:right w:val="none" w:sz="0" w:space="0" w:color="auto"/>
          </w:divBdr>
        </w:div>
        <w:div w:id="2146194645">
          <w:marLeft w:val="720"/>
          <w:marRight w:val="0"/>
          <w:marTop w:val="115"/>
          <w:marBottom w:val="0"/>
          <w:divBdr>
            <w:top w:val="none" w:sz="0" w:space="0" w:color="auto"/>
            <w:left w:val="none" w:sz="0" w:space="0" w:color="auto"/>
            <w:bottom w:val="none" w:sz="0" w:space="0" w:color="auto"/>
            <w:right w:val="none" w:sz="0" w:space="0" w:color="auto"/>
          </w:divBdr>
        </w:div>
      </w:divsChild>
    </w:div>
    <w:div w:id="2142188939">
      <w:bodyDiv w:val="1"/>
      <w:marLeft w:val="0"/>
      <w:marRight w:val="0"/>
      <w:marTop w:val="0"/>
      <w:marBottom w:val="0"/>
      <w:divBdr>
        <w:top w:val="none" w:sz="0" w:space="0" w:color="auto"/>
        <w:left w:val="none" w:sz="0" w:space="0" w:color="auto"/>
        <w:bottom w:val="none" w:sz="0" w:space="0" w:color="auto"/>
        <w:right w:val="none" w:sz="0" w:space="0" w:color="auto"/>
      </w:divBdr>
    </w:div>
    <w:div w:id="214677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abof.com/" TargetMode="External"/><Relationship Id="rId26" Type="http://schemas.openxmlformats.org/officeDocument/2006/relationships/image" Target="media/image6.gif"/><Relationship Id="rId3" Type="http://schemas.openxmlformats.org/officeDocument/2006/relationships/styles" Target="styles.xml"/><Relationship Id="rId21" Type="http://schemas.openxmlformats.org/officeDocument/2006/relationships/hyperlink" Target="http://www.arngren.net/"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fccollege.edu.pk" TargetMode="External"/><Relationship Id="rId17" Type="http://schemas.openxmlformats.org/officeDocument/2006/relationships/hyperlink" Target="http://www.johnlewis.com" TargetMode="External"/><Relationship Id="rId25" Type="http://schemas.openxmlformats.org/officeDocument/2006/relationships/hyperlink" Target="http://www.chocomize.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zara.com" TargetMode="External"/><Relationship Id="rId20" Type="http://schemas.openxmlformats.org/officeDocument/2006/relationships/hyperlink" Target="http://www.lookhuman.com/"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iexpress.com" TargetMode="External"/><Relationship Id="rId24" Type="http://schemas.openxmlformats.org/officeDocument/2006/relationships/image" Target="media/image5.pn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amazon.com/gp/product/0201517841/ref=oh_aui_detailpage_o01_?ie=UTF8&amp;psc=1" TargetMode="External"/><Relationship Id="rId23" Type="http://schemas.openxmlformats.org/officeDocument/2006/relationships/image" Target="media/image4.png"/><Relationship Id="rId28" Type="http://schemas.openxmlformats.org/officeDocument/2006/relationships/image" Target="media/image8.png"/><Relationship Id="rId10" Type="http://schemas.openxmlformats.org/officeDocument/2006/relationships/hyperlink" Target="http://www.amazon.com" TargetMode="External"/><Relationship Id="rId19" Type="http://schemas.openxmlformats.org/officeDocument/2006/relationships/hyperlink" Target="http://www.zara.com" TargetMode="External"/><Relationship Id="rId31"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ronoslund.com/" TargetMode="External"/><Relationship Id="rId27" Type="http://schemas.openxmlformats.org/officeDocument/2006/relationships/image" Target="media/image7.gif"/><Relationship Id="rId30" Type="http://schemas.openxmlformats.org/officeDocument/2006/relationships/image" Target="media/image10.png"/><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BFE9B-3F36-4A93-A49A-BF458A54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4597</TotalTime>
  <Pages>20</Pages>
  <Words>4734</Words>
  <Characters>26987</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Omair Shahid</dc:creator>
  <cp:lastModifiedBy>dell</cp:lastModifiedBy>
  <cp:revision>281</cp:revision>
  <dcterms:created xsi:type="dcterms:W3CDTF">2015-10-23T19:46:00Z</dcterms:created>
  <dcterms:modified xsi:type="dcterms:W3CDTF">2018-06-10T08:53:00Z</dcterms:modified>
</cp:coreProperties>
</file>